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D76C4">
        <w:t>20</w:t>
      </w:r>
      <w:r w:rsidR="00ED34FD">
        <w:t xml:space="preserve"> мая</w:t>
      </w:r>
      <w:r w:rsidR="009D7A78" w:rsidRPr="009D19B7">
        <w:t xml:space="preserve"> 2025</w:t>
      </w:r>
      <w:r w:rsidR="00877329" w:rsidRPr="009D19B7">
        <w:t xml:space="preserve"> года № </w:t>
      </w:r>
      <w:r w:rsidR="00DD76C4">
        <w:t>718</w:t>
      </w:r>
    </w:p>
    <w:p w:rsidR="00877329" w:rsidRPr="009D19B7" w:rsidRDefault="00877329" w:rsidP="0007374D"/>
    <w:p w:rsidR="00877329" w:rsidRPr="009D19B7" w:rsidRDefault="00877329" w:rsidP="00877329">
      <w:pPr>
        <w:jc w:val="center"/>
      </w:pPr>
      <w:r w:rsidRPr="009D19B7">
        <w:t>г. Калининск</w:t>
      </w:r>
    </w:p>
    <w:p w:rsidR="005A333E" w:rsidRPr="00F4484E" w:rsidRDefault="005A333E" w:rsidP="008921DF">
      <w:pPr>
        <w:ind w:firstLine="567"/>
        <w:jc w:val="both"/>
        <w:rPr>
          <w:sz w:val="28"/>
        </w:rPr>
      </w:pPr>
      <w:bookmarkStart w:id="0" w:name="_GoBack"/>
      <w:bookmarkEnd w:id="0"/>
    </w:p>
    <w:p w:rsidR="00F4484E" w:rsidRPr="00F4484E" w:rsidRDefault="00F4484E" w:rsidP="00F4484E">
      <w:pPr>
        <w:jc w:val="both"/>
        <w:rPr>
          <w:b/>
          <w:color w:val="000000"/>
          <w:sz w:val="28"/>
          <w:szCs w:val="28"/>
        </w:rPr>
      </w:pPr>
      <w:r w:rsidRPr="00F4484E">
        <w:rPr>
          <w:b/>
          <w:color w:val="000000"/>
          <w:sz w:val="28"/>
          <w:szCs w:val="28"/>
        </w:rPr>
        <w:t xml:space="preserve">О внесении изменений в постановление </w:t>
      </w:r>
    </w:p>
    <w:p w:rsidR="00F4484E" w:rsidRPr="00F4484E" w:rsidRDefault="00F4484E" w:rsidP="00F4484E">
      <w:pPr>
        <w:jc w:val="both"/>
        <w:rPr>
          <w:b/>
          <w:color w:val="000000"/>
          <w:sz w:val="28"/>
          <w:szCs w:val="28"/>
        </w:rPr>
      </w:pPr>
      <w:r w:rsidRPr="00F4484E">
        <w:rPr>
          <w:b/>
          <w:color w:val="000000"/>
          <w:sz w:val="28"/>
          <w:szCs w:val="28"/>
        </w:rPr>
        <w:t xml:space="preserve">администрации Калининского </w:t>
      </w:r>
    </w:p>
    <w:p w:rsidR="00F4484E" w:rsidRPr="00F4484E" w:rsidRDefault="00F4484E" w:rsidP="00F4484E">
      <w:pPr>
        <w:jc w:val="both"/>
        <w:rPr>
          <w:b/>
          <w:color w:val="000000"/>
          <w:sz w:val="28"/>
          <w:szCs w:val="28"/>
        </w:rPr>
      </w:pPr>
      <w:r w:rsidRPr="00F4484E">
        <w:rPr>
          <w:b/>
          <w:color w:val="000000"/>
          <w:sz w:val="28"/>
          <w:szCs w:val="28"/>
        </w:rPr>
        <w:t xml:space="preserve">муниципального района Саратовской </w:t>
      </w:r>
    </w:p>
    <w:p w:rsidR="00F4484E" w:rsidRPr="00F4484E" w:rsidRDefault="00F4484E" w:rsidP="00F4484E">
      <w:pPr>
        <w:jc w:val="both"/>
        <w:rPr>
          <w:b/>
          <w:bCs/>
          <w:color w:val="000000"/>
          <w:sz w:val="28"/>
          <w:szCs w:val="28"/>
        </w:rPr>
      </w:pPr>
      <w:r w:rsidRPr="00F4484E">
        <w:rPr>
          <w:b/>
          <w:color w:val="000000"/>
          <w:sz w:val="28"/>
          <w:szCs w:val="28"/>
        </w:rPr>
        <w:t>области от 02.07.2020 года № 619</w:t>
      </w:r>
    </w:p>
    <w:p w:rsidR="00F4484E" w:rsidRPr="00F4484E" w:rsidRDefault="00F4484E" w:rsidP="00F4484E">
      <w:pPr>
        <w:ind w:firstLine="567"/>
        <w:jc w:val="both"/>
        <w:rPr>
          <w:color w:val="000000"/>
          <w:sz w:val="28"/>
          <w:szCs w:val="28"/>
        </w:rPr>
      </w:pPr>
    </w:p>
    <w:p w:rsidR="00F4484E" w:rsidRPr="00F4484E" w:rsidRDefault="00F4484E" w:rsidP="00F4484E">
      <w:pPr>
        <w:ind w:firstLine="567"/>
        <w:jc w:val="both"/>
        <w:rPr>
          <w:color w:val="000000"/>
          <w:sz w:val="28"/>
          <w:szCs w:val="28"/>
        </w:rPr>
      </w:pPr>
      <w:r w:rsidRPr="00F4484E">
        <w:rPr>
          <w:color w:val="000000"/>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Уставом Калининского муниципального района Саратовской области,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 ПОСТАНОВЛЯЕТ:</w:t>
      </w:r>
    </w:p>
    <w:p w:rsidR="00F4484E" w:rsidRPr="00F4484E" w:rsidRDefault="00F4484E" w:rsidP="00F4484E">
      <w:pPr>
        <w:ind w:firstLine="567"/>
        <w:jc w:val="both"/>
        <w:rPr>
          <w:bCs/>
          <w:color w:val="000000"/>
          <w:sz w:val="28"/>
          <w:szCs w:val="28"/>
        </w:rPr>
      </w:pPr>
    </w:p>
    <w:p w:rsidR="00F4484E" w:rsidRPr="00F4484E" w:rsidRDefault="00F4484E" w:rsidP="00F4484E">
      <w:pPr>
        <w:numPr>
          <w:ilvl w:val="0"/>
          <w:numId w:val="41"/>
        </w:numPr>
        <w:overflowPunct/>
        <w:ind w:left="0" w:firstLine="567"/>
        <w:jc w:val="both"/>
        <w:textAlignment w:val="auto"/>
        <w:rPr>
          <w:color w:val="000000"/>
          <w:sz w:val="28"/>
          <w:szCs w:val="28"/>
        </w:rPr>
      </w:pPr>
      <w:r w:rsidRPr="00F4484E">
        <w:rPr>
          <w:color w:val="000000"/>
          <w:sz w:val="28"/>
          <w:szCs w:val="28"/>
        </w:rPr>
        <w:t xml:space="preserve"> </w:t>
      </w:r>
      <w:r w:rsidRPr="00F4484E">
        <w:rPr>
          <w:sz w:val="28"/>
          <w:szCs w:val="28"/>
        </w:rPr>
        <w:t>Внести в постановление администрации Калининского муниципального района Саратовской области от 02.07.2020 года № 619 «Об утверждении административного регламента</w:t>
      </w:r>
      <w:r w:rsidRPr="00F4484E">
        <w:rPr>
          <w:color w:val="000000"/>
          <w:sz w:val="28"/>
          <w:szCs w:val="28"/>
        </w:rPr>
        <w:t xml:space="preserve"> по исполнению муниципальной услуги «</w:t>
      </w:r>
      <w:r w:rsidRPr="00F4484E">
        <w:rPr>
          <w:bCs/>
          <w:color w:val="000000"/>
          <w:sz w:val="28"/>
          <w:szCs w:val="28"/>
        </w:rPr>
        <w:t>Принятие на учет граждан в качестве нуждающихся в жилых помещениях из муниципального жилищного фонда по договорам найма жилых помещений жилищного фонда социального использования в Калининском муниципальном районе</w:t>
      </w:r>
      <w:r w:rsidRPr="00F4484E">
        <w:rPr>
          <w:color w:val="000000"/>
          <w:sz w:val="28"/>
          <w:szCs w:val="28"/>
        </w:rPr>
        <w:t>» (с изменениями от 28.04.2022 года № 507, от 30.09.2024</w:t>
      </w:r>
      <w:r w:rsidR="00CC1A0B">
        <w:rPr>
          <w:color w:val="000000"/>
          <w:sz w:val="28"/>
          <w:szCs w:val="28"/>
        </w:rPr>
        <w:t xml:space="preserve"> </w:t>
      </w:r>
      <w:r w:rsidRPr="00F4484E">
        <w:rPr>
          <w:color w:val="000000"/>
          <w:sz w:val="28"/>
          <w:szCs w:val="28"/>
        </w:rPr>
        <w:t>года №</w:t>
      </w:r>
      <w:r w:rsidR="00CC1A0B">
        <w:rPr>
          <w:color w:val="000000"/>
          <w:sz w:val="28"/>
          <w:szCs w:val="28"/>
        </w:rPr>
        <w:t xml:space="preserve"> </w:t>
      </w:r>
      <w:r w:rsidRPr="00F4484E">
        <w:rPr>
          <w:color w:val="000000"/>
          <w:sz w:val="28"/>
          <w:szCs w:val="28"/>
        </w:rPr>
        <w:t xml:space="preserve">1326) </w:t>
      </w:r>
      <w:r w:rsidRPr="00F4484E">
        <w:rPr>
          <w:sz w:val="28"/>
          <w:szCs w:val="28"/>
        </w:rPr>
        <w:t xml:space="preserve">следующие изменения: приложение к постановлению изложить в новой редакции согласно приложению. </w:t>
      </w:r>
    </w:p>
    <w:p w:rsidR="00F4484E" w:rsidRPr="00F4484E" w:rsidRDefault="00F4484E" w:rsidP="00F4484E">
      <w:pPr>
        <w:ind w:firstLine="567"/>
        <w:jc w:val="both"/>
        <w:rPr>
          <w:sz w:val="28"/>
          <w:szCs w:val="28"/>
        </w:rPr>
      </w:pPr>
      <w:r w:rsidRPr="00F4484E">
        <w:rPr>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4484E" w:rsidRPr="00F4484E" w:rsidRDefault="00F4484E" w:rsidP="00F4484E">
      <w:pPr>
        <w:ind w:firstLine="567"/>
        <w:jc w:val="both"/>
        <w:rPr>
          <w:sz w:val="28"/>
          <w:szCs w:val="28"/>
        </w:rPr>
      </w:pPr>
      <w:r w:rsidRPr="00F4484E">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Pr="00F4484E">
        <w:rPr>
          <w:sz w:val="28"/>
          <w:szCs w:val="28"/>
        </w:rPr>
        <w:lastRenderedPageBreak/>
        <w:t xml:space="preserve">телекоммуникационной сети «Интернет» общественно-политической газете Калининского района «Народная трибуна» </w:t>
      </w:r>
    </w:p>
    <w:p w:rsidR="00F4484E" w:rsidRPr="00F4484E" w:rsidRDefault="00F4484E" w:rsidP="00F4484E">
      <w:pPr>
        <w:ind w:firstLine="567"/>
        <w:jc w:val="both"/>
        <w:rPr>
          <w:sz w:val="28"/>
          <w:szCs w:val="28"/>
        </w:rPr>
      </w:pPr>
      <w:r w:rsidRPr="00F4484E">
        <w:rPr>
          <w:sz w:val="28"/>
          <w:szCs w:val="28"/>
        </w:rPr>
        <w:t>4. Настоящее постановление вступает в силу с момента его официального опубликования (обнародования).</w:t>
      </w:r>
    </w:p>
    <w:p w:rsidR="00F4484E" w:rsidRPr="00F4484E" w:rsidRDefault="00F4484E" w:rsidP="00F4484E">
      <w:pPr>
        <w:ind w:firstLine="567"/>
        <w:jc w:val="both"/>
        <w:rPr>
          <w:color w:val="000000"/>
          <w:sz w:val="28"/>
          <w:szCs w:val="28"/>
        </w:rPr>
      </w:pPr>
      <w:r w:rsidRPr="00F4484E">
        <w:rPr>
          <w:color w:val="000000"/>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F4484E" w:rsidRPr="00F4484E" w:rsidRDefault="00F4484E" w:rsidP="00F4484E">
      <w:pPr>
        <w:pStyle w:val="23"/>
        <w:ind w:firstLine="567"/>
        <w:rPr>
          <w:b w:val="0"/>
          <w:sz w:val="26"/>
          <w:szCs w:val="26"/>
        </w:rPr>
      </w:pPr>
    </w:p>
    <w:p w:rsidR="008921DF" w:rsidRPr="008921DF" w:rsidRDefault="008921DF" w:rsidP="00F4484E">
      <w:pPr>
        <w:ind w:firstLine="567"/>
        <w:jc w:val="both"/>
        <w:rPr>
          <w:sz w:val="28"/>
          <w:szCs w:val="28"/>
        </w:rPr>
      </w:pPr>
    </w:p>
    <w:p w:rsidR="00EF55F2" w:rsidRPr="008921DF" w:rsidRDefault="00EF55F2"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CC1A0B" w:rsidRDefault="00CC1A0B" w:rsidP="00AB5A2E">
      <w:pPr>
        <w:jc w:val="both"/>
      </w:pPr>
    </w:p>
    <w:p w:rsidR="005814CF" w:rsidRDefault="002202D3" w:rsidP="00AB5A2E">
      <w:pPr>
        <w:jc w:val="both"/>
      </w:pPr>
      <w:r>
        <w:t>Исп.</w:t>
      </w:r>
      <w:r w:rsidR="00C642F4">
        <w:t>:</w:t>
      </w:r>
      <w:r>
        <w:t xml:space="preserve"> </w:t>
      </w:r>
      <w:r w:rsidR="00CC1A0B">
        <w:t>Лазарева С.Г.</w:t>
      </w:r>
    </w:p>
    <w:p w:rsidR="00F4484E" w:rsidRPr="00CC1A0B" w:rsidRDefault="00F4484E" w:rsidP="00CC1A0B">
      <w:pPr>
        <w:ind w:left="6237"/>
        <w:rPr>
          <w:b/>
          <w:sz w:val="27"/>
          <w:szCs w:val="27"/>
        </w:rPr>
      </w:pPr>
      <w:bookmarkStart w:id="1" w:name="OLE_LINK1"/>
      <w:r w:rsidRPr="00CC1A0B">
        <w:rPr>
          <w:b/>
          <w:sz w:val="27"/>
          <w:szCs w:val="27"/>
        </w:rPr>
        <w:lastRenderedPageBreak/>
        <w:t xml:space="preserve">Приложение </w:t>
      </w:r>
    </w:p>
    <w:p w:rsidR="00F4484E" w:rsidRPr="00CC1A0B" w:rsidRDefault="00F4484E" w:rsidP="00CC1A0B">
      <w:pPr>
        <w:ind w:left="6237"/>
        <w:rPr>
          <w:b/>
          <w:sz w:val="27"/>
          <w:szCs w:val="27"/>
        </w:rPr>
      </w:pPr>
      <w:r w:rsidRPr="00CC1A0B">
        <w:rPr>
          <w:b/>
          <w:sz w:val="27"/>
          <w:szCs w:val="27"/>
        </w:rPr>
        <w:t>к постановлению</w:t>
      </w:r>
    </w:p>
    <w:p w:rsidR="00F4484E" w:rsidRPr="00CC1A0B" w:rsidRDefault="00F4484E" w:rsidP="00CC1A0B">
      <w:pPr>
        <w:ind w:left="6237"/>
        <w:rPr>
          <w:b/>
          <w:sz w:val="27"/>
          <w:szCs w:val="27"/>
        </w:rPr>
      </w:pPr>
      <w:r w:rsidRPr="00CC1A0B">
        <w:rPr>
          <w:b/>
          <w:sz w:val="27"/>
          <w:szCs w:val="27"/>
        </w:rPr>
        <w:t>администрации МР</w:t>
      </w:r>
    </w:p>
    <w:p w:rsidR="00F4484E" w:rsidRPr="00CC1A0B" w:rsidRDefault="00F4484E" w:rsidP="00CC1A0B">
      <w:pPr>
        <w:ind w:left="6237"/>
        <w:rPr>
          <w:b/>
          <w:sz w:val="27"/>
          <w:szCs w:val="27"/>
        </w:rPr>
      </w:pPr>
      <w:r w:rsidRPr="00CC1A0B">
        <w:rPr>
          <w:b/>
          <w:sz w:val="27"/>
          <w:szCs w:val="27"/>
        </w:rPr>
        <w:t xml:space="preserve">от </w:t>
      </w:r>
      <w:r w:rsidR="00CC1A0B">
        <w:rPr>
          <w:b/>
          <w:sz w:val="27"/>
          <w:szCs w:val="27"/>
        </w:rPr>
        <w:t>20.05.2025</w:t>
      </w:r>
      <w:r w:rsidRPr="00CC1A0B">
        <w:rPr>
          <w:b/>
          <w:sz w:val="27"/>
          <w:szCs w:val="27"/>
        </w:rPr>
        <w:t xml:space="preserve"> года №</w:t>
      </w:r>
      <w:r w:rsidR="00CC1A0B">
        <w:rPr>
          <w:b/>
          <w:sz w:val="27"/>
          <w:szCs w:val="27"/>
        </w:rPr>
        <w:t>718</w:t>
      </w:r>
    </w:p>
    <w:p w:rsidR="00F4484E" w:rsidRPr="00CC1A0B" w:rsidRDefault="00F4484E" w:rsidP="00CC1A0B">
      <w:pPr>
        <w:ind w:firstLine="567"/>
        <w:jc w:val="both"/>
        <w:rPr>
          <w:sz w:val="27"/>
          <w:szCs w:val="27"/>
        </w:rPr>
      </w:pPr>
    </w:p>
    <w:p w:rsidR="00F4484E" w:rsidRPr="00CC1A0B" w:rsidRDefault="00F4484E" w:rsidP="00CC1A0B">
      <w:pPr>
        <w:jc w:val="center"/>
        <w:rPr>
          <w:b/>
          <w:sz w:val="27"/>
          <w:szCs w:val="27"/>
        </w:rPr>
      </w:pPr>
      <w:r w:rsidRPr="00CC1A0B">
        <w:rPr>
          <w:b/>
          <w:sz w:val="27"/>
          <w:szCs w:val="27"/>
        </w:rPr>
        <w:t>Административный регламент</w:t>
      </w:r>
    </w:p>
    <w:p w:rsidR="00F4484E" w:rsidRPr="00CC1A0B" w:rsidRDefault="00F4484E" w:rsidP="00CC1A0B">
      <w:pPr>
        <w:jc w:val="center"/>
        <w:rPr>
          <w:b/>
          <w:sz w:val="27"/>
          <w:szCs w:val="27"/>
        </w:rPr>
      </w:pPr>
      <w:r w:rsidRPr="00CC1A0B">
        <w:rPr>
          <w:b/>
          <w:sz w:val="27"/>
          <w:szCs w:val="27"/>
        </w:rPr>
        <w:t>по исполнению муниципальной услуги</w:t>
      </w:r>
    </w:p>
    <w:p w:rsidR="00F4484E" w:rsidRPr="00CC1A0B" w:rsidRDefault="00F4484E" w:rsidP="00CC1A0B">
      <w:pPr>
        <w:jc w:val="center"/>
        <w:rPr>
          <w:b/>
          <w:sz w:val="27"/>
          <w:szCs w:val="27"/>
        </w:rPr>
      </w:pPr>
      <w:r w:rsidRPr="00CC1A0B">
        <w:rPr>
          <w:b/>
          <w:sz w:val="27"/>
          <w:szCs w:val="27"/>
        </w:rPr>
        <w:t>«Принятие на учет граждан в качестве нуждающихся в жилых помещениях из муниципального жилищного фонда по договорам найма жилых помещений жилищного фонда социального использования в Калининском муниципальном районе»</w:t>
      </w:r>
    </w:p>
    <w:p w:rsidR="00F4484E" w:rsidRPr="00CC1A0B" w:rsidRDefault="00F4484E" w:rsidP="00CC1A0B">
      <w:pPr>
        <w:jc w:val="center"/>
        <w:rPr>
          <w:b/>
          <w:sz w:val="27"/>
          <w:szCs w:val="27"/>
        </w:rPr>
      </w:pPr>
    </w:p>
    <w:p w:rsidR="00F4484E" w:rsidRPr="005E1434" w:rsidRDefault="00F4484E" w:rsidP="005E1434">
      <w:pPr>
        <w:jc w:val="center"/>
        <w:rPr>
          <w:b/>
          <w:sz w:val="27"/>
          <w:szCs w:val="27"/>
        </w:rPr>
      </w:pPr>
      <w:r w:rsidRPr="005E1434">
        <w:rPr>
          <w:b/>
          <w:sz w:val="27"/>
          <w:szCs w:val="27"/>
        </w:rPr>
        <w:t>1. Общие положения</w:t>
      </w:r>
    </w:p>
    <w:p w:rsidR="00F4484E" w:rsidRPr="005E1434" w:rsidRDefault="005E1434" w:rsidP="005E1434">
      <w:pPr>
        <w:jc w:val="center"/>
        <w:rPr>
          <w:b/>
          <w:sz w:val="27"/>
          <w:szCs w:val="27"/>
        </w:rPr>
      </w:pPr>
      <w:r w:rsidRPr="005E1434">
        <w:rPr>
          <w:b/>
          <w:sz w:val="27"/>
          <w:szCs w:val="27"/>
        </w:rPr>
        <w:t>1.1.</w:t>
      </w:r>
      <w:r>
        <w:rPr>
          <w:b/>
          <w:sz w:val="27"/>
          <w:szCs w:val="27"/>
        </w:rPr>
        <w:t xml:space="preserve"> </w:t>
      </w:r>
      <w:r w:rsidR="00F4484E" w:rsidRPr="005E1434">
        <w:rPr>
          <w:b/>
          <w:sz w:val="27"/>
          <w:szCs w:val="27"/>
        </w:rPr>
        <w:t>Предмет регулирования муниципальной услуги</w:t>
      </w:r>
    </w:p>
    <w:p w:rsidR="00F4484E" w:rsidRPr="00CC1A0B" w:rsidRDefault="00F4484E" w:rsidP="00CC1A0B">
      <w:pPr>
        <w:ind w:firstLine="567"/>
        <w:jc w:val="both"/>
        <w:rPr>
          <w:sz w:val="27"/>
          <w:szCs w:val="27"/>
        </w:rPr>
      </w:pPr>
      <w:r w:rsidRPr="00CC1A0B">
        <w:rPr>
          <w:sz w:val="27"/>
          <w:szCs w:val="27"/>
        </w:rPr>
        <w:t>1.1. Административный регламент по исполнению муниципальной услуги «Принятие на учет граждан в качестве нуждающихся в жилых помещениях из муниципального жилищного фонда по договорам  найма жилых помещений жилищного фонда социального использования в Калининском муниципальном районе» (далее - регламент) разработан в целях повышения качества исполнения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F4484E" w:rsidRPr="00CC1A0B" w:rsidRDefault="00F4484E" w:rsidP="00CC1A0B">
      <w:pPr>
        <w:ind w:firstLine="567"/>
        <w:jc w:val="both"/>
        <w:rPr>
          <w:sz w:val="27"/>
          <w:szCs w:val="27"/>
        </w:rPr>
      </w:pPr>
      <w:r w:rsidRPr="00CC1A0B">
        <w:rPr>
          <w:sz w:val="27"/>
          <w:szCs w:val="27"/>
        </w:rPr>
        <w:t>1.2.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F4484E" w:rsidRPr="00CC1A0B" w:rsidRDefault="00F4484E" w:rsidP="00CC1A0B">
      <w:pPr>
        <w:ind w:firstLine="567"/>
        <w:jc w:val="both"/>
        <w:rPr>
          <w:sz w:val="27"/>
          <w:szCs w:val="27"/>
        </w:rPr>
      </w:pPr>
    </w:p>
    <w:p w:rsidR="00F4484E" w:rsidRPr="005E1434" w:rsidRDefault="00F4484E" w:rsidP="005E1434">
      <w:pPr>
        <w:jc w:val="center"/>
        <w:rPr>
          <w:b/>
          <w:sz w:val="27"/>
          <w:szCs w:val="27"/>
        </w:rPr>
      </w:pPr>
      <w:r w:rsidRPr="005E1434">
        <w:rPr>
          <w:b/>
          <w:sz w:val="27"/>
          <w:szCs w:val="27"/>
        </w:rPr>
        <w:t>1.2. Круг заявителей</w:t>
      </w:r>
    </w:p>
    <w:p w:rsidR="00F4484E" w:rsidRPr="00CC1A0B" w:rsidRDefault="00F4484E" w:rsidP="00CC1A0B">
      <w:pPr>
        <w:ind w:firstLine="567"/>
        <w:jc w:val="both"/>
        <w:rPr>
          <w:sz w:val="27"/>
          <w:szCs w:val="27"/>
        </w:rPr>
      </w:pPr>
      <w:r w:rsidRPr="00CC1A0B">
        <w:rPr>
          <w:sz w:val="27"/>
          <w:szCs w:val="27"/>
        </w:rPr>
        <w:t>Заявителями, имеющими право на получение муниципальной услуги, являются граждане:</w:t>
      </w:r>
    </w:p>
    <w:p w:rsidR="00F4484E" w:rsidRPr="00CC1A0B" w:rsidRDefault="00F4484E" w:rsidP="00CC1A0B">
      <w:pPr>
        <w:ind w:firstLine="567"/>
        <w:jc w:val="both"/>
        <w:rPr>
          <w:sz w:val="27"/>
          <w:szCs w:val="27"/>
        </w:rPr>
      </w:pPr>
      <w:r w:rsidRPr="00CC1A0B">
        <w:rPr>
          <w:sz w:val="27"/>
          <w:szCs w:val="27"/>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4484E" w:rsidRPr="00CC1A0B" w:rsidRDefault="00F4484E" w:rsidP="00CC1A0B">
      <w:pPr>
        <w:ind w:firstLine="567"/>
        <w:jc w:val="both"/>
        <w:rPr>
          <w:sz w:val="27"/>
          <w:szCs w:val="27"/>
        </w:rPr>
      </w:pPr>
      <w:r w:rsidRPr="00CC1A0B">
        <w:rPr>
          <w:sz w:val="27"/>
          <w:szCs w:val="27"/>
        </w:rPr>
        <w:lastRenderedPageBreak/>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4484E" w:rsidRPr="00CC1A0B" w:rsidRDefault="00F4484E" w:rsidP="00CC1A0B">
      <w:pPr>
        <w:ind w:firstLine="567"/>
        <w:jc w:val="both"/>
        <w:rPr>
          <w:sz w:val="27"/>
          <w:szCs w:val="27"/>
        </w:rPr>
      </w:pPr>
      <w:r w:rsidRPr="00CC1A0B">
        <w:rPr>
          <w:sz w:val="27"/>
          <w:szCs w:val="27"/>
        </w:rPr>
        <w:t>3) проживающие в помещениях, не отвечающих установленным для жилых помещений требованиям;</w:t>
      </w:r>
    </w:p>
    <w:p w:rsidR="00F4484E" w:rsidRPr="00CC1A0B" w:rsidRDefault="00F4484E" w:rsidP="00CC1A0B">
      <w:pPr>
        <w:ind w:firstLine="567"/>
        <w:jc w:val="both"/>
        <w:rPr>
          <w:sz w:val="27"/>
          <w:szCs w:val="27"/>
        </w:rPr>
      </w:pPr>
      <w:r w:rsidRPr="00CC1A0B">
        <w:rPr>
          <w:sz w:val="27"/>
          <w:szCs w:val="27"/>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гражданин, страдающий тяжелой формой хронического заболевания, при которой совместное проживание с ним в одной квартире невозможно, согласно перечню, утвержденному Правительством Российской Федерации,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4484E" w:rsidRPr="00CC1A0B" w:rsidRDefault="00F4484E" w:rsidP="00CC1A0B">
      <w:pPr>
        <w:ind w:firstLine="567"/>
        <w:jc w:val="both"/>
        <w:rPr>
          <w:sz w:val="27"/>
          <w:szCs w:val="27"/>
        </w:rPr>
      </w:pPr>
      <w:r w:rsidRPr="00CC1A0B">
        <w:rPr>
          <w:sz w:val="27"/>
          <w:szCs w:val="27"/>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5E1434">
        <w:rPr>
          <w:sz w:val="27"/>
          <w:szCs w:val="27"/>
        </w:rPr>
        <w:t xml:space="preserve"> </w:t>
      </w:r>
      <w:r w:rsidRPr="00CC1A0B">
        <w:rPr>
          <w:sz w:val="27"/>
          <w:szCs w:val="27"/>
        </w:rPr>
        <w:t>10 и 14 Федерального закона от 29 декабря 2022 года №</w:t>
      </w:r>
      <w:r w:rsidR="005E1434">
        <w:rPr>
          <w:sz w:val="27"/>
          <w:szCs w:val="27"/>
        </w:rPr>
        <w:t xml:space="preserve"> </w:t>
      </w:r>
      <w:r w:rsidRPr="00CC1A0B">
        <w:rPr>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4484E" w:rsidRPr="00CC1A0B" w:rsidRDefault="00F4484E" w:rsidP="00CC1A0B">
      <w:pPr>
        <w:ind w:firstLine="567"/>
        <w:jc w:val="both"/>
        <w:rPr>
          <w:sz w:val="27"/>
          <w:szCs w:val="27"/>
        </w:rPr>
      </w:pPr>
      <w:r w:rsidRPr="00CC1A0B">
        <w:rPr>
          <w:sz w:val="27"/>
          <w:szCs w:val="27"/>
        </w:rPr>
        <w:t>При предоставлении муниципальной услуги в электронной форме идентификации и аутентификация могут осуществляться посредством:</w:t>
      </w:r>
    </w:p>
    <w:p w:rsidR="00F4484E" w:rsidRPr="00CC1A0B" w:rsidRDefault="006F67DE" w:rsidP="00CC1A0B">
      <w:pPr>
        <w:ind w:firstLine="567"/>
        <w:jc w:val="both"/>
        <w:rPr>
          <w:sz w:val="27"/>
          <w:szCs w:val="27"/>
        </w:rPr>
      </w:pPr>
      <w:r>
        <w:rPr>
          <w:sz w:val="27"/>
          <w:szCs w:val="27"/>
        </w:rPr>
        <w:t>1) Единой системы идентификации</w:t>
      </w:r>
      <w:r w:rsidR="00F4484E" w:rsidRPr="00CC1A0B">
        <w:rPr>
          <w:sz w:val="27"/>
          <w:szCs w:val="27"/>
        </w:rPr>
        <w:t xml:space="preserve"> или иных госу</w:t>
      </w:r>
      <w:r>
        <w:rPr>
          <w:sz w:val="27"/>
          <w:szCs w:val="27"/>
        </w:rPr>
        <w:t>дарственных информационн</w:t>
      </w:r>
      <w:r w:rsidR="00F4484E" w:rsidRPr="00CC1A0B">
        <w:rPr>
          <w:sz w:val="27"/>
          <w:szCs w:val="27"/>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F4484E" w:rsidRPr="00CC1A0B" w:rsidRDefault="006F67DE" w:rsidP="00CC1A0B">
      <w:pPr>
        <w:ind w:firstLine="567"/>
        <w:jc w:val="both"/>
        <w:rPr>
          <w:sz w:val="27"/>
          <w:szCs w:val="27"/>
        </w:rPr>
      </w:pPr>
      <w:r>
        <w:rPr>
          <w:sz w:val="27"/>
          <w:szCs w:val="27"/>
        </w:rPr>
        <w:t>2)</w:t>
      </w:r>
      <w:r w:rsidR="00F4484E" w:rsidRPr="00CC1A0B">
        <w:rPr>
          <w:sz w:val="27"/>
          <w:szCs w:val="27"/>
        </w:rPr>
        <w:t xml:space="preserve"> Информационных технологий, предусмотренных статьями 9, 10 и 14 Федерального закона от 29 декабря 2022 года №</w:t>
      </w:r>
      <w:r>
        <w:rPr>
          <w:sz w:val="27"/>
          <w:szCs w:val="27"/>
        </w:rPr>
        <w:t xml:space="preserve"> </w:t>
      </w:r>
      <w:r w:rsidR="00F4484E" w:rsidRPr="00CC1A0B">
        <w:rPr>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4484E" w:rsidRPr="006F67DE" w:rsidRDefault="00F4484E" w:rsidP="006F67DE">
      <w:pPr>
        <w:jc w:val="center"/>
        <w:rPr>
          <w:b/>
          <w:sz w:val="27"/>
          <w:szCs w:val="27"/>
        </w:rPr>
      </w:pPr>
      <w:r w:rsidRPr="006F67DE">
        <w:rPr>
          <w:b/>
          <w:sz w:val="27"/>
          <w:szCs w:val="27"/>
        </w:rPr>
        <w:lastRenderedPageBreak/>
        <w:t>1.3. Порядок информирования о предоставлении</w:t>
      </w:r>
    </w:p>
    <w:p w:rsidR="00F4484E" w:rsidRPr="006F67DE" w:rsidRDefault="00F4484E" w:rsidP="006F67DE">
      <w:pPr>
        <w:jc w:val="center"/>
        <w:rPr>
          <w:b/>
          <w:sz w:val="27"/>
          <w:szCs w:val="27"/>
        </w:rPr>
      </w:pPr>
      <w:r w:rsidRPr="006F67DE">
        <w:rPr>
          <w:b/>
          <w:sz w:val="27"/>
          <w:szCs w:val="27"/>
        </w:rPr>
        <w:t>муниципальной услуги</w:t>
      </w:r>
    </w:p>
    <w:p w:rsidR="00F4484E" w:rsidRPr="00CC1A0B" w:rsidRDefault="00F4484E" w:rsidP="00CC1A0B">
      <w:pPr>
        <w:ind w:firstLine="567"/>
        <w:jc w:val="both"/>
        <w:rPr>
          <w:sz w:val="27"/>
          <w:szCs w:val="27"/>
        </w:rPr>
      </w:pPr>
      <w:r w:rsidRPr="00CC1A0B">
        <w:rPr>
          <w:sz w:val="27"/>
          <w:szCs w:val="27"/>
        </w:rPr>
        <w:t>1.3.1. Информация о процедуре предоставления муниципальной услуги предоставляется специалистами Управления ЖКХ администрации КМР (далее - сотрудники Управления ЖКХ), а также размещается на информационных стендах, официальном сайте Администрации в информационно - телекоммуникационной сети «Интернет» http//kalininsk.sarmo.ru, на портале государственных и муниципальных услуг (функций) (https:mfc64.ru), в многофункциональном центре (далее - МФЦ).</w:t>
      </w:r>
    </w:p>
    <w:p w:rsidR="00F4484E" w:rsidRPr="00CC1A0B" w:rsidRDefault="00F4484E" w:rsidP="00CC1A0B">
      <w:pPr>
        <w:ind w:firstLine="567"/>
        <w:jc w:val="both"/>
        <w:rPr>
          <w:sz w:val="27"/>
          <w:szCs w:val="27"/>
        </w:rPr>
      </w:pPr>
      <w:r w:rsidRPr="00CC1A0B">
        <w:rPr>
          <w:sz w:val="27"/>
          <w:szCs w:val="27"/>
        </w:rPr>
        <w:t>Местонахождение Управления ЖКХ администрации Калининского муниципального района расположена по адресу: 412484, Саратовская область, город Калининск, улица Коллективная, 61.</w:t>
      </w:r>
    </w:p>
    <w:p w:rsidR="00F4484E" w:rsidRPr="00CC1A0B" w:rsidRDefault="00F4484E" w:rsidP="00CC1A0B">
      <w:pPr>
        <w:ind w:firstLine="567"/>
        <w:jc w:val="both"/>
        <w:rPr>
          <w:sz w:val="27"/>
          <w:szCs w:val="27"/>
        </w:rPr>
      </w:pPr>
      <w:r w:rsidRPr="00CC1A0B">
        <w:rPr>
          <w:sz w:val="27"/>
          <w:szCs w:val="27"/>
        </w:rPr>
        <w:t>Почтовый адрес Управления ЖКХ администрации Калининского муниципального района расположена по адресу: 412484, Саратовская область, город Калининск, улица Коллективная, 61.</w:t>
      </w:r>
    </w:p>
    <w:p w:rsidR="00F4484E" w:rsidRPr="00CC1A0B" w:rsidRDefault="00F4484E" w:rsidP="00CC1A0B">
      <w:pPr>
        <w:ind w:firstLine="567"/>
        <w:jc w:val="both"/>
        <w:rPr>
          <w:sz w:val="27"/>
          <w:szCs w:val="27"/>
        </w:rPr>
      </w:pPr>
      <w:r w:rsidRPr="00CC1A0B">
        <w:rPr>
          <w:sz w:val="27"/>
          <w:szCs w:val="27"/>
        </w:rPr>
        <w:t>Сотрудники Управления ЖКХ осуществляют прием заявителей в соответствии со следующим графиком:</w:t>
      </w:r>
    </w:p>
    <w:p w:rsidR="00F4484E" w:rsidRPr="00CC1A0B" w:rsidRDefault="00F4484E" w:rsidP="00CC1A0B">
      <w:pPr>
        <w:ind w:firstLine="567"/>
        <w:jc w:val="both"/>
        <w:rPr>
          <w:sz w:val="27"/>
          <w:szCs w:val="27"/>
        </w:rPr>
      </w:pPr>
      <w:r w:rsidRPr="00CC1A0B">
        <w:rPr>
          <w:sz w:val="27"/>
          <w:szCs w:val="27"/>
        </w:rPr>
        <w:t>- понедельник - четверг с 8.00 до 17.00 ч</w:t>
      </w:r>
    </w:p>
    <w:p w:rsidR="00F4484E" w:rsidRPr="00CC1A0B" w:rsidRDefault="00F4484E" w:rsidP="00CC1A0B">
      <w:pPr>
        <w:ind w:firstLine="567"/>
        <w:jc w:val="both"/>
        <w:rPr>
          <w:sz w:val="27"/>
          <w:szCs w:val="27"/>
        </w:rPr>
      </w:pPr>
      <w:r w:rsidRPr="00CC1A0B">
        <w:rPr>
          <w:sz w:val="27"/>
          <w:szCs w:val="27"/>
        </w:rPr>
        <w:t>- пятница с 8.00 до 16.00</w:t>
      </w:r>
    </w:p>
    <w:p w:rsidR="00F4484E" w:rsidRPr="00CC1A0B" w:rsidRDefault="00F4484E" w:rsidP="00CC1A0B">
      <w:pPr>
        <w:ind w:firstLine="567"/>
        <w:jc w:val="both"/>
        <w:rPr>
          <w:sz w:val="27"/>
          <w:szCs w:val="27"/>
        </w:rPr>
      </w:pPr>
      <w:r w:rsidRPr="00CC1A0B">
        <w:rPr>
          <w:sz w:val="27"/>
          <w:szCs w:val="27"/>
        </w:rPr>
        <w:t>- перерыв с 12:00-13:00</w:t>
      </w:r>
    </w:p>
    <w:p w:rsidR="00F4484E" w:rsidRPr="00CC1A0B" w:rsidRDefault="00F4484E" w:rsidP="00CC1A0B">
      <w:pPr>
        <w:ind w:firstLine="567"/>
        <w:jc w:val="both"/>
        <w:rPr>
          <w:sz w:val="27"/>
          <w:szCs w:val="27"/>
        </w:rPr>
      </w:pPr>
      <w:r w:rsidRPr="00CC1A0B">
        <w:rPr>
          <w:sz w:val="27"/>
          <w:szCs w:val="27"/>
        </w:rPr>
        <w:t>- выходные дни: суббота, воскресенье.</w:t>
      </w:r>
    </w:p>
    <w:p w:rsidR="00F4484E" w:rsidRPr="00CC1A0B" w:rsidRDefault="00F4484E" w:rsidP="00CC1A0B">
      <w:pPr>
        <w:ind w:firstLine="567"/>
        <w:jc w:val="both"/>
        <w:rPr>
          <w:sz w:val="27"/>
          <w:szCs w:val="27"/>
        </w:rPr>
      </w:pPr>
      <w:r w:rsidRPr="00CC1A0B">
        <w:rPr>
          <w:sz w:val="27"/>
          <w:szCs w:val="27"/>
        </w:rPr>
        <w:t>- приёмные дни понедельник, среда, пятница - с 8.00 до 12.00</w:t>
      </w:r>
    </w:p>
    <w:p w:rsidR="00F4484E" w:rsidRPr="00CC1A0B" w:rsidRDefault="00F4484E" w:rsidP="00CC1A0B">
      <w:pPr>
        <w:ind w:firstLine="567"/>
        <w:jc w:val="both"/>
        <w:rPr>
          <w:sz w:val="27"/>
          <w:szCs w:val="27"/>
        </w:rPr>
      </w:pPr>
      <w:r w:rsidRPr="00CC1A0B">
        <w:rPr>
          <w:sz w:val="27"/>
          <w:szCs w:val="27"/>
        </w:rPr>
        <w:t>Прием получателей муниципальной услуги ведется без предварительной записи.</w:t>
      </w:r>
    </w:p>
    <w:p w:rsidR="00F4484E" w:rsidRPr="00CC1A0B" w:rsidRDefault="00F4484E" w:rsidP="00CC1A0B">
      <w:pPr>
        <w:ind w:firstLine="567"/>
        <w:jc w:val="both"/>
        <w:rPr>
          <w:sz w:val="27"/>
          <w:szCs w:val="27"/>
        </w:rPr>
      </w:pPr>
      <w:r w:rsidRPr="00CC1A0B">
        <w:rPr>
          <w:sz w:val="27"/>
          <w:szCs w:val="27"/>
        </w:rPr>
        <w:t>Электронная почта - gkh-kalininsk@yandex.ru</w:t>
      </w:r>
    </w:p>
    <w:p w:rsidR="00F4484E" w:rsidRPr="00CC1A0B" w:rsidRDefault="00F4484E" w:rsidP="00CC1A0B">
      <w:pPr>
        <w:ind w:firstLine="567"/>
        <w:jc w:val="both"/>
        <w:rPr>
          <w:sz w:val="27"/>
          <w:szCs w:val="27"/>
        </w:rPr>
      </w:pPr>
      <w:bookmarkStart w:id="2" w:name="Par62"/>
      <w:bookmarkEnd w:id="2"/>
      <w:r w:rsidRPr="00CC1A0B">
        <w:rPr>
          <w:sz w:val="27"/>
          <w:szCs w:val="27"/>
        </w:rPr>
        <w:t>1.3.2. Прием и выдача документов, связанных с предоставлением муниципальной услуги производится по адресу:</w:t>
      </w:r>
    </w:p>
    <w:p w:rsidR="00F4484E" w:rsidRPr="00CC1A0B" w:rsidRDefault="00F4484E" w:rsidP="00CC1A0B">
      <w:pPr>
        <w:ind w:firstLine="567"/>
        <w:jc w:val="both"/>
        <w:rPr>
          <w:sz w:val="27"/>
          <w:szCs w:val="27"/>
        </w:rPr>
      </w:pPr>
      <w:bookmarkStart w:id="3" w:name="Par66"/>
      <w:bookmarkEnd w:id="3"/>
      <w:r w:rsidRPr="00CC1A0B">
        <w:rPr>
          <w:sz w:val="27"/>
          <w:szCs w:val="27"/>
        </w:rPr>
        <w:t>41284, Саратовская область, город Калининск,  улица  Коллективная, 61</w:t>
      </w:r>
    </w:p>
    <w:p w:rsidR="00F4484E" w:rsidRPr="00CC1A0B" w:rsidRDefault="00F4484E" w:rsidP="00CC1A0B">
      <w:pPr>
        <w:ind w:firstLine="567"/>
        <w:jc w:val="both"/>
        <w:rPr>
          <w:sz w:val="27"/>
          <w:szCs w:val="27"/>
        </w:rPr>
      </w:pPr>
      <w:r w:rsidRPr="00CC1A0B">
        <w:rPr>
          <w:sz w:val="27"/>
          <w:szCs w:val="27"/>
        </w:rPr>
        <w:t>Телефон для справок отдела: 31-5-34.</w:t>
      </w:r>
    </w:p>
    <w:p w:rsidR="00F4484E" w:rsidRPr="00CC1A0B" w:rsidRDefault="00F4484E" w:rsidP="00CC1A0B">
      <w:pPr>
        <w:ind w:firstLine="567"/>
        <w:jc w:val="both"/>
        <w:rPr>
          <w:sz w:val="27"/>
          <w:szCs w:val="27"/>
        </w:rPr>
      </w:pPr>
      <w:r w:rsidRPr="00CC1A0B">
        <w:rPr>
          <w:sz w:val="27"/>
          <w:szCs w:val="27"/>
        </w:rPr>
        <w:t>Приёмная администрации Калининского муниципального района: (884549) 31-5-06; факс (84549) 31-5-05;</w:t>
      </w:r>
    </w:p>
    <w:p w:rsidR="00F4484E" w:rsidRPr="00CC1A0B" w:rsidRDefault="00F4484E" w:rsidP="00CC1A0B">
      <w:pPr>
        <w:ind w:firstLine="567"/>
        <w:jc w:val="both"/>
        <w:rPr>
          <w:sz w:val="27"/>
          <w:szCs w:val="27"/>
        </w:rPr>
      </w:pPr>
      <w:r w:rsidRPr="00CC1A0B">
        <w:rPr>
          <w:sz w:val="27"/>
          <w:szCs w:val="27"/>
        </w:rPr>
        <w:t>1.3.3. Территориальные органы федеральных органов исполнительной власти, участие которых необходимо при предоставлении государственной услуги:</w:t>
      </w:r>
    </w:p>
    <w:p w:rsidR="00F4484E" w:rsidRPr="00CC1A0B" w:rsidRDefault="00F4484E" w:rsidP="00CC1A0B">
      <w:pPr>
        <w:ind w:firstLine="567"/>
        <w:jc w:val="both"/>
        <w:rPr>
          <w:sz w:val="27"/>
          <w:szCs w:val="27"/>
        </w:rPr>
      </w:pPr>
      <w:r w:rsidRPr="00CC1A0B">
        <w:rPr>
          <w:sz w:val="27"/>
          <w:szCs w:val="27"/>
        </w:rPr>
        <w:t>Управление Федеральной службы государственной регистрации, кадастра и картографии по Саратовской области.</w:t>
      </w:r>
    </w:p>
    <w:p w:rsidR="00F4484E" w:rsidRPr="00CC1A0B" w:rsidRDefault="00F4484E" w:rsidP="00CC1A0B">
      <w:pPr>
        <w:ind w:firstLine="567"/>
        <w:jc w:val="both"/>
        <w:rPr>
          <w:sz w:val="27"/>
          <w:szCs w:val="27"/>
        </w:rPr>
      </w:pPr>
      <w:r w:rsidRPr="00CC1A0B">
        <w:rPr>
          <w:sz w:val="27"/>
          <w:szCs w:val="27"/>
        </w:rPr>
        <w:t>1.3.4. Информирование по вопросам предоставления муниципальной услуги осуществляется следующими способами:</w:t>
      </w:r>
    </w:p>
    <w:p w:rsidR="00F4484E" w:rsidRPr="00CC1A0B" w:rsidRDefault="00F4484E" w:rsidP="00CC1A0B">
      <w:pPr>
        <w:ind w:firstLine="567"/>
        <w:jc w:val="both"/>
        <w:rPr>
          <w:sz w:val="27"/>
          <w:szCs w:val="27"/>
        </w:rPr>
      </w:pPr>
      <w:r w:rsidRPr="00CC1A0B">
        <w:rPr>
          <w:sz w:val="27"/>
          <w:szCs w:val="27"/>
        </w:rPr>
        <w:t>- индивидуальное устное информирование непосредственно в Управлении ЖКХ администрации;</w:t>
      </w:r>
    </w:p>
    <w:p w:rsidR="00F4484E" w:rsidRPr="00CC1A0B" w:rsidRDefault="00F4484E" w:rsidP="00CC1A0B">
      <w:pPr>
        <w:ind w:firstLine="567"/>
        <w:jc w:val="both"/>
        <w:rPr>
          <w:sz w:val="27"/>
          <w:szCs w:val="27"/>
        </w:rPr>
      </w:pPr>
      <w:r w:rsidRPr="00CC1A0B">
        <w:rPr>
          <w:sz w:val="27"/>
          <w:szCs w:val="27"/>
        </w:rPr>
        <w:t>- индивидуальное устное информирование по телефону;</w:t>
      </w:r>
    </w:p>
    <w:p w:rsidR="00F4484E" w:rsidRPr="00CC1A0B" w:rsidRDefault="00F4484E" w:rsidP="00CC1A0B">
      <w:pPr>
        <w:ind w:firstLine="567"/>
        <w:jc w:val="both"/>
        <w:rPr>
          <w:sz w:val="27"/>
          <w:szCs w:val="27"/>
        </w:rPr>
      </w:pPr>
      <w:r w:rsidRPr="00CC1A0B">
        <w:rPr>
          <w:sz w:val="27"/>
          <w:szCs w:val="27"/>
        </w:rPr>
        <w:t>- индивидуальное информирование в письменной форме, в том числе в форме электронного документа;</w:t>
      </w:r>
    </w:p>
    <w:p w:rsidR="00F4484E" w:rsidRPr="00CC1A0B" w:rsidRDefault="00F4484E" w:rsidP="00CC1A0B">
      <w:pPr>
        <w:ind w:firstLine="567"/>
        <w:jc w:val="both"/>
        <w:rPr>
          <w:sz w:val="27"/>
          <w:szCs w:val="27"/>
        </w:rPr>
      </w:pPr>
      <w:r w:rsidRPr="00CC1A0B">
        <w:rPr>
          <w:sz w:val="27"/>
          <w:szCs w:val="27"/>
        </w:rPr>
        <w:t>- публичное письменное информирование;</w:t>
      </w:r>
    </w:p>
    <w:p w:rsidR="00F4484E" w:rsidRPr="00CC1A0B" w:rsidRDefault="00F4484E" w:rsidP="00CC1A0B">
      <w:pPr>
        <w:ind w:firstLine="567"/>
        <w:jc w:val="both"/>
        <w:rPr>
          <w:sz w:val="27"/>
          <w:szCs w:val="27"/>
        </w:rPr>
      </w:pPr>
      <w:r w:rsidRPr="00CC1A0B">
        <w:rPr>
          <w:sz w:val="27"/>
          <w:szCs w:val="27"/>
        </w:rPr>
        <w:t>- публичное устное информирование.</w:t>
      </w:r>
    </w:p>
    <w:p w:rsidR="00F4484E" w:rsidRPr="00CC1A0B" w:rsidRDefault="00F4484E" w:rsidP="00CC1A0B">
      <w:pPr>
        <w:ind w:firstLine="567"/>
        <w:jc w:val="both"/>
        <w:rPr>
          <w:sz w:val="27"/>
          <w:szCs w:val="27"/>
        </w:rPr>
      </w:pPr>
      <w:r w:rsidRPr="00CC1A0B">
        <w:rPr>
          <w:sz w:val="27"/>
          <w:szCs w:val="27"/>
        </w:rPr>
        <w:t xml:space="preserve">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w:t>
      </w:r>
      <w:r w:rsidRPr="00CC1A0B">
        <w:rPr>
          <w:sz w:val="27"/>
          <w:szCs w:val="27"/>
        </w:rPr>
        <w:lastRenderedPageBreak/>
        <w:t>Федеральным законом «О порядке рассмотрения обращений граждан Российской Федерации».</w:t>
      </w:r>
    </w:p>
    <w:p w:rsidR="00F4484E" w:rsidRPr="00CC1A0B" w:rsidRDefault="00F4484E" w:rsidP="00CC1A0B">
      <w:pPr>
        <w:ind w:firstLine="567"/>
        <w:jc w:val="both"/>
        <w:rPr>
          <w:sz w:val="27"/>
          <w:szCs w:val="27"/>
        </w:rPr>
      </w:pPr>
      <w:r w:rsidRPr="00CC1A0B">
        <w:rPr>
          <w:sz w:val="27"/>
          <w:szCs w:val="27"/>
        </w:rPr>
        <w:t>1.3.5.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пунктом 1.3.1. настоящего Административного регламента.</w:t>
      </w:r>
    </w:p>
    <w:p w:rsidR="00F4484E" w:rsidRPr="00CC1A0B" w:rsidRDefault="00F4484E" w:rsidP="00CC1A0B">
      <w:pPr>
        <w:ind w:firstLine="567"/>
        <w:jc w:val="both"/>
        <w:rPr>
          <w:sz w:val="27"/>
          <w:szCs w:val="27"/>
        </w:rPr>
      </w:pPr>
      <w:r w:rsidRPr="00CC1A0B">
        <w:rPr>
          <w:sz w:val="27"/>
          <w:szCs w:val="27"/>
        </w:rPr>
        <w:t>1.3.6. Индивидуальное устное информирование непосредственно в Управлении ЖКХ администрации Калининского МР по адресу, указанному в пункте 1.3.2. настоящего Административного регламента.</w:t>
      </w:r>
    </w:p>
    <w:p w:rsidR="00F4484E" w:rsidRPr="00CC1A0B" w:rsidRDefault="00F4484E" w:rsidP="00CC1A0B">
      <w:pPr>
        <w:ind w:firstLine="567"/>
        <w:jc w:val="both"/>
        <w:rPr>
          <w:sz w:val="27"/>
          <w:szCs w:val="27"/>
        </w:rPr>
      </w:pPr>
      <w:r w:rsidRPr="00CC1A0B">
        <w:rPr>
          <w:sz w:val="27"/>
          <w:szCs w:val="27"/>
        </w:rPr>
        <w:t>1.3.7. При ответах на личные обращения сотрудники управления подробно и в вежливой (корректной) форме информируют обратившихся по вопросам:</w:t>
      </w:r>
    </w:p>
    <w:p w:rsidR="00F4484E" w:rsidRPr="00CC1A0B" w:rsidRDefault="00F4484E" w:rsidP="00CC1A0B">
      <w:pPr>
        <w:ind w:firstLine="567"/>
        <w:jc w:val="both"/>
        <w:rPr>
          <w:sz w:val="27"/>
          <w:szCs w:val="27"/>
        </w:rPr>
      </w:pPr>
      <w:r w:rsidRPr="00CC1A0B">
        <w:rPr>
          <w:sz w:val="27"/>
          <w:szCs w:val="27"/>
        </w:rPr>
        <w:t>- местонахождения и график работы Управления ЖКХ администрации КМР, местонахождении и графиках работы государственных и муниципальных органов, обращение в которые необходимо для получения муниципальной услуги;</w:t>
      </w:r>
    </w:p>
    <w:p w:rsidR="00F4484E" w:rsidRPr="00CC1A0B" w:rsidRDefault="00F4484E" w:rsidP="00CC1A0B">
      <w:pPr>
        <w:ind w:firstLine="567"/>
        <w:jc w:val="both"/>
        <w:rPr>
          <w:sz w:val="27"/>
          <w:szCs w:val="27"/>
        </w:rPr>
      </w:pPr>
      <w:r w:rsidRPr="00CC1A0B">
        <w:rPr>
          <w:sz w:val="27"/>
          <w:szCs w:val="27"/>
        </w:rPr>
        <w:t>- наименования правовых актов, регулирующих предоставление муниципальной услуги;</w:t>
      </w:r>
    </w:p>
    <w:p w:rsidR="00F4484E" w:rsidRPr="00CC1A0B" w:rsidRDefault="00F4484E" w:rsidP="00CC1A0B">
      <w:pPr>
        <w:ind w:firstLine="567"/>
        <w:jc w:val="both"/>
        <w:rPr>
          <w:sz w:val="27"/>
          <w:szCs w:val="27"/>
        </w:rPr>
      </w:pPr>
      <w:r w:rsidRPr="00CC1A0B">
        <w:rPr>
          <w:sz w:val="27"/>
          <w:szCs w:val="27"/>
        </w:rPr>
        <w:t>- перечень документов, которые необходимы для предоставления муниципальной услуги по регламенту;</w:t>
      </w:r>
    </w:p>
    <w:p w:rsidR="00F4484E" w:rsidRPr="00CC1A0B" w:rsidRDefault="00F4484E" w:rsidP="00CC1A0B">
      <w:pPr>
        <w:ind w:firstLine="567"/>
        <w:jc w:val="both"/>
        <w:rPr>
          <w:sz w:val="27"/>
          <w:szCs w:val="27"/>
        </w:rPr>
      </w:pPr>
      <w:r w:rsidRPr="00CC1A0B">
        <w:rPr>
          <w:sz w:val="27"/>
          <w:szCs w:val="27"/>
        </w:rPr>
        <w:t>- по форме заполнения документов;</w:t>
      </w:r>
    </w:p>
    <w:p w:rsidR="00F4484E" w:rsidRPr="00CC1A0B" w:rsidRDefault="00F4484E" w:rsidP="00CC1A0B">
      <w:pPr>
        <w:ind w:firstLine="567"/>
        <w:jc w:val="both"/>
        <w:rPr>
          <w:sz w:val="27"/>
          <w:szCs w:val="27"/>
        </w:rPr>
      </w:pPr>
      <w:r w:rsidRPr="00CC1A0B">
        <w:rPr>
          <w:sz w:val="27"/>
          <w:szCs w:val="27"/>
        </w:rPr>
        <w:t>- требования, предъявляемые к представляемым документам;</w:t>
      </w:r>
    </w:p>
    <w:p w:rsidR="00F4484E" w:rsidRPr="00CC1A0B" w:rsidRDefault="00F4484E" w:rsidP="00CC1A0B">
      <w:pPr>
        <w:ind w:firstLine="567"/>
        <w:jc w:val="both"/>
        <w:rPr>
          <w:sz w:val="27"/>
          <w:szCs w:val="27"/>
        </w:rPr>
      </w:pPr>
      <w:r w:rsidRPr="00CC1A0B">
        <w:rPr>
          <w:sz w:val="27"/>
          <w:szCs w:val="27"/>
        </w:rPr>
        <w:t>- срок предоставления муниципальной услуги;</w:t>
      </w:r>
    </w:p>
    <w:p w:rsidR="00F4484E" w:rsidRPr="00CC1A0B" w:rsidRDefault="00F4484E" w:rsidP="00CC1A0B">
      <w:pPr>
        <w:ind w:firstLine="567"/>
        <w:jc w:val="both"/>
        <w:rPr>
          <w:sz w:val="27"/>
          <w:szCs w:val="27"/>
        </w:rPr>
      </w:pPr>
      <w:r w:rsidRPr="00CC1A0B">
        <w:rPr>
          <w:sz w:val="27"/>
          <w:szCs w:val="27"/>
        </w:rPr>
        <w:t>- основания для отказа в предоставлении муниципальной услуги;</w:t>
      </w:r>
    </w:p>
    <w:p w:rsidR="00F4484E" w:rsidRPr="00CC1A0B" w:rsidRDefault="00F4484E" w:rsidP="00CC1A0B">
      <w:pPr>
        <w:ind w:firstLine="567"/>
        <w:jc w:val="both"/>
        <w:rPr>
          <w:sz w:val="27"/>
          <w:szCs w:val="27"/>
        </w:rPr>
      </w:pPr>
      <w:r w:rsidRPr="00CC1A0B">
        <w:rPr>
          <w:sz w:val="27"/>
          <w:szCs w:val="27"/>
        </w:rPr>
        <w:t>- порядок обжалования действий (бездействия) и решений, осуществляемых (принятых) в ходе предоставления муниципальной услуги;</w:t>
      </w:r>
    </w:p>
    <w:p w:rsidR="00F4484E" w:rsidRPr="00CC1A0B" w:rsidRDefault="00F4484E" w:rsidP="00CC1A0B">
      <w:pPr>
        <w:ind w:firstLine="567"/>
        <w:jc w:val="both"/>
        <w:rPr>
          <w:sz w:val="27"/>
          <w:szCs w:val="27"/>
        </w:rPr>
      </w:pPr>
      <w:r w:rsidRPr="00CC1A0B">
        <w:rPr>
          <w:sz w:val="27"/>
          <w:szCs w:val="27"/>
        </w:rPr>
        <w:t>1.3.8. Для получения информации по вопросам предоставления муниципальной услуги заявители могут обратиться к сотрудникам Управления по телефону, в соответствии с графиком приема заявителей, предусмотренным пунктом 1.3.1. настоящего Административного регламента.</w:t>
      </w:r>
    </w:p>
    <w:p w:rsidR="00F4484E" w:rsidRPr="00CC1A0B" w:rsidRDefault="00F4484E" w:rsidP="00CC1A0B">
      <w:pPr>
        <w:ind w:firstLine="567"/>
        <w:jc w:val="both"/>
        <w:rPr>
          <w:sz w:val="27"/>
          <w:szCs w:val="27"/>
        </w:rPr>
      </w:pPr>
      <w:r w:rsidRPr="00CC1A0B">
        <w:rPr>
          <w:sz w:val="27"/>
          <w:szCs w:val="27"/>
        </w:rPr>
        <w:t>1.3.9. Номера телефонов сотрудников отдела указаны в пункте 1.3.2. настоящего Административного регламента.</w:t>
      </w:r>
    </w:p>
    <w:p w:rsidR="00F4484E" w:rsidRPr="00CC1A0B" w:rsidRDefault="00F4484E" w:rsidP="00CC1A0B">
      <w:pPr>
        <w:ind w:firstLine="567"/>
        <w:jc w:val="both"/>
        <w:rPr>
          <w:sz w:val="27"/>
          <w:szCs w:val="27"/>
        </w:rPr>
      </w:pPr>
      <w:r w:rsidRPr="00CC1A0B">
        <w:rPr>
          <w:sz w:val="27"/>
          <w:szCs w:val="27"/>
        </w:rPr>
        <w:t>Информирование по телефону по процедуре предоставления муниципальной услуги осуществляется сотрудниками Управления ЖКХ.</w:t>
      </w:r>
    </w:p>
    <w:p w:rsidR="00F4484E" w:rsidRPr="00CC1A0B" w:rsidRDefault="00F4484E" w:rsidP="00CC1A0B">
      <w:pPr>
        <w:ind w:firstLine="567"/>
        <w:jc w:val="both"/>
        <w:rPr>
          <w:sz w:val="27"/>
          <w:szCs w:val="27"/>
        </w:rPr>
      </w:pPr>
      <w:r w:rsidRPr="00CC1A0B">
        <w:rPr>
          <w:sz w:val="27"/>
          <w:szCs w:val="27"/>
        </w:rPr>
        <w:t>1.3.10. Для получения информации по вопросам предоставления муниципальной услуги заявители могут обратиться в Управление ЖКХ администрации КМР письменно, посредством почтовой связи, электронной почты, либо подав письменное обращение непосредственно в Управления ЖКХ администрации КМР. Почтовый и электронный адреса Администрации указаны в пункте 1.3.1. настоящего Административного регламента.</w:t>
      </w:r>
    </w:p>
    <w:p w:rsidR="00F4484E" w:rsidRPr="00CC1A0B" w:rsidRDefault="00F4484E" w:rsidP="00CC1A0B">
      <w:pPr>
        <w:ind w:firstLine="567"/>
        <w:jc w:val="both"/>
        <w:rPr>
          <w:sz w:val="27"/>
          <w:szCs w:val="27"/>
        </w:rPr>
      </w:pPr>
      <w:r w:rsidRPr="00CC1A0B">
        <w:rPr>
          <w:sz w:val="27"/>
          <w:szCs w:val="27"/>
        </w:rPr>
        <w:t>1.3.11. Письменные (электронные) обращения заявителей подлежат обязательной регистрации в течение трех календарных дней с момента поступления.</w:t>
      </w:r>
    </w:p>
    <w:p w:rsidR="00F4484E" w:rsidRPr="00CC1A0B" w:rsidRDefault="00F4484E" w:rsidP="00CC1A0B">
      <w:pPr>
        <w:ind w:firstLine="567"/>
        <w:jc w:val="both"/>
        <w:rPr>
          <w:sz w:val="27"/>
          <w:szCs w:val="27"/>
        </w:rPr>
      </w:pPr>
      <w:r w:rsidRPr="00CC1A0B">
        <w:rPr>
          <w:sz w:val="27"/>
          <w:szCs w:val="27"/>
        </w:rPr>
        <w:t xml:space="preserve">1.3.12.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отчество (последнее - при наличии), почтовый адрес, по которому </w:t>
      </w:r>
      <w:r w:rsidRPr="00CC1A0B">
        <w:rPr>
          <w:sz w:val="27"/>
          <w:szCs w:val="27"/>
        </w:rPr>
        <w:lastRenderedPageBreak/>
        <w:t>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4484E" w:rsidRPr="00CC1A0B" w:rsidRDefault="00F4484E" w:rsidP="00CC1A0B">
      <w:pPr>
        <w:ind w:firstLine="567"/>
        <w:jc w:val="both"/>
        <w:rPr>
          <w:sz w:val="27"/>
          <w:szCs w:val="27"/>
        </w:rPr>
      </w:pPr>
      <w:r w:rsidRPr="00CC1A0B">
        <w:rPr>
          <w:sz w:val="27"/>
          <w:szCs w:val="27"/>
        </w:rPr>
        <w:t>В случае необходимости в подтверждение своих доводов гражданин прилагает к письменному обращению документы и материалы либо их копии.</w:t>
      </w:r>
    </w:p>
    <w:p w:rsidR="00F4484E" w:rsidRPr="00CC1A0B" w:rsidRDefault="00F4484E" w:rsidP="00CC1A0B">
      <w:pPr>
        <w:ind w:firstLine="567"/>
        <w:jc w:val="both"/>
        <w:rPr>
          <w:sz w:val="27"/>
          <w:szCs w:val="27"/>
        </w:rPr>
      </w:pPr>
      <w:r w:rsidRPr="00CC1A0B">
        <w:rPr>
          <w:sz w:val="27"/>
          <w:szCs w:val="27"/>
        </w:rPr>
        <w:t>1.3.13. Для работы с обращениями, поступившими по электронной почте, назначается ответственное должностное лицо Управления ЖКХ администрации Калининского МР, которое не менее одного раза в день проверяет наличие обращений.</w:t>
      </w:r>
    </w:p>
    <w:p w:rsidR="00F4484E" w:rsidRPr="00CC1A0B" w:rsidRDefault="00F4484E" w:rsidP="00CC1A0B">
      <w:pPr>
        <w:ind w:firstLine="567"/>
        <w:jc w:val="both"/>
        <w:rPr>
          <w:sz w:val="27"/>
          <w:szCs w:val="27"/>
        </w:rPr>
      </w:pPr>
      <w:r w:rsidRPr="00CC1A0B">
        <w:rPr>
          <w:sz w:val="27"/>
          <w:szCs w:val="27"/>
        </w:rPr>
        <w:t xml:space="preserve">1.3.14. Обращение, поступившее в Управление ЖКХ администрации Калининского муниципального района, или должностному лицу в форме электронного документа, подлежит рассмотрению в порядке установленным Федеральным законом от 2 мая 2006 года № 59-ФЗ «О порядке рассмотрения обращений граждан Российской Федерации» с изменениями и дополнениями). В обращении гражданин в обязательном порядке указывает свои фамилию, имя, отчество (последнее - при наличии).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F4484E" w:rsidRPr="00CC1A0B" w:rsidRDefault="00F4484E" w:rsidP="00CC1A0B">
      <w:pPr>
        <w:ind w:firstLine="567"/>
        <w:jc w:val="both"/>
        <w:rPr>
          <w:sz w:val="27"/>
          <w:szCs w:val="27"/>
        </w:rPr>
      </w:pPr>
      <w:r w:rsidRPr="00CC1A0B">
        <w:rPr>
          <w:sz w:val="27"/>
          <w:szCs w:val="27"/>
        </w:rPr>
        <w:t>1.3.15. Рассмотрение письменного (электронного) обращения осуществляется в течение 10 календарных дней со дня регистрации обращения.</w:t>
      </w:r>
    </w:p>
    <w:p w:rsidR="00F4484E" w:rsidRPr="00CC1A0B" w:rsidRDefault="00F4484E" w:rsidP="00CC1A0B">
      <w:pPr>
        <w:ind w:firstLine="567"/>
        <w:jc w:val="both"/>
        <w:rPr>
          <w:sz w:val="27"/>
          <w:szCs w:val="27"/>
        </w:rPr>
      </w:pPr>
      <w:r w:rsidRPr="00CC1A0B">
        <w:rPr>
          <w:sz w:val="27"/>
          <w:szCs w:val="27"/>
        </w:rPr>
        <w:t>1.3.16. Информирование заявителей по предоставлению муниципальной услуги осуществляется на безвозмездной основе.</w:t>
      </w:r>
    </w:p>
    <w:p w:rsidR="00F4484E" w:rsidRPr="00CC1A0B" w:rsidRDefault="00F4484E" w:rsidP="00CC1A0B">
      <w:pPr>
        <w:ind w:firstLine="567"/>
        <w:jc w:val="both"/>
        <w:rPr>
          <w:sz w:val="27"/>
          <w:szCs w:val="27"/>
        </w:rPr>
      </w:pPr>
      <w:r w:rsidRPr="00CC1A0B">
        <w:rPr>
          <w:sz w:val="27"/>
          <w:szCs w:val="27"/>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Управлением ЖКХ администрации Калининского муниципального района или должностным лицом в соответствии с их компетенцией, о чем в течение семи дней со дня регистрации  обращения сообщается гражданину, направившему обращение.</w:t>
      </w:r>
    </w:p>
    <w:p w:rsidR="00F4484E" w:rsidRPr="00CC1A0B" w:rsidRDefault="00F4484E" w:rsidP="00CC1A0B">
      <w:pPr>
        <w:ind w:firstLine="567"/>
        <w:jc w:val="both"/>
        <w:rPr>
          <w:sz w:val="27"/>
          <w:szCs w:val="27"/>
        </w:rPr>
      </w:pPr>
      <w:r w:rsidRPr="00CC1A0B">
        <w:rPr>
          <w:sz w:val="27"/>
          <w:szCs w:val="27"/>
        </w:rPr>
        <w:t>В случае поступления в Управление ЖКХ администрации Калининского муниципального района или должностному лицу письменного обращения, содержащего вопрос, ответ на который размещен на официальном сайте http//kalininsk.sarmo.ru в информационно - телекоммуникационной сети «Интернет», гражданину, направившему обращение,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возмещается</w:t>
      </w:r>
    </w:p>
    <w:p w:rsidR="00F4484E" w:rsidRPr="00CC1A0B" w:rsidRDefault="00F4484E" w:rsidP="00CC1A0B">
      <w:pPr>
        <w:ind w:firstLine="567"/>
        <w:jc w:val="both"/>
        <w:rPr>
          <w:sz w:val="27"/>
          <w:szCs w:val="27"/>
        </w:rPr>
      </w:pPr>
      <w:r w:rsidRPr="00CC1A0B">
        <w:rPr>
          <w:sz w:val="27"/>
          <w:szCs w:val="27"/>
        </w:rPr>
        <w:t>1.3.17. Публичное письменное информирование осуществляется путем размещения на информационных стендах, расположенных в здании по адресу: г. Калининск, ул. Коллективная, 61, на сайте Администрации в информационно - телекоммуникационной сети «Интернет» http//kalininsk.sarmo.ru, на портале государственных и муниципальных услуг (функций) (https:mfc64.ru), далее - МФЦ) следующей информации:</w:t>
      </w:r>
    </w:p>
    <w:p w:rsidR="00F4484E" w:rsidRPr="00CC1A0B" w:rsidRDefault="00F4484E" w:rsidP="00CC1A0B">
      <w:pPr>
        <w:ind w:firstLine="567"/>
        <w:jc w:val="both"/>
        <w:rPr>
          <w:sz w:val="27"/>
          <w:szCs w:val="27"/>
        </w:rPr>
      </w:pPr>
      <w:r w:rsidRPr="00CC1A0B">
        <w:rPr>
          <w:sz w:val="27"/>
          <w:szCs w:val="27"/>
        </w:rPr>
        <w:t>- выдержки из нормативных правовых актов, регулирующих деятельность по предоставлению муниципальной услуги;</w:t>
      </w:r>
    </w:p>
    <w:p w:rsidR="00F4484E" w:rsidRPr="00CC1A0B" w:rsidRDefault="00F4484E" w:rsidP="00CC1A0B">
      <w:pPr>
        <w:ind w:firstLine="567"/>
        <w:jc w:val="both"/>
        <w:rPr>
          <w:sz w:val="27"/>
          <w:szCs w:val="27"/>
        </w:rPr>
      </w:pPr>
      <w:r w:rsidRPr="00CC1A0B">
        <w:rPr>
          <w:sz w:val="27"/>
          <w:szCs w:val="27"/>
        </w:rPr>
        <w:t>- текста Административного регламента;</w:t>
      </w:r>
    </w:p>
    <w:p w:rsidR="00F4484E" w:rsidRPr="00CC1A0B" w:rsidRDefault="00F4484E" w:rsidP="00CC1A0B">
      <w:pPr>
        <w:ind w:firstLine="567"/>
        <w:jc w:val="both"/>
        <w:rPr>
          <w:sz w:val="27"/>
          <w:szCs w:val="27"/>
        </w:rPr>
      </w:pPr>
      <w:r w:rsidRPr="00CC1A0B">
        <w:rPr>
          <w:sz w:val="27"/>
          <w:szCs w:val="27"/>
        </w:rPr>
        <w:lastRenderedPageBreak/>
        <w:t>- 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F4484E" w:rsidRPr="00CC1A0B" w:rsidRDefault="00F4484E" w:rsidP="00CC1A0B">
      <w:pPr>
        <w:ind w:firstLine="567"/>
        <w:jc w:val="both"/>
        <w:rPr>
          <w:sz w:val="27"/>
          <w:szCs w:val="27"/>
        </w:rPr>
      </w:pPr>
      <w:r w:rsidRPr="00CC1A0B">
        <w:rPr>
          <w:sz w:val="27"/>
          <w:szCs w:val="27"/>
        </w:rPr>
        <w:t>- перечня оснований для отказа в предоставлении муниципальной услуги;</w:t>
      </w:r>
    </w:p>
    <w:p w:rsidR="00F4484E" w:rsidRPr="00CC1A0B" w:rsidRDefault="00F4484E" w:rsidP="00CC1A0B">
      <w:pPr>
        <w:ind w:firstLine="567"/>
        <w:jc w:val="both"/>
        <w:rPr>
          <w:sz w:val="27"/>
          <w:szCs w:val="27"/>
        </w:rPr>
      </w:pPr>
      <w:r w:rsidRPr="00CC1A0B">
        <w:rPr>
          <w:sz w:val="27"/>
          <w:szCs w:val="27"/>
        </w:rPr>
        <w:t>- графика приема заявителей.</w:t>
      </w:r>
    </w:p>
    <w:p w:rsidR="00F4484E" w:rsidRPr="00CC1A0B" w:rsidRDefault="00F4484E" w:rsidP="00CC1A0B">
      <w:pPr>
        <w:ind w:firstLine="567"/>
        <w:jc w:val="both"/>
        <w:rPr>
          <w:sz w:val="27"/>
          <w:szCs w:val="27"/>
        </w:rPr>
      </w:pPr>
      <w:r w:rsidRPr="00CC1A0B">
        <w:rPr>
          <w:sz w:val="27"/>
          <w:szCs w:val="27"/>
        </w:rPr>
        <w:t>Информация о месте нахождения и графике 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отдела по контролю за разработкой проектов целевых программ, предоставления статистической отчётности, его должностных лиц, муниципальных служащих, участвующих в предоставлении муниципальной услуги, размещается на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http//kalininsk.sarmo.ru, на портале государственных и муниципальных услуг (функций) (https:mfc64.ru).</w:t>
      </w:r>
    </w:p>
    <w:p w:rsidR="00F4484E" w:rsidRPr="00CC1A0B" w:rsidRDefault="00F4484E" w:rsidP="00CC1A0B">
      <w:pPr>
        <w:ind w:firstLine="567"/>
        <w:jc w:val="both"/>
        <w:rPr>
          <w:sz w:val="27"/>
          <w:szCs w:val="27"/>
        </w:rPr>
      </w:pPr>
      <w:r w:rsidRPr="00CC1A0B">
        <w:rPr>
          <w:sz w:val="27"/>
          <w:szCs w:val="27"/>
        </w:rPr>
        <w:t>Ответ на обращение направляется в форме электронного документа по адресу электронной почты, указанному в обращении, поступившем в Управление ЖКХ администрации Калининского муниципального района или должностному лицу в форме электронного документа, и в письменной форме по почтовому адресу, указанному в обращении.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http//kalininsk.sarmo.ru в информационно - телекоммуникационной сети «Интернет».</w:t>
      </w:r>
    </w:p>
    <w:p w:rsidR="00F4484E" w:rsidRPr="00CC1A0B" w:rsidRDefault="00F4484E" w:rsidP="00CC1A0B">
      <w:pPr>
        <w:ind w:firstLine="567"/>
        <w:jc w:val="both"/>
        <w:rPr>
          <w:sz w:val="27"/>
          <w:szCs w:val="27"/>
        </w:rPr>
      </w:pPr>
      <w:r w:rsidRPr="00CC1A0B">
        <w:rPr>
          <w:sz w:val="27"/>
          <w:szCs w:val="27"/>
        </w:rPr>
        <w:t>1.3.18. Публичное устное информирование осуществляется Управлением ЖКХ администрации КМР с привлечением средств массовой информации.</w:t>
      </w:r>
    </w:p>
    <w:p w:rsidR="00F4484E" w:rsidRPr="00CC1A0B" w:rsidRDefault="00F4484E" w:rsidP="00CC1A0B">
      <w:pPr>
        <w:ind w:firstLine="567"/>
        <w:jc w:val="both"/>
        <w:rPr>
          <w:sz w:val="27"/>
          <w:szCs w:val="27"/>
        </w:rPr>
      </w:pPr>
      <w:r w:rsidRPr="00CC1A0B">
        <w:rPr>
          <w:sz w:val="27"/>
          <w:szCs w:val="27"/>
        </w:rPr>
        <w:t>1.3.19. Со дня представления заявления и документов для предоставления муниципальной услуги в пределах графика приема заявителей, указанного в пункте 1.5. настоящего Административного регламента, заявитель имеет право на получение сведений о ходе предоставления муниципальной услуги по телефону, электронной почте, непосредственно в отделе по контролю за разработкой проектов целевых программ, предоставления статистической отчётности, а также посредством портала государственных и муниципальных услуг (функций) (https:mfc64.ru), в случае подачи заявления в электронной форме через указанный портал.</w:t>
      </w:r>
    </w:p>
    <w:p w:rsidR="00F4484E" w:rsidRPr="00CC1A0B" w:rsidRDefault="00F4484E" w:rsidP="00CC1A0B">
      <w:pPr>
        <w:ind w:firstLine="567"/>
        <w:jc w:val="both"/>
        <w:rPr>
          <w:sz w:val="27"/>
          <w:szCs w:val="27"/>
        </w:rPr>
      </w:pPr>
    </w:p>
    <w:p w:rsidR="00F4484E" w:rsidRPr="00046059" w:rsidRDefault="00F4484E" w:rsidP="00046059">
      <w:pPr>
        <w:jc w:val="center"/>
        <w:rPr>
          <w:b/>
          <w:sz w:val="27"/>
          <w:szCs w:val="27"/>
        </w:rPr>
      </w:pPr>
      <w:r w:rsidRPr="00046059">
        <w:rPr>
          <w:b/>
          <w:sz w:val="27"/>
          <w:szCs w:val="27"/>
        </w:rPr>
        <w:t>2. Стандарт предоставления муниципальной услуги</w:t>
      </w:r>
    </w:p>
    <w:p w:rsidR="00F4484E" w:rsidRPr="00CC1A0B" w:rsidRDefault="00F4484E" w:rsidP="00CC1A0B">
      <w:pPr>
        <w:ind w:firstLine="567"/>
        <w:jc w:val="both"/>
        <w:rPr>
          <w:sz w:val="27"/>
          <w:szCs w:val="27"/>
        </w:rPr>
      </w:pPr>
    </w:p>
    <w:p w:rsidR="00F4484E" w:rsidRPr="00046059" w:rsidRDefault="00F4484E" w:rsidP="00046059">
      <w:pPr>
        <w:jc w:val="center"/>
        <w:rPr>
          <w:b/>
          <w:sz w:val="27"/>
          <w:szCs w:val="27"/>
        </w:rPr>
      </w:pPr>
      <w:r w:rsidRPr="00046059">
        <w:rPr>
          <w:b/>
          <w:sz w:val="27"/>
          <w:szCs w:val="27"/>
        </w:rPr>
        <w:t>2.1. Наименование муниципальной услуги, наименование органов исполнительной власти, обращение в которые необходимо</w:t>
      </w:r>
    </w:p>
    <w:p w:rsidR="00F4484E" w:rsidRPr="00046059" w:rsidRDefault="00F4484E" w:rsidP="00046059">
      <w:pPr>
        <w:jc w:val="center"/>
        <w:rPr>
          <w:b/>
          <w:sz w:val="27"/>
          <w:szCs w:val="27"/>
        </w:rPr>
      </w:pPr>
      <w:r w:rsidRPr="00046059">
        <w:rPr>
          <w:b/>
          <w:sz w:val="27"/>
          <w:szCs w:val="27"/>
        </w:rPr>
        <w:t>для предоставления муниципальной услуги</w:t>
      </w:r>
    </w:p>
    <w:p w:rsidR="00F4484E" w:rsidRPr="00CC1A0B" w:rsidRDefault="00F4484E" w:rsidP="00CC1A0B">
      <w:pPr>
        <w:ind w:firstLine="567"/>
        <w:jc w:val="both"/>
        <w:rPr>
          <w:sz w:val="27"/>
          <w:szCs w:val="27"/>
        </w:rPr>
      </w:pPr>
      <w:r w:rsidRPr="00CC1A0B">
        <w:rPr>
          <w:sz w:val="27"/>
          <w:szCs w:val="27"/>
        </w:rPr>
        <w:t>2.1.1. Наименование муниципальной услуги - «Принятие на учет граждан в качестве нуждающихся в жилых помещениях из муниципального жилищного фонда по договорам найма жилых помещений жилищного фонда социального использования в Калининском муниципальном районе».</w:t>
      </w:r>
    </w:p>
    <w:p w:rsidR="00F4484E" w:rsidRPr="00CC1A0B" w:rsidRDefault="00F4484E" w:rsidP="00CC1A0B">
      <w:pPr>
        <w:ind w:firstLine="567"/>
        <w:jc w:val="both"/>
        <w:rPr>
          <w:sz w:val="27"/>
          <w:szCs w:val="27"/>
        </w:rPr>
      </w:pPr>
      <w:r w:rsidRPr="00CC1A0B">
        <w:rPr>
          <w:sz w:val="27"/>
          <w:szCs w:val="27"/>
        </w:rPr>
        <w:lastRenderedPageBreak/>
        <w:t>2.1.2. 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при наличии заключенного соглашения о взаимодействии (далее - МФЦ).</w:t>
      </w:r>
    </w:p>
    <w:p w:rsidR="00F4484E" w:rsidRPr="00CC1A0B" w:rsidRDefault="00F4484E" w:rsidP="00CC1A0B">
      <w:pPr>
        <w:ind w:firstLine="567"/>
        <w:jc w:val="both"/>
        <w:rPr>
          <w:sz w:val="27"/>
          <w:szCs w:val="27"/>
        </w:rPr>
      </w:pPr>
      <w:r w:rsidRPr="00CC1A0B">
        <w:rPr>
          <w:sz w:val="27"/>
          <w:szCs w:val="27"/>
        </w:rPr>
        <w:t>2.1.3. В процессе предоставления муниципальной услуги управление ЖКХ взаимодействует с Управлением Федеральной службы государственной регистрации, кадастра и картографии Саратовской области.</w:t>
      </w:r>
    </w:p>
    <w:p w:rsidR="00F4484E" w:rsidRPr="00CC1A0B" w:rsidRDefault="00F4484E" w:rsidP="00CC1A0B">
      <w:pPr>
        <w:ind w:firstLine="567"/>
        <w:jc w:val="both"/>
        <w:rPr>
          <w:sz w:val="27"/>
          <w:szCs w:val="27"/>
        </w:rPr>
      </w:pPr>
      <w:r w:rsidRPr="00CC1A0B">
        <w:rPr>
          <w:sz w:val="27"/>
          <w:szCs w:val="27"/>
        </w:rPr>
        <w:t>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администрацией Калининского муниципального района  Саратовской области.</w:t>
      </w:r>
    </w:p>
    <w:p w:rsidR="00F4484E" w:rsidRPr="00CC1A0B" w:rsidRDefault="00F4484E" w:rsidP="00CC1A0B">
      <w:pPr>
        <w:ind w:firstLine="567"/>
        <w:jc w:val="both"/>
        <w:rPr>
          <w:sz w:val="27"/>
          <w:szCs w:val="27"/>
        </w:rPr>
      </w:pPr>
    </w:p>
    <w:p w:rsidR="00F4484E" w:rsidRPr="00046059" w:rsidRDefault="00F4484E" w:rsidP="00046059">
      <w:pPr>
        <w:jc w:val="center"/>
        <w:rPr>
          <w:b/>
          <w:sz w:val="27"/>
          <w:szCs w:val="27"/>
        </w:rPr>
      </w:pPr>
      <w:r w:rsidRPr="00046059">
        <w:rPr>
          <w:b/>
          <w:sz w:val="27"/>
          <w:szCs w:val="27"/>
        </w:rPr>
        <w:t>2.2. Результат предоставления муниципальной услуги</w:t>
      </w:r>
    </w:p>
    <w:p w:rsidR="00F4484E" w:rsidRPr="00CC1A0B" w:rsidRDefault="00F4484E" w:rsidP="00CC1A0B">
      <w:pPr>
        <w:ind w:firstLine="567"/>
        <w:jc w:val="both"/>
        <w:rPr>
          <w:rFonts w:eastAsia="Calibri"/>
          <w:sz w:val="27"/>
          <w:szCs w:val="27"/>
        </w:rPr>
      </w:pPr>
      <w:r w:rsidRPr="00CC1A0B">
        <w:rPr>
          <w:rFonts w:eastAsia="Calibri"/>
          <w:sz w:val="27"/>
          <w:szCs w:val="27"/>
        </w:rPr>
        <w:t>Результатом предоставления муниципальной услуги является принятие на учет либо отказ в принятии граждан на учет в качестве нуждающихся в жилых помещениях. Процедура предоставления муниципальной услуги завершается изданием приказа Управления ЖКХ администрации Калининского района об утверждении протокола жилищной комиссии.</w:t>
      </w:r>
    </w:p>
    <w:p w:rsidR="00F4484E" w:rsidRPr="00CC1A0B" w:rsidRDefault="00F4484E" w:rsidP="00CC1A0B">
      <w:pPr>
        <w:ind w:firstLine="567"/>
        <w:jc w:val="both"/>
        <w:rPr>
          <w:rFonts w:eastAsia="Calibri"/>
          <w:sz w:val="27"/>
          <w:szCs w:val="27"/>
        </w:rPr>
      </w:pPr>
      <w:r w:rsidRPr="00CC1A0B">
        <w:rPr>
          <w:rFonts w:eastAsia="Calibri"/>
          <w:sz w:val="27"/>
          <w:szCs w:val="27"/>
        </w:rPr>
        <w:t>Результат предоставления муниципальной услуги выдается через МФЦ, в случае если указанный способ получения результата выбран при подаче заявления на предоставление муниципальной услуги через МФЦ»</w:t>
      </w:r>
    </w:p>
    <w:p w:rsidR="00F4484E" w:rsidRPr="00CC1A0B" w:rsidRDefault="00F4484E" w:rsidP="00CC1A0B">
      <w:pPr>
        <w:ind w:firstLine="567"/>
        <w:jc w:val="both"/>
        <w:rPr>
          <w:sz w:val="27"/>
          <w:szCs w:val="27"/>
        </w:rPr>
      </w:pPr>
      <w:r w:rsidRPr="00CC1A0B">
        <w:rPr>
          <w:sz w:val="27"/>
          <w:szCs w:val="27"/>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Управлении ЖКХ администрации.</w:t>
      </w:r>
    </w:p>
    <w:p w:rsidR="00F4484E" w:rsidRPr="00CC1A0B" w:rsidRDefault="00F4484E" w:rsidP="00CC1A0B">
      <w:pPr>
        <w:ind w:firstLine="567"/>
        <w:jc w:val="both"/>
        <w:rPr>
          <w:sz w:val="27"/>
          <w:szCs w:val="27"/>
        </w:rPr>
      </w:pPr>
      <w:r w:rsidRPr="00CC1A0B">
        <w:rPr>
          <w:sz w:val="27"/>
          <w:szCs w:val="27"/>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F4484E" w:rsidRPr="00CC1A0B" w:rsidRDefault="00F4484E" w:rsidP="00CC1A0B">
      <w:pPr>
        <w:ind w:firstLine="567"/>
        <w:jc w:val="both"/>
        <w:rPr>
          <w:sz w:val="27"/>
          <w:szCs w:val="27"/>
        </w:rPr>
      </w:pPr>
    </w:p>
    <w:p w:rsidR="00F4484E" w:rsidRPr="00046059" w:rsidRDefault="00F4484E" w:rsidP="00046059">
      <w:pPr>
        <w:jc w:val="center"/>
        <w:rPr>
          <w:b/>
          <w:sz w:val="27"/>
          <w:szCs w:val="27"/>
        </w:rPr>
      </w:pPr>
      <w:r w:rsidRPr="00046059">
        <w:rPr>
          <w:b/>
          <w:sz w:val="27"/>
          <w:szCs w:val="27"/>
        </w:rPr>
        <w:t>2.3. Сроки предоставления государственной услуги</w:t>
      </w:r>
    </w:p>
    <w:p w:rsidR="00F4484E" w:rsidRPr="00CC1A0B" w:rsidRDefault="00F4484E" w:rsidP="00CC1A0B">
      <w:pPr>
        <w:ind w:firstLine="567"/>
        <w:jc w:val="both"/>
        <w:rPr>
          <w:sz w:val="27"/>
          <w:szCs w:val="27"/>
        </w:rPr>
      </w:pPr>
      <w:r w:rsidRPr="00CC1A0B">
        <w:rPr>
          <w:sz w:val="27"/>
          <w:szCs w:val="27"/>
        </w:rPr>
        <w:t>2.3.1.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F4484E" w:rsidRPr="00CC1A0B" w:rsidRDefault="00F4484E" w:rsidP="00CC1A0B">
      <w:pPr>
        <w:ind w:firstLine="567"/>
        <w:jc w:val="both"/>
        <w:rPr>
          <w:sz w:val="27"/>
          <w:szCs w:val="27"/>
        </w:rPr>
      </w:pPr>
      <w:r w:rsidRPr="00CC1A0B">
        <w:rPr>
          <w:sz w:val="27"/>
          <w:szCs w:val="27"/>
        </w:rPr>
        <w:lastRenderedPageBreak/>
        <w:t>2.3.2.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F4484E" w:rsidRPr="00CC1A0B" w:rsidRDefault="00F4484E" w:rsidP="00CC1A0B">
      <w:pPr>
        <w:ind w:firstLine="567"/>
        <w:jc w:val="both"/>
        <w:rPr>
          <w:sz w:val="27"/>
          <w:szCs w:val="27"/>
        </w:rPr>
      </w:pPr>
      <w:r w:rsidRPr="00CC1A0B">
        <w:rPr>
          <w:sz w:val="27"/>
          <w:szCs w:val="27"/>
        </w:rPr>
        <w:t>2.3.3.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рабочих дней со дня соответствующего обращения заявителя в Администрацию.</w:t>
      </w:r>
    </w:p>
    <w:p w:rsidR="00F4484E" w:rsidRPr="00CC1A0B" w:rsidRDefault="00F4484E" w:rsidP="00CC1A0B">
      <w:pPr>
        <w:ind w:firstLine="567"/>
        <w:jc w:val="both"/>
        <w:rPr>
          <w:sz w:val="27"/>
          <w:szCs w:val="27"/>
        </w:rPr>
      </w:pPr>
    </w:p>
    <w:p w:rsidR="00F4484E" w:rsidRPr="00046059" w:rsidRDefault="00F4484E" w:rsidP="00046059">
      <w:pPr>
        <w:jc w:val="center"/>
        <w:rPr>
          <w:b/>
          <w:sz w:val="27"/>
          <w:szCs w:val="27"/>
        </w:rPr>
      </w:pPr>
      <w:r w:rsidRPr="00046059">
        <w:rPr>
          <w:b/>
          <w:sz w:val="27"/>
          <w:szCs w:val="27"/>
        </w:rPr>
        <w:t>2.5. Исчерпывающий перечень документов,</w:t>
      </w:r>
    </w:p>
    <w:p w:rsidR="00F4484E" w:rsidRPr="00046059" w:rsidRDefault="00F4484E" w:rsidP="00046059">
      <w:pPr>
        <w:jc w:val="center"/>
        <w:rPr>
          <w:b/>
          <w:sz w:val="27"/>
          <w:szCs w:val="27"/>
        </w:rPr>
      </w:pPr>
      <w:r w:rsidRPr="00046059">
        <w:rPr>
          <w:b/>
          <w:sz w:val="27"/>
          <w:szCs w:val="27"/>
        </w:rPr>
        <w:t>необходимых для предоставления муниципальной услуги</w:t>
      </w:r>
    </w:p>
    <w:p w:rsidR="00F4484E" w:rsidRPr="00CC1A0B" w:rsidRDefault="00F4484E" w:rsidP="00CC1A0B">
      <w:pPr>
        <w:ind w:firstLine="567"/>
        <w:jc w:val="both"/>
        <w:rPr>
          <w:sz w:val="27"/>
          <w:szCs w:val="27"/>
        </w:rPr>
      </w:pPr>
      <w:r w:rsidRPr="00CC1A0B">
        <w:rPr>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4484E" w:rsidRPr="00CC1A0B" w:rsidRDefault="00F4484E" w:rsidP="00CC1A0B">
      <w:pPr>
        <w:ind w:firstLine="567"/>
        <w:jc w:val="both"/>
        <w:rPr>
          <w:sz w:val="27"/>
          <w:szCs w:val="27"/>
        </w:rPr>
      </w:pPr>
      <w:r w:rsidRPr="00CC1A0B">
        <w:rPr>
          <w:sz w:val="27"/>
          <w:szCs w:val="27"/>
        </w:rPr>
        <w:t>2.5.1. Основанием для рассмотрения вопроса о предоставлении муниципальной услуги лицам, является письменное заявление гражданина согласно приложению №1 к административному регламенту.</w:t>
      </w:r>
    </w:p>
    <w:p w:rsidR="00F4484E" w:rsidRPr="00CC1A0B" w:rsidRDefault="00F4484E" w:rsidP="00CC1A0B">
      <w:pPr>
        <w:ind w:firstLine="567"/>
        <w:jc w:val="both"/>
        <w:rPr>
          <w:sz w:val="27"/>
          <w:szCs w:val="27"/>
        </w:rPr>
      </w:pPr>
      <w:r w:rsidRPr="00CC1A0B">
        <w:rPr>
          <w:sz w:val="27"/>
          <w:szCs w:val="27"/>
        </w:rPr>
        <w:t>2.5.2. С заявлением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а также с указанием перечня документов, которые будут получены по межведомственным запросам. Специалистом Управления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4484E" w:rsidRPr="00CC1A0B" w:rsidRDefault="00F4484E" w:rsidP="00CC1A0B">
      <w:pPr>
        <w:ind w:firstLine="567"/>
        <w:jc w:val="both"/>
        <w:rPr>
          <w:sz w:val="27"/>
          <w:szCs w:val="27"/>
        </w:rPr>
      </w:pPr>
      <w:r w:rsidRPr="00CC1A0B">
        <w:rPr>
          <w:sz w:val="27"/>
          <w:szCs w:val="27"/>
        </w:rPr>
        <w:t>Заявитель представляет в Администрацию либо через портал государственных и муниципальных услуг (функций) (https:mfc64.ru), в многофункциональный центр заявление согласно приложению №1 к административному регламенту.</w:t>
      </w:r>
    </w:p>
    <w:p w:rsidR="00F4484E" w:rsidRPr="00CC1A0B" w:rsidRDefault="00F4484E" w:rsidP="00CC1A0B">
      <w:pPr>
        <w:ind w:firstLine="567"/>
        <w:jc w:val="both"/>
        <w:rPr>
          <w:sz w:val="27"/>
          <w:szCs w:val="27"/>
        </w:rPr>
      </w:pPr>
      <w:r w:rsidRPr="00CC1A0B">
        <w:rPr>
          <w:sz w:val="27"/>
          <w:szCs w:val="27"/>
        </w:rPr>
        <w:lastRenderedPageBreak/>
        <w:t>К заявлению заявитель прикладывает:</w:t>
      </w:r>
    </w:p>
    <w:p w:rsidR="00F4484E" w:rsidRPr="00CC1A0B" w:rsidRDefault="00F4484E" w:rsidP="00CC1A0B">
      <w:pPr>
        <w:ind w:firstLine="567"/>
        <w:jc w:val="both"/>
        <w:rPr>
          <w:sz w:val="27"/>
          <w:szCs w:val="27"/>
        </w:rPr>
      </w:pPr>
      <w:r w:rsidRPr="00CC1A0B">
        <w:rPr>
          <w:sz w:val="27"/>
          <w:szCs w:val="27"/>
        </w:rPr>
        <w:t>- документ, удостоверяющий личность заявителя, копии документов, удостоверяющих личность всех членов его семьи;</w:t>
      </w:r>
    </w:p>
    <w:p w:rsidR="00F4484E" w:rsidRPr="00CC1A0B" w:rsidRDefault="00F4484E" w:rsidP="00CC1A0B">
      <w:pPr>
        <w:ind w:firstLine="567"/>
        <w:jc w:val="both"/>
        <w:rPr>
          <w:sz w:val="27"/>
          <w:szCs w:val="27"/>
        </w:rPr>
      </w:pPr>
      <w:r w:rsidRPr="00CC1A0B">
        <w:rPr>
          <w:sz w:val="27"/>
          <w:szCs w:val="27"/>
        </w:rPr>
        <w:t>- копия вступившего в законную силу решения суда о признании гражданина членом семьи заявителя - при наличии такого решения;</w:t>
      </w:r>
    </w:p>
    <w:p w:rsidR="00F4484E" w:rsidRPr="00CC1A0B" w:rsidRDefault="00F4484E" w:rsidP="00CC1A0B">
      <w:pPr>
        <w:ind w:firstLine="567"/>
        <w:jc w:val="both"/>
        <w:rPr>
          <w:sz w:val="27"/>
          <w:szCs w:val="27"/>
        </w:rPr>
      </w:pPr>
      <w:r w:rsidRPr="00CC1A0B">
        <w:rPr>
          <w:sz w:val="27"/>
          <w:szCs w:val="27"/>
        </w:rPr>
        <w:t>- документы о размере и об источниках доходов заявителя и членов его семьи;</w:t>
      </w:r>
    </w:p>
    <w:p w:rsidR="00F4484E" w:rsidRPr="00CC1A0B" w:rsidRDefault="00F4484E" w:rsidP="00CC1A0B">
      <w:pPr>
        <w:ind w:firstLine="567"/>
        <w:jc w:val="both"/>
        <w:rPr>
          <w:sz w:val="27"/>
          <w:szCs w:val="27"/>
        </w:rPr>
      </w:pPr>
      <w:r w:rsidRPr="00CC1A0B">
        <w:rPr>
          <w:sz w:val="27"/>
          <w:szCs w:val="27"/>
        </w:rPr>
        <w:t>- документы об имуществе заявителя и членов его семьи, подлежащем налогообложению, за исключением документов, указанных в пункте 5 раздела 2 настоящего Положения;</w:t>
      </w:r>
    </w:p>
    <w:p w:rsidR="00F4484E" w:rsidRPr="00CC1A0B" w:rsidRDefault="00F4484E" w:rsidP="00CC1A0B">
      <w:pPr>
        <w:ind w:firstLine="567"/>
        <w:jc w:val="both"/>
        <w:rPr>
          <w:sz w:val="27"/>
          <w:szCs w:val="27"/>
        </w:rPr>
      </w:pPr>
      <w:r w:rsidRPr="00CC1A0B">
        <w:rPr>
          <w:sz w:val="27"/>
          <w:szCs w:val="27"/>
        </w:rPr>
        <w:t>- договор социального найма жилого помещения или договор найма жилого помещения жилищного фонда социального использования (в случае, если заявитель и (или) члены его семьи занимают такие жилые помещения) либо их копии;</w:t>
      </w:r>
    </w:p>
    <w:p w:rsidR="00F4484E" w:rsidRPr="00CC1A0B" w:rsidRDefault="00F4484E" w:rsidP="00CC1A0B">
      <w:pPr>
        <w:ind w:firstLine="567"/>
        <w:jc w:val="both"/>
        <w:rPr>
          <w:sz w:val="27"/>
          <w:szCs w:val="27"/>
        </w:rPr>
      </w:pPr>
      <w:r w:rsidRPr="00CC1A0B">
        <w:rPr>
          <w:sz w:val="27"/>
          <w:szCs w:val="27"/>
        </w:rPr>
        <w:t>- документы, подтверждающие право собственности на жилые помещения, право собственности на которые не зарегистрировано в Едином государственном реестре недвижимости (в случае наличия таких жилых помещений у заявителя и (или) членов его семьи);</w:t>
      </w:r>
    </w:p>
    <w:p w:rsidR="00F4484E" w:rsidRPr="00CC1A0B" w:rsidRDefault="00F4484E" w:rsidP="00CC1A0B">
      <w:pPr>
        <w:ind w:firstLine="567"/>
        <w:jc w:val="both"/>
        <w:rPr>
          <w:sz w:val="27"/>
          <w:szCs w:val="27"/>
        </w:rPr>
      </w:pPr>
      <w:r w:rsidRPr="00CC1A0B">
        <w:rPr>
          <w:sz w:val="27"/>
          <w:szCs w:val="27"/>
        </w:rPr>
        <w:t>- копия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F4484E" w:rsidRPr="00CC1A0B" w:rsidRDefault="00F4484E" w:rsidP="00CC1A0B">
      <w:pPr>
        <w:ind w:firstLine="567"/>
        <w:jc w:val="both"/>
        <w:rPr>
          <w:sz w:val="27"/>
          <w:szCs w:val="27"/>
        </w:rPr>
      </w:pPr>
      <w:r w:rsidRPr="00CC1A0B">
        <w:rPr>
          <w:sz w:val="27"/>
          <w:szCs w:val="27"/>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F4484E" w:rsidRPr="00CC1A0B" w:rsidRDefault="00F4484E" w:rsidP="00CC1A0B">
      <w:pPr>
        <w:ind w:firstLine="567"/>
        <w:jc w:val="both"/>
        <w:rPr>
          <w:sz w:val="27"/>
          <w:szCs w:val="27"/>
        </w:rPr>
      </w:pPr>
      <w:r w:rsidRPr="00CC1A0B">
        <w:rPr>
          <w:sz w:val="27"/>
          <w:szCs w:val="27"/>
        </w:rPr>
        <w:t>- 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F4484E" w:rsidRPr="00CC1A0B" w:rsidRDefault="00F4484E" w:rsidP="00CC1A0B">
      <w:pPr>
        <w:ind w:firstLine="567"/>
        <w:jc w:val="both"/>
        <w:rPr>
          <w:sz w:val="27"/>
          <w:szCs w:val="27"/>
        </w:rPr>
      </w:pPr>
      <w:r w:rsidRPr="00CC1A0B">
        <w:rPr>
          <w:sz w:val="27"/>
          <w:szCs w:val="27"/>
        </w:rPr>
        <w:t>2.5.3. Гражданину (законному представителю недееспособного гражданина), подавшему заявление о принятии на учет граждан в качестве нуждающихся в предоставлении жилых помещений по договорам найма жилых помещений жилищного фонда социального использования и документы лично, выдается расписка в получении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предоставления государственных и муниципальных услуг расписка выдается указанным многофункциональным центром.</w:t>
      </w:r>
    </w:p>
    <w:p w:rsidR="00F4484E" w:rsidRPr="00CC1A0B" w:rsidRDefault="00F4484E" w:rsidP="00CC1A0B">
      <w:pPr>
        <w:ind w:firstLine="567"/>
        <w:jc w:val="both"/>
        <w:rPr>
          <w:sz w:val="27"/>
          <w:szCs w:val="27"/>
        </w:rPr>
      </w:pPr>
      <w:r w:rsidRPr="00CC1A0B">
        <w:rPr>
          <w:sz w:val="27"/>
          <w:szCs w:val="27"/>
        </w:rPr>
        <w:t>2.5.4. Управление ЖКХ администрации Калининского муниципального района самостоятельно, запрашивает и приобщает к материалам учетного дела заявителя документы органа, осуществляющего государственную регистрацию прав на недвижимое имущество и сделок с ним на территории Саратовской области, об отсутствии (наличии) недвижимости у данных граждан и членов их семей, в том числе выданные на фамилию, имя, отчество, имевшиеся у них до их изменения.</w:t>
      </w:r>
    </w:p>
    <w:p w:rsidR="00F4484E" w:rsidRPr="00CC1A0B" w:rsidRDefault="00F4484E" w:rsidP="00CC1A0B">
      <w:pPr>
        <w:ind w:firstLine="567"/>
        <w:jc w:val="both"/>
        <w:rPr>
          <w:sz w:val="27"/>
          <w:szCs w:val="27"/>
        </w:rPr>
      </w:pPr>
      <w:r w:rsidRPr="00CC1A0B">
        <w:rPr>
          <w:sz w:val="27"/>
          <w:szCs w:val="27"/>
        </w:rPr>
        <w:t xml:space="preserve">В случае, если заявитель и (или) члены его семьи в течение пяти лет до дня подачи заявления о постановке на учет в качестве нуждающихся в предоставлении жилых помещений по договорам найма жилых помещений жилищного фонда </w:t>
      </w:r>
      <w:r w:rsidRPr="00CC1A0B">
        <w:rPr>
          <w:sz w:val="27"/>
          <w:szCs w:val="27"/>
        </w:rPr>
        <w:lastRenderedPageBreak/>
        <w:t>социального использования, изменяли свое место жительства, документы органа, осуществляющего государственную регистрацию прав на недвижимое имущество и сделок с ним на территории Саратовской области, запрашиваются с каждого места жительства, в котором они проживали последние пять лет.</w:t>
      </w:r>
    </w:p>
    <w:p w:rsidR="00F4484E" w:rsidRPr="00CC1A0B" w:rsidRDefault="00F4484E" w:rsidP="00CC1A0B">
      <w:pPr>
        <w:ind w:firstLine="567"/>
        <w:jc w:val="both"/>
        <w:rPr>
          <w:sz w:val="27"/>
          <w:szCs w:val="27"/>
        </w:rPr>
      </w:pPr>
      <w:r w:rsidRPr="00CC1A0B">
        <w:rPr>
          <w:sz w:val="27"/>
          <w:szCs w:val="27"/>
        </w:rPr>
        <w:t xml:space="preserve">2.5.5. Управление ЖКХ администрации Калининского муниципального района кроме документов установленных пунктом 3 статьи 2 самостоятельно запрашивает и приобщает к материалам учетного дела заявителя сведения органа регистрационного учета на территории Саратовской области, о зарегистрированных лицах и лицах, снятых с регистрационного учета по месту жительства, если заявитель не предоставил документы о регистрации по собственной инициативе.  </w:t>
      </w:r>
    </w:p>
    <w:p w:rsidR="00F4484E" w:rsidRPr="00CC1A0B" w:rsidRDefault="00F4484E" w:rsidP="00CC1A0B">
      <w:pPr>
        <w:ind w:firstLine="567"/>
        <w:jc w:val="both"/>
        <w:rPr>
          <w:sz w:val="27"/>
          <w:szCs w:val="27"/>
        </w:rPr>
      </w:pPr>
      <w:r w:rsidRPr="00CC1A0B">
        <w:rPr>
          <w:sz w:val="27"/>
          <w:szCs w:val="27"/>
        </w:rPr>
        <w:t>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документы органа, осуществляющего регистрационный учет на территории Саратовской области, запрашиваются с каждого места жительства, в котором они проживали последние пять лет.</w:t>
      </w:r>
    </w:p>
    <w:p w:rsidR="00F4484E" w:rsidRPr="00CC1A0B" w:rsidRDefault="00F4484E" w:rsidP="00CC1A0B">
      <w:pPr>
        <w:ind w:firstLine="567"/>
        <w:jc w:val="both"/>
        <w:rPr>
          <w:sz w:val="27"/>
          <w:szCs w:val="27"/>
        </w:rPr>
      </w:pPr>
      <w:r w:rsidRPr="00CC1A0B">
        <w:rPr>
          <w:sz w:val="27"/>
          <w:szCs w:val="27"/>
        </w:rPr>
        <w:t xml:space="preserve">Управление ЖКХ администрации Калининского муниципального района, кроме документов установленных настоящей статьей самостоятельно запрашивает и приобщает к материалам учетного дела заявителя сведения о государственной регистрации актов гражданского состояния (рождения, заключения брака, расторжения брака), запрашиваемые в органе, осуществляющем государственную регистрацию актов гражданского состояния. </w:t>
      </w:r>
    </w:p>
    <w:p w:rsidR="00F4484E" w:rsidRPr="00CC1A0B" w:rsidRDefault="00F4484E" w:rsidP="00CC1A0B">
      <w:pPr>
        <w:ind w:firstLine="567"/>
        <w:jc w:val="both"/>
        <w:rPr>
          <w:sz w:val="27"/>
          <w:szCs w:val="27"/>
        </w:rPr>
      </w:pPr>
      <w:bookmarkStart w:id="4" w:name="sub_417"/>
      <w:r w:rsidRPr="00CC1A0B">
        <w:rPr>
          <w:sz w:val="27"/>
          <w:szCs w:val="27"/>
        </w:rPr>
        <w:t>2.5.6. Управление ЖКХ вправе проводить проверку сведений, представленных заявителями. Документы проверки должны рассматриваться как конфиденциальная информация и приобщаться к учетному делу заявителя.</w:t>
      </w:r>
    </w:p>
    <w:bookmarkEnd w:id="4"/>
    <w:p w:rsidR="00F4484E" w:rsidRPr="00CC1A0B" w:rsidRDefault="00F4484E" w:rsidP="00CC1A0B">
      <w:pPr>
        <w:ind w:firstLine="567"/>
        <w:jc w:val="both"/>
        <w:rPr>
          <w:sz w:val="27"/>
          <w:szCs w:val="27"/>
        </w:rPr>
      </w:pPr>
      <w:r w:rsidRPr="00CC1A0B">
        <w:rPr>
          <w:sz w:val="27"/>
          <w:szCs w:val="27"/>
        </w:rPr>
        <w:t>Граждане, кроме документов, указанных к заявлению прилагают другие документы, подтверждающие факт отнесения к категории граждан, имеющих право на получение жилого помещения по договору социального найма (документ, подтверждающий утрату жилого помещения на территории области в связи с репрессиями, документ, подтверждающий гибель при исполнении служебных обязанностей сотрудника (работника) государственной противопожарной службы области, медицинское заключение о хроническом заболевании, дающее право гражданам на получение жилых помещений, копию справки ВТЭК об инвалидности).</w:t>
      </w:r>
    </w:p>
    <w:p w:rsidR="00F4484E" w:rsidRPr="00CC1A0B" w:rsidRDefault="00F4484E" w:rsidP="00CC1A0B">
      <w:pPr>
        <w:ind w:firstLine="567"/>
        <w:jc w:val="both"/>
        <w:rPr>
          <w:sz w:val="27"/>
          <w:szCs w:val="27"/>
        </w:rPr>
      </w:pPr>
      <w:r w:rsidRPr="00CC1A0B">
        <w:rPr>
          <w:sz w:val="27"/>
          <w:szCs w:val="27"/>
        </w:rPr>
        <w:t>Заявления граждан о постановке на учет принимаются при наличии всех необходимых указанных документов.</w:t>
      </w:r>
    </w:p>
    <w:p w:rsidR="00F4484E" w:rsidRPr="00CC1A0B" w:rsidRDefault="00F4484E" w:rsidP="00CC1A0B">
      <w:pPr>
        <w:ind w:firstLine="567"/>
        <w:jc w:val="both"/>
        <w:rPr>
          <w:sz w:val="27"/>
          <w:szCs w:val="27"/>
        </w:rPr>
      </w:pPr>
      <w:r w:rsidRPr="00CC1A0B">
        <w:rPr>
          <w:sz w:val="27"/>
          <w:szCs w:val="27"/>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по решению соответствующего уполномоченного органа.</w:t>
      </w:r>
    </w:p>
    <w:p w:rsidR="00F4484E" w:rsidRPr="00CC1A0B" w:rsidRDefault="00F4484E" w:rsidP="00CC1A0B">
      <w:pPr>
        <w:ind w:firstLine="567"/>
        <w:jc w:val="both"/>
        <w:rPr>
          <w:sz w:val="27"/>
          <w:szCs w:val="27"/>
        </w:rPr>
      </w:pPr>
      <w:r w:rsidRPr="00CC1A0B">
        <w:rPr>
          <w:sz w:val="27"/>
          <w:szCs w:val="27"/>
        </w:rPr>
        <w:t xml:space="preserve">Тексты документов должны быть читаемы, не должны содержать подчисток либо приписок, зачеркнутых слов и иных не оговоренных в них исправлений. Копии представляемых документов являются надлежащим образом заверенными, если удостоверены нотариально или уполномоченным органом, выдавшим </w:t>
      </w:r>
      <w:r w:rsidRPr="00CC1A0B">
        <w:rPr>
          <w:sz w:val="27"/>
          <w:szCs w:val="27"/>
        </w:rPr>
        <w:lastRenderedPageBreak/>
        <w:t>документ. Возможно представление незаверенных копий при условии предъявления оригинала документа, при этом копия документа сверяется с оригиналом лицом, принимающим документы.</w:t>
      </w:r>
    </w:p>
    <w:p w:rsidR="00F4484E" w:rsidRPr="00CC1A0B" w:rsidRDefault="00F4484E" w:rsidP="00CC1A0B">
      <w:pPr>
        <w:ind w:firstLine="567"/>
        <w:jc w:val="both"/>
        <w:rPr>
          <w:sz w:val="27"/>
          <w:szCs w:val="27"/>
        </w:rPr>
      </w:pPr>
    </w:p>
    <w:p w:rsidR="00F4484E" w:rsidRPr="00046059" w:rsidRDefault="00F4484E" w:rsidP="00046059">
      <w:pPr>
        <w:jc w:val="center"/>
        <w:rPr>
          <w:b/>
          <w:sz w:val="27"/>
          <w:szCs w:val="27"/>
        </w:rPr>
      </w:pPr>
      <w:bookmarkStart w:id="5" w:name="sub_410"/>
      <w:bookmarkEnd w:id="5"/>
      <w:r w:rsidRPr="00046059">
        <w:rPr>
          <w:b/>
          <w:sz w:val="27"/>
          <w:szCs w:val="27"/>
        </w:rPr>
        <w:t>2.6. Документы находящиеся в распоряжении</w:t>
      </w:r>
    </w:p>
    <w:p w:rsidR="00F4484E" w:rsidRPr="00046059" w:rsidRDefault="00F4484E" w:rsidP="00046059">
      <w:pPr>
        <w:jc w:val="center"/>
        <w:rPr>
          <w:b/>
          <w:sz w:val="27"/>
          <w:szCs w:val="27"/>
        </w:rPr>
      </w:pPr>
      <w:r w:rsidRPr="00046059">
        <w:rPr>
          <w:b/>
          <w:sz w:val="27"/>
          <w:szCs w:val="27"/>
        </w:rPr>
        <w:t>органов местного самоуправления</w:t>
      </w:r>
    </w:p>
    <w:p w:rsidR="00F4484E" w:rsidRPr="00CC1A0B" w:rsidRDefault="00F4484E" w:rsidP="00CC1A0B">
      <w:pPr>
        <w:ind w:firstLine="567"/>
        <w:jc w:val="both"/>
        <w:rPr>
          <w:sz w:val="27"/>
          <w:szCs w:val="27"/>
        </w:rPr>
      </w:pPr>
      <w:r w:rsidRPr="00CC1A0B">
        <w:rPr>
          <w:sz w:val="27"/>
          <w:szCs w:val="27"/>
        </w:rPr>
        <w:t>2.6.1. Выписку (копию) из домовой книги.</w:t>
      </w:r>
    </w:p>
    <w:p w:rsidR="00F4484E" w:rsidRPr="00CC1A0B" w:rsidRDefault="00F4484E" w:rsidP="00CC1A0B">
      <w:pPr>
        <w:ind w:firstLine="567"/>
        <w:jc w:val="both"/>
        <w:rPr>
          <w:sz w:val="27"/>
          <w:szCs w:val="27"/>
        </w:rPr>
      </w:pPr>
      <w:r w:rsidRPr="00CC1A0B">
        <w:rPr>
          <w:sz w:val="27"/>
          <w:szCs w:val="27"/>
        </w:rPr>
        <w:t>2.6.2. Документ, подтверждающий факт установления опеки или попечительства (для лиц, над которыми установлена опека, попечительство);</w:t>
      </w:r>
    </w:p>
    <w:p w:rsidR="00F4484E" w:rsidRPr="00CC1A0B" w:rsidRDefault="00F4484E" w:rsidP="00CC1A0B">
      <w:pPr>
        <w:ind w:firstLine="567"/>
        <w:jc w:val="both"/>
        <w:rPr>
          <w:sz w:val="27"/>
          <w:szCs w:val="27"/>
        </w:rPr>
      </w:pPr>
    </w:p>
    <w:p w:rsidR="00F4484E" w:rsidRPr="00046059" w:rsidRDefault="00F4484E" w:rsidP="00046059">
      <w:pPr>
        <w:jc w:val="center"/>
        <w:rPr>
          <w:b/>
          <w:sz w:val="27"/>
          <w:szCs w:val="27"/>
        </w:rPr>
      </w:pPr>
      <w:r w:rsidRPr="00046059">
        <w:rPr>
          <w:b/>
          <w:sz w:val="27"/>
          <w:szCs w:val="27"/>
        </w:rPr>
        <w:t>2.7. Исчерпывающий перечень оснований для приостановления</w:t>
      </w:r>
    </w:p>
    <w:p w:rsidR="00F4484E" w:rsidRPr="00046059" w:rsidRDefault="00F4484E" w:rsidP="00046059">
      <w:pPr>
        <w:jc w:val="center"/>
        <w:rPr>
          <w:b/>
          <w:sz w:val="27"/>
          <w:szCs w:val="27"/>
        </w:rPr>
      </w:pPr>
      <w:r w:rsidRPr="00046059">
        <w:rPr>
          <w:b/>
          <w:sz w:val="27"/>
          <w:szCs w:val="27"/>
        </w:rPr>
        <w:t>или отказа в предоставлении муниципальной услуги</w:t>
      </w:r>
    </w:p>
    <w:p w:rsidR="00F4484E" w:rsidRPr="00CC1A0B" w:rsidRDefault="00F4484E" w:rsidP="00CC1A0B">
      <w:pPr>
        <w:ind w:firstLine="567"/>
        <w:jc w:val="both"/>
        <w:rPr>
          <w:sz w:val="27"/>
          <w:szCs w:val="27"/>
        </w:rPr>
      </w:pPr>
      <w:r w:rsidRPr="00CC1A0B">
        <w:rPr>
          <w:rFonts w:eastAsia="Calibri"/>
          <w:sz w:val="27"/>
          <w:szCs w:val="27"/>
        </w:rPr>
        <w:t xml:space="preserve">2.7.1. Отказ в принятии граждан на учет в качестве нуждающихся </w:t>
      </w:r>
      <w:r w:rsidRPr="00CC1A0B">
        <w:rPr>
          <w:sz w:val="27"/>
          <w:szCs w:val="27"/>
        </w:rPr>
        <w:t xml:space="preserve">в жилых помещениях из муниципального жилищного фонда по договорам о найма жилых помещений жилищного фонда социального использования в Калининском муниципальном районе» </w:t>
      </w:r>
      <w:r w:rsidRPr="00CC1A0B">
        <w:rPr>
          <w:rFonts w:eastAsia="Calibri"/>
          <w:sz w:val="27"/>
          <w:szCs w:val="27"/>
        </w:rPr>
        <w:t>допускается в случае, если:</w:t>
      </w:r>
    </w:p>
    <w:p w:rsidR="00F4484E" w:rsidRPr="00CC1A0B" w:rsidRDefault="00F4484E" w:rsidP="00CC1A0B">
      <w:pPr>
        <w:ind w:firstLine="567"/>
        <w:jc w:val="both"/>
        <w:rPr>
          <w:sz w:val="27"/>
          <w:szCs w:val="27"/>
        </w:rPr>
      </w:pPr>
      <w:bookmarkStart w:id="6" w:name="sub_4211"/>
      <w:r w:rsidRPr="00CC1A0B">
        <w:rPr>
          <w:sz w:val="27"/>
          <w:szCs w:val="27"/>
        </w:rPr>
        <w:t>1) не представлены документы, обязанность по представлению которых возложена на заявителя;</w:t>
      </w:r>
    </w:p>
    <w:p w:rsidR="00F4484E" w:rsidRPr="00CC1A0B" w:rsidRDefault="00F4484E" w:rsidP="00CC1A0B">
      <w:pPr>
        <w:ind w:firstLine="567"/>
        <w:jc w:val="both"/>
        <w:rPr>
          <w:sz w:val="27"/>
          <w:szCs w:val="27"/>
        </w:rPr>
      </w:pPr>
      <w:bookmarkStart w:id="7" w:name="sub_4212"/>
      <w:bookmarkEnd w:id="6"/>
      <w:r w:rsidRPr="00CC1A0B">
        <w:rPr>
          <w:sz w:val="27"/>
          <w:szCs w:val="27"/>
        </w:rPr>
        <w:t xml:space="preserve">2) заявитель не соответствует условиям, предусмотренным </w:t>
      </w:r>
      <w:hyperlink w:anchor="sub_411" w:history="1">
        <w:r w:rsidRPr="00CC1A0B">
          <w:rPr>
            <w:sz w:val="27"/>
            <w:szCs w:val="27"/>
          </w:rPr>
          <w:t xml:space="preserve">частью 1 </w:t>
        </w:r>
      </w:hyperlink>
      <w:r w:rsidRPr="00CC1A0B">
        <w:rPr>
          <w:sz w:val="27"/>
          <w:szCs w:val="27"/>
        </w:rPr>
        <w:t>настоящего регламента;</w:t>
      </w:r>
    </w:p>
    <w:p w:rsidR="00F4484E" w:rsidRPr="00CC1A0B" w:rsidRDefault="00F4484E" w:rsidP="00CC1A0B">
      <w:pPr>
        <w:ind w:firstLine="567"/>
        <w:jc w:val="both"/>
        <w:rPr>
          <w:sz w:val="27"/>
          <w:szCs w:val="27"/>
        </w:rPr>
      </w:pPr>
      <w:bookmarkStart w:id="8" w:name="sub_4214"/>
      <w:bookmarkEnd w:id="7"/>
      <w:r w:rsidRPr="00CC1A0B">
        <w:rPr>
          <w:sz w:val="27"/>
          <w:szCs w:val="27"/>
        </w:rPr>
        <w:t xml:space="preserve">3) не истек срок, предусмотренный </w:t>
      </w:r>
      <w:hyperlink r:id="rId9" w:history="1">
        <w:r w:rsidRPr="00CC1A0B">
          <w:rPr>
            <w:sz w:val="27"/>
            <w:szCs w:val="27"/>
          </w:rPr>
          <w:t>статьей 53</w:t>
        </w:r>
      </w:hyperlink>
      <w:r w:rsidRPr="00CC1A0B">
        <w:rPr>
          <w:sz w:val="27"/>
          <w:szCs w:val="27"/>
        </w:rPr>
        <w:t xml:space="preserve"> Жилищного кодекса Российской Федерации.</w:t>
      </w:r>
    </w:p>
    <w:p w:rsidR="00F4484E" w:rsidRPr="00CC1A0B" w:rsidRDefault="00F4484E" w:rsidP="00CC1A0B">
      <w:pPr>
        <w:ind w:firstLine="567"/>
        <w:jc w:val="both"/>
        <w:rPr>
          <w:sz w:val="27"/>
          <w:szCs w:val="27"/>
        </w:rPr>
      </w:pPr>
      <w:bookmarkStart w:id="9" w:name="sub_422"/>
      <w:bookmarkEnd w:id="8"/>
      <w:r w:rsidRPr="00CC1A0B">
        <w:rPr>
          <w:sz w:val="27"/>
          <w:szCs w:val="27"/>
        </w:rPr>
        <w:t>2.7.2. На учет в качестве нуждающихся в предоставлении жилых помещений по договорам  социального найма  не принимаются иностранные граждане, лица без гражданства, если международным договором Российской Федерации не предусмотрено иное.</w:t>
      </w:r>
    </w:p>
    <w:p w:rsidR="00F4484E" w:rsidRPr="00CC1A0B" w:rsidRDefault="00F4484E" w:rsidP="00CC1A0B">
      <w:pPr>
        <w:ind w:firstLine="567"/>
        <w:jc w:val="both"/>
        <w:rPr>
          <w:sz w:val="27"/>
          <w:szCs w:val="27"/>
        </w:rPr>
      </w:pPr>
      <w:bookmarkStart w:id="10" w:name="sub_423"/>
      <w:bookmarkEnd w:id="9"/>
      <w:r w:rsidRPr="00CC1A0B">
        <w:rPr>
          <w:sz w:val="27"/>
          <w:szCs w:val="27"/>
        </w:rPr>
        <w:t>2.7.3. Решение об отказе в принятии граждан на учет в качестве нуждающихся в предоставлении жилых помещений по договорам социального найма должно содержать основания такого отказа с обязательной ссылкой на положения части 1.</w:t>
      </w:r>
    </w:p>
    <w:p w:rsidR="00F4484E" w:rsidRPr="00CC1A0B" w:rsidRDefault="00F4484E" w:rsidP="00CC1A0B">
      <w:pPr>
        <w:ind w:firstLine="567"/>
        <w:jc w:val="both"/>
        <w:rPr>
          <w:sz w:val="27"/>
          <w:szCs w:val="27"/>
        </w:rPr>
      </w:pPr>
      <w:bookmarkStart w:id="11" w:name="sub_424"/>
      <w:bookmarkEnd w:id="10"/>
      <w:r w:rsidRPr="00CC1A0B">
        <w:rPr>
          <w:sz w:val="27"/>
          <w:szCs w:val="27"/>
        </w:rPr>
        <w:t>2.7.4. Решение об отказе в принятии на учет выдается или направляется заявителю не позднее чем через три рабочих дня со дня принятия такого решения и может быть обжаловано им в судебном порядке.</w:t>
      </w:r>
    </w:p>
    <w:bookmarkEnd w:id="11"/>
    <w:p w:rsidR="00F4484E" w:rsidRPr="00CC1A0B" w:rsidRDefault="00F4484E" w:rsidP="00CC1A0B">
      <w:pPr>
        <w:ind w:firstLine="567"/>
        <w:jc w:val="both"/>
        <w:rPr>
          <w:sz w:val="27"/>
          <w:szCs w:val="27"/>
        </w:rPr>
      </w:pPr>
    </w:p>
    <w:p w:rsidR="00F4484E" w:rsidRPr="00046059" w:rsidRDefault="00F4484E" w:rsidP="00046059">
      <w:pPr>
        <w:jc w:val="center"/>
        <w:rPr>
          <w:b/>
          <w:sz w:val="27"/>
          <w:szCs w:val="27"/>
        </w:rPr>
      </w:pPr>
      <w:r w:rsidRPr="00046059">
        <w:rPr>
          <w:b/>
          <w:sz w:val="27"/>
          <w:szCs w:val="27"/>
        </w:rPr>
        <w:t>2.8. Максимальный срок ожидания в очереди при подаче запроса</w:t>
      </w:r>
    </w:p>
    <w:p w:rsidR="00F4484E" w:rsidRPr="00046059" w:rsidRDefault="00F4484E" w:rsidP="00046059">
      <w:pPr>
        <w:jc w:val="center"/>
        <w:rPr>
          <w:b/>
          <w:sz w:val="27"/>
          <w:szCs w:val="27"/>
        </w:rPr>
      </w:pPr>
      <w:r w:rsidRPr="00046059">
        <w:rPr>
          <w:b/>
          <w:sz w:val="27"/>
          <w:szCs w:val="27"/>
        </w:rPr>
        <w:t>о предоставлении муниципальной услуги и при получении результата предоставления муниципальной услуги</w:t>
      </w:r>
    </w:p>
    <w:p w:rsidR="00F4484E" w:rsidRPr="00CC1A0B" w:rsidRDefault="00F4484E" w:rsidP="00CC1A0B">
      <w:pPr>
        <w:ind w:firstLine="567"/>
        <w:jc w:val="both"/>
        <w:rPr>
          <w:sz w:val="27"/>
          <w:szCs w:val="27"/>
        </w:rPr>
      </w:pPr>
      <w:r w:rsidRPr="00CC1A0B">
        <w:rPr>
          <w:sz w:val="27"/>
          <w:szCs w:val="27"/>
        </w:rPr>
        <w:t>2.8.1.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F4484E" w:rsidRPr="00CC1A0B" w:rsidRDefault="00F4484E" w:rsidP="00CC1A0B">
      <w:pPr>
        <w:ind w:firstLine="567"/>
        <w:jc w:val="both"/>
        <w:rPr>
          <w:sz w:val="27"/>
          <w:szCs w:val="27"/>
        </w:rPr>
      </w:pPr>
      <w:r w:rsidRPr="00CC1A0B">
        <w:rPr>
          <w:sz w:val="27"/>
          <w:szCs w:val="27"/>
        </w:rPr>
        <w:t>2.8.2. Максимальный срок ожидания в очереди на прием к должностному лицу отдела для получения консультации не должен превышать 15 минут.</w:t>
      </w:r>
    </w:p>
    <w:p w:rsidR="00F4484E" w:rsidRPr="00CC1A0B" w:rsidRDefault="00F4484E" w:rsidP="00CC1A0B">
      <w:pPr>
        <w:ind w:firstLine="567"/>
        <w:jc w:val="both"/>
        <w:rPr>
          <w:sz w:val="27"/>
          <w:szCs w:val="27"/>
        </w:rPr>
      </w:pPr>
    </w:p>
    <w:p w:rsidR="00F4484E" w:rsidRPr="00D15097" w:rsidRDefault="00F4484E" w:rsidP="00D15097">
      <w:pPr>
        <w:jc w:val="center"/>
        <w:rPr>
          <w:b/>
          <w:sz w:val="27"/>
          <w:szCs w:val="27"/>
        </w:rPr>
      </w:pPr>
      <w:r w:rsidRPr="00D15097">
        <w:rPr>
          <w:b/>
          <w:sz w:val="27"/>
          <w:szCs w:val="27"/>
        </w:rPr>
        <w:t>2.9. Порядок получения информации заявителями по вопросам предоставления муниципальной услуги</w:t>
      </w:r>
    </w:p>
    <w:p w:rsidR="00F4484E" w:rsidRPr="00CC1A0B" w:rsidRDefault="00F4484E" w:rsidP="00CC1A0B">
      <w:pPr>
        <w:ind w:firstLine="567"/>
        <w:jc w:val="both"/>
        <w:rPr>
          <w:sz w:val="27"/>
          <w:szCs w:val="27"/>
        </w:rPr>
      </w:pPr>
      <w:r w:rsidRPr="00CC1A0B">
        <w:rPr>
          <w:sz w:val="27"/>
          <w:szCs w:val="27"/>
        </w:rPr>
        <w:t xml:space="preserve">Заявители, представившие на портал государственных и муниципальных услуг (функций) (https:mfc64.ru), или в Управление ЖКХ документы для </w:t>
      </w:r>
      <w:r w:rsidRPr="00CC1A0B">
        <w:rPr>
          <w:sz w:val="27"/>
          <w:szCs w:val="27"/>
        </w:rPr>
        <w:lastRenderedPageBreak/>
        <w:t>получения муниципальной услуги, в обязательном порядке информируются специалистами Управления:</w:t>
      </w:r>
    </w:p>
    <w:p w:rsidR="00F4484E" w:rsidRPr="00CC1A0B" w:rsidRDefault="00F4484E" w:rsidP="00CC1A0B">
      <w:pPr>
        <w:ind w:firstLine="567"/>
        <w:jc w:val="both"/>
        <w:rPr>
          <w:sz w:val="27"/>
          <w:szCs w:val="27"/>
        </w:rPr>
      </w:pPr>
      <w:r w:rsidRPr="00CC1A0B">
        <w:rPr>
          <w:sz w:val="27"/>
          <w:szCs w:val="27"/>
        </w:rPr>
        <w:t>- о возможности отказа в предоставлении муниципальной услуги и его основаниях;</w:t>
      </w:r>
    </w:p>
    <w:p w:rsidR="00F4484E" w:rsidRPr="00CC1A0B" w:rsidRDefault="00F4484E" w:rsidP="00CC1A0B">
      <w:pPr>
        <w:ind w:firstLine="567"/>
        <w:jc w:val="both"/>
        <w:rPr>
          <w:sz w:val="27"/>
          <w:szCs w:val="27"/>
        </w:rPr>
      </w:pPr>
      <w:r w:rsidRPr="00CC1A0B">
        <w:rPr>
          <w:sz w:val="27"/>
          <w:szCs w:val="27"/>
        </w:rPr>
        <w:t xml:space="preserve">- о сроке рассмотрения документов и возможности получения конечного результата предоставления муниципальной услуги. </w:t>
      </w:r>
    </w:p>
    <w:p w:rsidR="00F4484E" w:rsidRPr="00CC1A0B" w:rsidRDefault="00F4484E" w:rsidP="00CC1A0B">
      <w:pPr>
        <w:ind w:firstLine="567"/>
        <w:jc w:val="both"/>
        <w:rPr>
          <w:sz w:val="27"/>
          <w:szCs w:val="27"/>
        </w:rPr>
      </w:pPr>
    </w:p>
    <w:p w:rsidR="00F4484E" w:rsidRPr="008A5958" w:rsidRDefault="00F4484E" w:rsidP="008A5958">
      <w:pPr>
        <w:jc w:val="center"/>
        <w:rPr>
          <w:b/>
          <w:sz w:val="27"/>
          <w:szCs w:val="27"/>
        </w:rPr>
      </w:pPr>
      <w:r w:rsidRPr="008A5958">
        <w:rPr>
          <w:b/>
          <w:sz w:val="27"/>
          <w:szCs w:val="27"/>
        </w:rPr>
        <w:t>2.10. Порядок получения информации заявителями</w:t>
      </w:r>
    </w:p>
    <w:p w:rsidR="00F4484E" w:rsidRPr="008A5958" w:rsidRDefault="00F4484E" w:rsidP="008A5958">
      <w:pPr>
        <w:jc w:val="center"/>
        <w:rPr>
          <w:b/>
          <w:sz w:val="27"/>
          <w:szCs w:val="27"/>
        </w:rPr>
      </w:pPr>
      <w:r w:rsidRPr="008A5958">
        <w:rPr>
          <w:b/>
          <w:sz w:val="27"/>
          <w:szCs w:val="27"/>
        </w:rPr>
        <w:t>по вопросам предоставления муниципальной услуги</w:t>
      </w:r>
    </w:p>
    <w:p w:rsidR="00F4484E" w:rsidRPr="00CC1A0B" w:rsidRDefault="00F4484E" w:rsidP="00CC1A0B">
      <w:pPr>
        <w:ind w:firstLine="567"/>
        <w:jc w:val="both"/>
        <w:rPr>
          <w:sz w:val="27"/>
          <w:szCs w:val="27"/>
        </w:rPr>
      </w:pPr>
      <w:r w:rsidRPr="00CC1A0B">
        <w:rPr>
          <w:sz w:val="27"/>
          <w:szCs w:val="27"/>
        </w:rPr>
        <w:t>Заявители, представившие на портал государственных и муниципальных услуг (функций) (https:mfc64.ru), в многофункциональный центр или Управление ЖКХ документы для получения муниципальной услуги, в обязательном порядке информируются специалистами МФЦ или отдела администрации:</w:t>
      </w:r>
    </w:p>
    <w:p w:rsidR="00F4484E" w:rsidRPr="00CC1A0B" w:rsidRDefault="00F4484E" w:rsidP="00CC1A0B">
      <w:pPr>
        <w:ind w:firstLine="567"/>
        <w:jc w:val="both"/>
        <w:rPr>
          <w:sz w:val="27"/>
          <w:szCs w:val="27"/>
        </w:rPr>
      </w:pPr>
      <w:r w:rsidRPr="00CC1A0B">
        <w:rPr>
          <w:sz w:val="27"/>
          <w:szCs w:val="27"/>
        </w:rPr>
        <w:t>- о возможности отказа в предоставлении муниципальной услуги и его основаниях;</w:t>
      </w:r>
    </w:p>
    <w:p w:rsidR="00F4484E" w:rsidRPr="00CC1A0B" w:rsidRDefault="00F4484E" w:rsidP="00CC1A0B">
      <w:pPr>
        <w:ind w:firstLine="567"/>
        <w:jc w:val="both"/>
        <w:rPr>
          <w:sz w:val="27"/>
          <w:szCs w:val="27"/>
        </w:rPr>
      </w:pPr>
      <w:r w:rsidRPr="00CC1A0B">
        <w:rPr>
          <w:sz w:val="27"/>
          <w:szCs w:val="27"/>
        </w:rPr>
        <w:t>- о сроке рассмотрения документов и возможности получения конечного результата предоставления муниципальной услуги.</w:t>
      </w:r>
    </w:p>
    <w:p w:rsidR="00F4484E" w:rsidRPr="00CC1A0B" w:rsidRDefault="00F4484E" w:rsidP="00CC1A0B">
      <w:pPr>
        <w:ind w:firstLine="567"/>
        <w:jc w:val="both"/>
        <w:rPr>
          <w:sz w:val="27"/>
          <w:szCs w:val="27"/>
        </w:rPr>
      </w:pPr>
    </w:p>
    <w:p w:rsidR="00F4484E" w:rsidRPr="008A5958" w:rsidRDefault="00F4484E" w:rsidP="008A5958">
      <w:pPr>
        <w:jc w:val="center"/>
        <w:rPr>
          <w:b/>
          <w:sz w:val="27"/>
          <w:szCs w:val="27"/>
        </w:rPr>
      </w:pPr>
      <w:r w:rsidRPr="008A5958">
        <w:rPr>
          <w:b/>
          <w:sz w:val="27"/>
          <w:szCs w:val="27"/>
        </w:rPr>
        <w:t>2.11. Требования к помещениям,</w:t>
      </w:r>
    </w:p>
    <w:p w:rsidR="00F4484E" w:rsidRPr="008A5958" w:rsidRDefault="00F4484E" w:rsidP="008A5958">
      <w:pPr>
        <w:jc w:val="center"/>
        <w:rPr>
          <w:b/>
          <w:sz w:val="27"/>
          <w:szCs w:val="27"/>
        </w:rPr>
      </w:pPr>
      <w:r w:rsidRPr="008A5958">
        <w:rPr>
          <w:b/>
          <w:sz w:val="27"/>
          <w:szCs w:val="27"/>
        </w:rPr>
        <w:t>в которых предоставляется муниципальная услуга</w:t>
      </w:r>
    </w:p>
    <w:p w:rsidR="00F4484E" w:rsidRPr="00CC1A0B" w:rsidRDefault="00F4484E" w:rsidP="00CC1A0B">
      <w:pPr>
        <w:ind w:firstLine="567"/>
        <w:jc w:val="both"/>
        <w:rPr>
          <w:sz w:val="27"/>
          <w:szCs w:val="27"/>
        </w:rPr>
      </w:pPr>
      <w:r w:rsidRPr="00CC1A0B">
        <w:rPr>
          <w:sz w:val="27"/>
          <w:szCs w:val="27"/>
        </w:rPr>
        <w:t>2.11.1.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rsidR="00F4484E" w:rsidRPr="00CC1A0B" w:rsidRDefault="00F4484E" w:rsidP="00CC1A0B">
      <w:pPr>
        <w:ind w:firstLine="567"/>
        <w:jc w:val="both"/>
        <w:rPr>
          <w:sz w:val="27"/>
          <w:szCs w:val="27"/>
        </w:rPr>
      </w:pPr>
      <w:r w:rsidRPr="00CC1A0B">
        <w:rPr>
          <w:sz w:val="27"/>
          <w:szCs w:val="27"/>
        </w:rPr>
        <w:t>- информационными стендами;</w:t>
      </w:r>
    </w:p>
    <w:p w:rsidR="00F4484E" w:rsidRPr="00CC1A0B" w:rsidRDefault="00F4484E" w:rsidP="00CC1A0B">
      <w:pPr>
        <w:ind w:firstLine="567"/>
        <w:jc w:val="both"/>
        <w:rPr>
          <w:sz w:val="27"/>
          <w:szCs w:val="27"/>
        </w:rPr>
      </w:pPr>
      <w:r w:rsidRPr="00CC1A0B">
        <w:rPr>
          <w:sz w:val="27"/>
          <w:szCs w:val="27"/>
        </w:rPr>
        <w:t>- специально оборудованными местами для оформления документов, которые обеспечиваются образцами заполнения документов.</w:t>
      </w:r>
    </w:p>
    <w:p w:rsidR="00F4484E" w:rsidRPr="00CC1A0B" w:rsidRDefault="00F4484E" w:rsidP="00CC1A0B">
      <w:pPr>
        <w:ind w:firstLine="567"/>
        <w:jc w:val="both"/>
        <w:rPr>
          <w:sz w:val="27"/>
          <w:szCs w:val="27"/>
        </w:rPr>
      </w:pPr>
      <w:r w:rsidRPr="00CC1A0B">
        <w:rPr>
          <w:sz w:val="27"/>
          <w:szCs w:val="27"/>
        </w:rPr>
        <w:t>2.11.2. Рабочее место каждого специалиста управления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F4484E" w:rsidRPr="00CC1A0B" w:rsidRDefault="00F4484E" w:rsidP="00CC1A0B">
      <w:pPr>
        <w:ind w:firstLine="567"/>
        <w:jc w:val="both"/>
        <w:rPr>
          <w:sz w:val="27"/>
          <w:szCs w:val="27"/>
        </w:rPr>
      </w:pPr>
      <w:r w:rsidRPr="00CC1A0B">
        <w:rPr>
          <w:sz w:val="27"/>
          <w:szCs w:val="27"/>
        </w:rPr>
        <w:t>2.11.3. Помещения оборудуются противопожарной системой и средствами пожаротушения.</w:t>
      </w:r>
    </w:p>
    <w:p w:rsidR="00F4484E" w:rsidRPr="00CC1A0B" w:rsidRDefault="00F4484E" w:rsidP="00CC1A0B">
      <w:pPr>
        <w:ind w:firstLine="567"/>
        <w:jc w:val="both"/>
        <w:rPr>
          <w:sz w:val="27"/>
          <w:szCs w:val="27"/>
        </w:rPr>
      </w:pPr>
      <w:r w:rsidRPr="00CC1A0B">
        <w:rPr>
          <w:sz w:val="27"/>
          <w:szCs w:val="27"/>
        </w:rPr>
        <w:t>2.11.4. Требования к помещениям организаций, участвующих в предоставлении муниципальной услуги.</w:t>
      </w:r>
    </w:p>
    <w:p w:rsidR="00F4484E" w:rsidRPr="00CC1A0B" w:rsidRDefault="00F4484E" w:rsidP="00CC1A0B">
      <w:pPr>
        <w:ind w:firstLine="567"/>
        <w:jc w:val="both"/>
        <w:rPr>
          <w:sz w:val="27"/>
          <w:szCs w:val="27"/>
        </w:rPr>
      </w:pPr>
      <w:r w:rsidRPr="00CC1A0B">
        <w:rPr>
          <w:sz w:val="27"/>
          <w:szCs w:val="27"/>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F4484E" w:rsidRPr="00CC1A0B" w:rsidRDefault="00F4484E" w:rsidP="00CC1A0B">
      <w:pPr>
        <w:ind w:firstLine="567"/>
        <w:jc w:val="both"/>
        <w:rPr>
          <w:sz w:val="27"/>
          <w:szCs w:val="27"/>
        </w:rPr>
      </w:pPr>
      <w:r w:rsidRPr="00CC1A0B">
        <w:rPr>
          <w:sz w:val="27"/>
          <w:szCs w:val="27"/>
        </w:rPr>
        <w:t>Помещения оснащаются:</w:t>
      </w:r>
    </w:p>
    <w:p w:rsidR="00F4484E" w:rsidRPr="00CC1A0B" w:rsidRDefault="00F4484E" w:rsidP="00CC1A0B">
      <w:pPr>
        <w:ind w:firstLine="567"/>
        <w:jc w:val="both"/>
        <w:rPr>
          <w:sz w:val="27"/>
          <w:szCs w:val="27"/>
        </w:rPr>
      </w:pPr>
      <w:r w:rsidRPr="00CC1A0B">
        <w:rPr>
          <w:sz w:val="27"/>
          <w:szCs w:val="27"/>
        </w:rPr>
        <w:t>- противопожарной системой и средствами пожаротушения;</w:t>
      </w:r>
    </w:p>
    <w:p w:rsidR="00F4484E" w:rsidRPr="00CC1A0B" w:rsidRDefault="00F4484E" w:rsidP="00CC1A0B">
      <w:pPr>
        <w:ind w:firstLine="567"/>
        <w:jc w:val="both"/>
        <w:rPr>
          <w:sz w:val="27"/>
          <w:szCs w:val="27"/>
        </w:rPr>
      </w:pPr>
      <w:r w:rsidRPr="00CC1A0B">
        <w:rPr>
          <w:sz w:val="27"/>
          <w:szCs w:val="27"/>
        </w:rPr>
        <w:t>- системой оповещения о возникновении чрезвычайной ситуации;</w:t>
      </w:r>
    </w:p>
    <w:p w:rsidR="00F4484E" w:rsidRPr="00CC1A0B" w:rsidRDefault="00F4484E" w:rsidP="00CC1A0B">
      <w:pPr>
        <w:ind w:firstLine="567"/>
        <w:jc w:val="both"/>
        <w:rPr>
          <w:sz w:val="27"/>
          <w:szCs w:val="27"/>
        </w:rPr>
      </w:pPr>
      <w:r w:rsidRPr="00CC1A0B">
        <w:rPr>
          <w:sz w:val="27"/>
          <w:szCs w:val="27"/>
        </w:rPr>
        <w:t>- системой охранной сигнализации;</w:t>
      </w:r>
    </w:p>
    <w:p w:rsidR="00F4484E" w:rsidRPr="00CC1A0B" w:rsidRDefault="00F4484E" w:rsidP="00CC1A0B">
      <w:pPr>
        <w:ind w:firstLine="567"/>
        <w:jc w:val="both"/>
        <w:rPr>
          <w:sz w:val="27"/>
          <w:szCs w:val="27"/>
        </w:rPr>
      </w:pPr>
      <w:r w:rsidRPr="00CC1A0B">
        <w:rPr>
          <w:sz w:val="27"/>
          <w:szCs w:val="27"/>
        </w:rPr>
        <w:t>- средствами оказания первой медицинской помощи;</w:t>
      </w:r>
    </w:p>
    <w:p w:rsidR="00F4484E" w:rsidRPr="00CC1A0B" w:rsidRDefault="00F4484E" w:rsidP="00CC1A0B">
      <w:pPr>
        <w:ind w:firstLine="567"/>
        <w:jc w:val="both"/>
        <w:rPr>
          <w:sz w:val="27"/>
          <w:szCs w:val="27"/>
        </w:rPr>
      </w:pPr>
      <w:r w:rsidRPr="00CC1A0B">
        <w:rPr>
          <w:sz w:val="27"/>
          <w:szCs w:val="27"/>
        </w:rPr>
        <w:t>- туалетными комнатами для посетителей.</w:t>
      </w:r>
    </w:p>
    <w:p w:rsidR="00F4484E" w:rsidRPr="00CC1A0B" w:rsidRDefault="00F4484E" w:rsidP="00CC1A0B">
      <w:pPr>
        <w:ind w:firstLine="567"/>
        <w:jc w:val="both"/>
        <w:rPr>
          <w:sz w:val="27"/>
          <w:szCs w:val="27"/>
        </w:rPr>
      </w:pPr>
      <w:r w:rsidRPr="00CC1A0B">
        <w:rPr>
          <w:sz w:val="27"/>
          <w:szCs w:val="27"/>
        </w:rPr>
        <w:t>Входы в туалетные комнаты оснащаются условными обозначениями и, при необходимости, разъясняющими надписями.</w:t>
      </w:r>
    </w:p>
    <w:p w:rsidR="00F4484E" w:rsidRPr="00CC1A0B" w:rsidRDefault="00F4484E" w:rsidP="00CC1A0B">
      <w:pPr>
        <w:ind w:firstLine="567"/>
        <w:jc w:val="both"/>
        <w:rPr>
          <w:sz w:val="27"/>
          <w:szCs w:val="27"/>
        </w:rPr>
      </w:pPr>
      <w:r w:rsidRPr="00CC1A0B">
        <w:rPr>
          <w:sz w:val="27"/>
          <w:szCs w:val="27"/>
        </w:rPr>
        <w:lastRenderedPageBreak/>
        <w:t>Входы в помещения посетителям с животными (кроме собаки -проводника), в том числе с птицей, запрещается.</w:t>
      </w:r>
    </w:p>
    <w:p w:rsidR="00F4484E" w:rsidRPr="00CC1A0B" w:rsidRDefault="00F4484E" w:rsidP="00CC1A0B">
      <w:pPr>
        <w:ind w:firstLine="567"/>
        <w:jc w:val="both"/>
        <w:rPr>
          <w:sz w:val="27"/>
          <w:szCs w:val="27"/>
        </w:rPr>
      </w:pPr>
      <w:r w:rsidRPr="00CC1A0B">
        <w:rPr>
          <w:sz w:val="27"/>
          <w:szCs w:val="27"/>
        </w:rPr>
        <w:t xml:space="preserve">2.11.5. Требования к обеспечению доступности муниципальных услуг для инвалидов: </w:t>
      </w:r>
    </w:p>
    <w:p w:rsidR="00F4484E" w:rsidRPr="00CC1A0B" w:rsidRDefault="00F4484E" w:rsidP="00CC1A0B">
      <w:pPr>
        <w:ind w:firstLine="567"/>
        <w:jc w:val="both"/>
        <w:rPr>
          <w:sz w:val="27"/>
          <w:szCs w:val="27"/>
        </w:rPr>
      </w:pPr>
      <w:r w:rsidRPr="00CC1A0B">
        <w:rPr>
          <w:sz w:val="27"/>
          <w:szCs w:val="27"/>
        </w:rPr>
        <w:t>- 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(https:mfc64.ru), Уполномоченного органа администрации Калининского муниципального района Саратовской области;</w:t>
      </w:r>
    </w:p>
    <w:p w:rsidR="00F4484E" w:rsidRPr="00CC1A0B" w:rsidRDefault="00F4484E" w:rsidP="00CC1A0B">
      <w:pPr>
        <w:ind w:firstLine="567"/>
        <w:jc w:val="both"/>
        <w:rPr>
          <w:sz w:val="27"/>
          <w:szCs w:val="27"/>
        </w:rPr>
      </w:pPr>
      <w:r w:rsidRPr="00CC1A0B">
        <w:rPr>
          <w:sz w:val="27"/>
          <w:szCs w:val="27"/>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4484E" w:rsidRPr="00CC1A0B" w:rsidRDefault="00F4484E" w:rsidP="00CC1A0B">
      <w:pPr>
        <w:ind w:firstLine="567"/>
        <w:jc w:val="both"/>
        <w:rPr>
          <w:sz w:val="27"/>
          <w:szCs w:val="27"/>
        </w:rPr>
      </w:pPr>
      <w:r w:rsidRPr="00CC1A0B">
        <w:rPr>
          <w:sz w:val="27"/>
          <w:szCs w:val="27"/>
        </w:rPr>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F4484E" w:rsidRPr="00CC1A0B" w:rsidRDefault="00F4484E" w:rsidP="00CC1A0B">
      <w:pPr>
        <w:ind w:firstLine="567"/>
        <w:jc w:val="both"/>
        <w:rPr>
          <w:sz w:val="27"/>
          <w:szCs w:val="27"/>
        </w:rPr>
      </w:pPr>
      <w:r w:rsidRPr="00CC1A0B">
        <w:rPr>
          <w:sz w:val="27"/>
          <w:szCs w:val="27"/>
        </w:rPr>
        <w:t>- оказание работниками иной необходимой инвалидам помощи в преодолении барьеров, мешающих получению ими услуг наравне с другими лицами;</w:t>
      </w:r>
    </w:p>
    <w:p w:rsidR="00F4484E" w:rsidRPr="00CC1A0B" w:rsidRDefault="00F4484E" w:rsidP="00CC1A0B">
      <w:pPr>
        <w:ind w:firstLine="567"/>
        <w:jc w:val="both"/>
        <w:rPr>
          <w:sz w:val="27"/>
          <w:szCs w:val="27"/>
        </w:rPr>
      </w:pPr>
      <w:r w:rsidRPr="00CC1A0B">
        <w:rPr>
          <w:sz w:val="27"/>
          <w:szCs w:val="27"/>
        </w:rP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F4484E" w:rsidRPr="00CC1A0B" w:rsidRDefault="00F4484E" w:rsidP="00CC1A0B">
      <w:pPr>
        <w:ind w:firstLine="567"/>
        <w:jc w:val="both"/>
        <w:rPr>
          <w:sz w:val="27"/>
          <w:szCs w:val="27"/>
        </w:rPr>
      </w:pPr>
    </w:p>
    <w:p w:rsidR="00F4484E" w:rsidRPr="008A5958" w:rsidRDefault="00F4484E" w:rsidP="008A5958">
      <w:pPr>
        <w:jc w:val="center"/>
        <w:rPr>
          <w:b/>
          <w:sz w:val="27"/>
          <w:szCs w:val="27"/>
        </w:rPr>
      </w:pPr>
      <w:r w:rsidRPr="008A5958">
        <w:rPr>
          <w:b/>
          <w:sz w:val="27"/>
          <w:szCs w:val="27"/>
        </w:rPr>
        <w:t>2.12. Показатели доступности и качества муниципальной услуги</w:t>
      </w:r>
    </w:p>
    <w:p w:rsidR="00F4484E" w:rsidRPr="00CC1A0B" w:rsidRDefault="00F4484E" w:rsidP="00CC1A0B">
      <w:pPr>
        <w:ind w:firstLine="567"/>
        <w:jc w:val="both"/>
        <w:rPr>
          <w:sz w:val="27"/>
          <w:szCs w:val="27"/>
        </w:rPr>
      </w:pPr>
      <w:r w:rsidRPr="00CC1A0B">
        <w:rPr>
          <w:sz w:val="27"/>
          <w:szCs w:val="27"/>
        </w:rPr>
        <w:t>2.12.1. Показатели доступности муниципальной  услуги:</w:t>
      </w:r>
    </w:p>
    <w:p w:rsidR="00F4484E" w:rsidRPr="00CC1A0B" w:rsidRDefault="00F4484E" w:rsidP="00CC1A0B">
      <w:pPr>
        <w:ind w:firstLine="567"/>
        <w:jc w:val="both"/>
        <w:rPr>
          <w:sz w:val="27"/>
          <w:szCs w:val="27"/>
        </w:rPr>
      </w:pPr>
      <w:r w:rsidRPr="00CC1A0B">
        <w:rPr>
          <w:sz w:val="27"/>
          <w:szCs w:val="27"/>
        </w:rPr>
        <w:t>1) рациональный процесс предоставления муниципальной услуги;</w:t>
      </w:r>
    </w:p>
    <w:p w:rsidR="00F4484E" w:rsidRPr="00CC1A0B" w:rsidRDefault="00F4484E" w:rsidP="00CC1A0B">
      <w:pPr>
        <w:ind w:firstLine="567"/>
        <w:jc w:val="both"/>
        <w:rPr>
          <w:sz w:val="27"/>
          <w:szCs w:val="27"/>
        </w:rPr>
      </w:pPr>
      <w:r w:rsidRPr="00CC1A0B">
        <w:rPr>
          <w:sz w:val="27"/>
          <w:szCs w:val="27"/>
        </w:rPr>
        <w:t>2) ясность информации, объясняющей процедуры оказания муниципальной услуги;</w:t>
      </w:r>
    </w:p>
    <w:p w:rsidR="00F4484E" w:rsidRPr="00CC1A0B" w:rsidRDefault="00F4484E" w:rsidP="00CC1A0B">
      <w:pPr>
        <w:ind w:firstLine="567"/>
        <w:jc w:val="both"/>
        <w:rPr>
          <w:sz w:val="27"/>
          <w:szCs w:val="27"/>
        </w:rPr>
      </w:pPr>
      <w:r w:rsidRPr="00CC1A0B">
        <w:rPr>
          <w:sz w:val="27"/>
          <w:szCs w:val="27"/>
        </w:rPr>
        <w:t>3) наличие различных информационных ресурсов для возможности получения муниципальной услуги;</w:t>
      </w:r>
    </w:p>
    <w:p w:rsidR="00F4484E" w:rsidRPr="00CC1A0B" w:rsidRDefault="00F4484E" w:rsidP="00CC1A0B">
      <w:pPr>
        <w:ind w:firstLine="567"/>
        <w:jc w:val="both"/>
        <w:rPr>
          <w:sz w:val="27"/>
          <w:szCs w:val="27"/>
        </w:rPr>
      </w:pPr>
      <w:r w:rsidRPr="00CC1A0B">
        <w:rPr>
          <w:sz w:val="27"/>
          <w:szCs w:val="27"/>
        </w:rPr>
        <w:t>4) доступность перечня документов для предоставления муниципальной услуги на информационном стенде и сайте администрации;</w:t>
      </w:r>
    </w:p>
    <w:p w:rsidR="00F4484E" w:rsidRPr="00CC1A0B" w:rsidRDefault="00F4484E" w:rsidP="00CC1A0B">
      <w:pPr>
        <w:ind w:firstLine="567"/>
        <w:jc w:val="both"/>
        <w:rPr>
          <w:sz w:val="27"/>
          <w:szCs w:val="27"/>
        </w:rPr>
      </w:pPr>
      <w:r w:rsidRPr="00CC1A0B">
        <w:rPr>
          <w:sz w:val="27"/>
          <w:szCs w:val="27"/>
        </w:rPr>
        <w:t>5) возможность подачи заявления о предоставлении муниципальной услуги через МФЦ</w:t>
      </w:r>
    </w:p>
    <w:p w:rsidR="00F4484E" w:rsidRPr="00CC1A0B" w:rsidRDefault="00F4484E" w:rsidP="00CC1A0B">
      <w:pPr>
        <w:ind w:firstLine="567"/>
        <w:jc w:val="both"/>
        <w:rPr>
          <w:sz w:val="27"/>
          <w:szCs w:val="27"/>
        </w:rPr>
      </w:pPr>
      <w:r w:rsidRPr="00CC1A0B">
        <w:rPr>
          <w:sz w:val="27"/>
          <w:szCs w:val="27"/>
        </w:rPr>
        <w:t>2.12.2. Показатели качества муниципальной услуги:</w:t>
      </w:r>
    </w:p>
    <w:p w:rsidR="00F4484E" w:rsidRPr="00CC1A0B" w:rsidRDefault="00F4484E" w:rsidP="00CC1A0B">
      <w:pPr>
        <w:ind w:firstLine="567"/>
        <w:jc w:val="both"/>
        <w:rPr>
          <w:sz w:val="27"/>
          <w:szCs w:val="27"/>
        </w:rPr>
      </w:pPr>
      <w:r w:rsidRPr="00CC1A0B">
        <w:rPr>
          <w:sz w:val="27"/>
          <w:szCs w:val="27"/>
        </w:rPr>
        <w:t>1) соответствие требованиям регламента;</w:t>
      </w:r>
    </w:p>
    <w:p w:rsidR="00F4484E" w:rsidRPr="00CC1A0B" w:rsidRDefault="00F4484E" w:rsidP="00CC1A0B">
      <w:pPr>
        <w:ind w:firstLine="567"/>
        <w:jc w:val="both"/>
        <w:rPr>
          <w:sz w:val="27"/>
          <w:szCs w:val="27"/>
        </w:rPr>
      </w:pPr>
      <w:r w:rsidRPr="00CC1A0B">
        <w:rPr>
          <w:sz w:val="27"/>
          <w:szCs w:val="27"/>
        </w:rPr>
        <w:t>2) качество подготовленных в процессе предоставления муниципальной услуги документов;</w:t>
      </w:r>
    </w:p>
    <w:p w:rsidR="00F4484E" w:rsidRPr="00CC1A0B" w:rsidRDefault="00F4484E" w:rsidP="00CC1A0B">
      <w:pPr>
        <w:ind w:firstLine="567"/>
        <w:jc w:val="both"/>
        <w:rPr>
          <w:sz w:val="27"/>
          <w:szCs w:val="27"/>
        </w:rPr>
      </w:pPr>
      <w:r w:rsidRPr="00CC1A0B">
        <w:rPr>
          <w:sz w:val="27"/>
          <w:szCs w:val="27"/>
        </w:rPr>
        <w:t>3) соблюдение сроков предоставления муниципальной услуги;</w:t>
      </w:r>
    </w:p>
    <w:p w:rsidR="00F4484E" w:rsidRPr="00CC1A0B" w:rsidRDefault="00F4484E" w:rsidP="00CC1A0B">
      <w:pPr>
        <w:ind w:firstLine="567"/>
        <w:jc w:val="both"/>
        <w:rPr>
          <w:sz w:val="27"/>
          <w:szCs w:val="27"/>
        </w:rPr>
      </w:pPr>
      <w:r w:rsidRPr="00CC1A0B">
        <w:rPr>
          <w:sz w:val="27"/>
          <w:szCs w:val="27"/>
        </w:rPr>
        <w:t>4) отсутствие (наличие) нарушений требований законодательства о предоставлении муниципальной услуги.</w:t>
      </w:r>
    </w:p>
    <w:p w:rsidR="00F4484E" w:rsidRPr="00CC1A0B" w:rsidRDefault="00F4484E" w:rsidP="00CC1A0B">
      <w:pPr>
        <w:ind w:firstLine="567"/>
        <w:jc w:val="both"/>
        <w:rPr>
          <w:sz w:val="27"/>
          <w:szCs w:val="27"/>
        </w:rPr>
      </w:pPr>
      <w:r w:rsidRPr="00CC1A0B">
        <w:rPr>
          <w:sz w:val="27"/>
          <w:szCs w:val="27"/>
        </w:rPr>
        <w:lastRenderedPageBreak/>
        <w:t>Обращение, поступившее в форме электронного документа, подлежит рассмотрению в порядке, установленном Федеральным законом от 02.05.2006 года № 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4484E" w:rsidRPr="00CC1A0B" w:rsidRDefault="00F4484E" w:rsidP="00CC1A0B">
      <w:pPr>
        <w:ind w:firstLine="567"/>
        <w:jc w:val="both"/>
        <w:rPr>
          <w:sz w:val="27"/>
          <w:szCs w:val="27"/>
        </w:rPr>
      </w:pPr>
      <w:r w:rsidRPr="00CC1A0B">
        <w:rPr>
          <w:sz w:val="27"/>
          <w:szCs w:val="27"/>
        </w:rPr>
        <w:t xml:space="preserve"> </w:t>
      </w:r>
    </w:p>
    <w:p w:rsidR="00895371" w:rsidRDefault="00F4484E" w:rsidP="00895371">
      <w:pPr>
        <w:jc w:val="center"/>
        <w:rPr>
          <w:b/>
          <w:sz w:val="27"/>
          <w:szCs w:val="27"/>
        </w:rPr>
      </w:pPr>
      <w:r w:rsidRPr="008A5958">
        <w:rPr>
          <w:b/>
          <w:sz w:val="27"/>
          <w:szCs w:val="27"/>
        </w:rPr>
        <w:t>2.13. 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w:t>
      </w:r>
      <w:r w:rsidR="00895371">
        <w:rPr>
          <w:b/>
          <w:sz w:val="27"/>
          <w:szCs w:val="27"/>
        </w:rPr>
        <w:t xml:space="preserve"> </w:t>
      </w:r>
      <w:r w:rsidRPr="008A5958">
        <w:rPr>
          <w:b/>
          <w:sz w:val="27"/>
          <w:szCs w:val="27"/>
        </w:rPr>
        <w:t xml:space="preserve">в соответствии с ними иными нормативными правовыми актами Российской Федерации, </w:t>
      </w:r>
    </w:p>
    <w:p w:rsidR="00F4484E" w:rsidRPr="008A5958" w:rsidRDefault="00F4484E" w:rsidP="00895371">
      <w:pPr>
        <w:jc w:val="center"/>
        <w:rPr>
          <w:b/>
          <w:sz w:val="27"/>
          <w:szCs w:val="27"/>
        </w:rPr>
      </w:pPr>
      <w:r w:rsidRPr="008A5958">
        <w:rPr>
          <w:b/>
          <w:sz w:val="27"/>
          <w:szCs w:val="27"/>
        </w:rPr>
        <w:t>нормативными правовыми актами</w:t>
      </w:r>
    </w:p>
    <w:p w:rsidR="00F4484E" w:rsidRPr="00CC1A0B" w:rsidRDefault="00F4484E" w:rsidP="00CC1A0B">
      <w:pPr>
        <w:ind w:firstLine="567"/>
        <w:jc w:val="both"/>
        <w:rPr>
          <w:sz w:val="27"/>
          <w:szCs w:val="27"/>
        </w:rPr>
      </w:pPr>
      <w:r w:rsidRPr="00CC1A0B">
        <w:rPr>
          <w:sz w:val="27"/>
          <w:szCs w:val="27"/>
        </w:rPr>
        <w:t>Саратовской области, муниципальными правовыми актами</w:t>
      </w:r>
    </w:p>
    <w:p w:rsidR="00F4484E" w:rsidRPr="00CC1A0B" w:rsidRDefault="00F4484E" w:rsidP="00CC1A0B">
      <w:pPr>
        <w:ind w:firstLine="567"/>
        <w:jc w:val="both"/>
        <w:rPr>
          <w:sz w:val="27"/>
          <w:szCs w:val="27"/>
        </w:rPr>
      </w:pPr>
      <w:r w:rsidRPr="00CC1A0B">
        <w:rPr>
          <w:sz w:val="27"/>
          <w:szCs w:val="27"/>
        </w:rPr>
        <w:t>2.13.1. Муниципальная услуга «Принятие на учет граждан в качестве нуждающихся в жилых помещениях из муниципального жилищного фонда по договорам найма жилых помещений жилищного фонда социального использования в Калининском муниципальном районе» предоставляется на бесплатной основе.</w:t>
      </w:r>
    </w:p>
    <w:p w:rsidR="00F4484E" w:rsidRPr="00CC1A0B" w:rsidRDefault="00F4484E" w:rsidP="00CC1A0B">
      <w:pPr>
        <w:ind w:firstLine="567"/>
        <w:jc w:val="both"/>
        <w:rPr>
          <w:sz w:val="27"/>
          <w:szCs w:val="27"/>
        </w:rPr>
      </w:pPr>
      <w:r w:rsidRPr="00CC1A0B">
        <w:rPr>
          <w:sz w:val="27"/>
          <w:szCs w:val="27"/>
        </w:rPr>
        <w:t>Обращение, поступившее в форме электронного документа, подлежит рассмотрению в порядке, установленном Федеральным законом от 02.05.2006 года № 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4484E" w:rsidRPr="00CC1A0B" w:rsidRDefault="00F4484E" w:rsidP="00CC1A0B">
      <w:pPr>
        <w:ind w:firstLine="567"/>
        <w:jc w:val="both"/>
        <w:rPr>
          <w:sz w:val="27"/>
          <w:szCs w:val="27"/>
        </w:rPr>
      </w:pPr>
      <w:r w:rsidRPr="00CC1A0B">
        <w:rPr>
          <w:sz w:val="27"/>
          <w:szCs w:val="27"/>
        </w:rPr>
        <w:t>2.13.2. Обращение, поступившее в форме электронного документа, подлежит рассмотрению в порядке, установленном Федеральным законом от 02.05.2006 года № 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4484E" w:rsidRPr="00CC1A0B" w:rsidRDefault="00F4484E" w:rsidP="00CC1A0B">
      <w:pPr>
        <w:ind w:firstLine="567"/>
        <w:jc w:val="both"/>
        <w:rPr>
          <w:sz w:val="27"/>
          <w:szCs w:val="27"/>
        </w:rPr>
      </w:pPr>
      <w:r w:rsidRPr="00CC1A0B">
        <w:rPr>
          <w:sz w:val="27"/>
          <w:szCs w:val="27"/>
        </w:rPr>
        <w:t xml:space="preserve">В случае если заявитель направил обращение в форме электронного документа по адресу электронной почты, то ответ на обращение направляется в адрес заявителю в форме электронного документа на адрес электронной почты указанном в обращении. В случае, если заявитель направил обращение в письменной форме по почтовому адресу, ответ на обращение направляется в адрес заявителя по почтовому адресу, указанному в обращении заявителем.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частности на обращение, в котором обжалуется судебное решение, вынесенное в отношении неопределенного круга лиц, ответ, в </w:t>
      </w:r>
      <w:r w:rsidRPr="00CC1A0B">
        <w:rPr>
          <w:sz w:val="27"/>
          <w:szCs w:val="27"/>
        </w:rPr>
        <w:lastRenderedPageBreak/>
        <w:t>том числе с разъяснениями порядка обжалования судебного решения, может быть размещен с соблюдением требований части 2 статьи 6 Федерального закона № 59-ФЗ от 02.05.2006 года на официальном сайте данных органа местного самоуправления в информационно-телекоммуникационной сети «Интернет».</w:t>
      </w:r>
    </w:p>
    <w:p w:rsidR="00F4484E" w:rsidRPr="00CC1A0B" w:rsidRDefault="00F4484E" w:rsidP="00CC1A0B">
      <w:pPr>
        <w:ind w:firstLine="567"/>
        <w:jc w:val="both"/>
        <w:rPr>
          <w:sz w:val="27"/>
          <w:szCs w:val="27"/>
        </w:rPr>
      </w:pPr>
      <w:r w:rsidRPr="00CC1A0B">
        <w:rPr>
          <w:sz w:val="27"/>
          <w:szCs w:val="27"/>
        </w:rPr>
        <w:t>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F4484E" w:rsidRPr="00CC1A0B" w:rsidRDefault="00F4484E" w:rsidP="00CC1A0B">
      <w:pPr>
        <w:ind w:firstLine="567"/>
        <w:jc w:val="both"/>
        <w:rPr>
          <w:sz w:val="27"/>
          <w:szCs w:val="27"/>
        </w:rPr>
      </w:pPr>
      <w:r w:rsidRPr="00CC1A0B">
        <w:rPr>
          <w:sz w:val="27"/>
          <w:szCs w:val="27"/>
        </w:rPr>
        <w:t>В случае поступления письменного обращения, содержащего вопрос, ответ на который размещен в соответствии с ч. 4 ст. 10 Федерального закона № 59-ФЗ от 02.05.2006 года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4484E" w:rsidRPr="00CC1A0B" w:rsidRDefault="00F4484E" w:rsidP="00CC1A0B">
      <w:pPr>
        <w:ind w:firstLine="567"/>
        <w:jc w:val="both"/>
        <w:rPr>
          <w:sz w:val="27"/>
          <w:szCs w:val="27"/>
        </w:rPr>
      </w:pPr>
    </w:p>
    <w:p w:rsidR="00F4484E" w:rsidRPr="00895371" w:rsidRDefault="00F4484E" w:rsidP="00895371">
      <w:pPr>
        <w:jc w:val="center"/>
        <w:rPr>
          <w:b/>
          <w:sz w:val="27"/>
          <w:szCs w:val="27"/>
        </w:rPr>
      </w:pPr>
      <w:r w:rsidRPr="00895371">
        <w:rPr>
          <w:b/>
          <w:sz w:val="27"/>
          <w:szCs w:val="27"/>
        </w:rPr>
        <w:t>3. Состав, последовательность и сроки выполнения административных процедур (действий), требования к порядку их выполнения</w:t>
      </w:r>
    </w:p>
    <w:p w:rsidR="00F4484E" w:rsidRPr="00CC1A0B" w:rsidRDefault="00F4484E" w:rsidP="00CC1A0B">
      <w:pPr>
        <w:ind w:firstLine="567"/>
        <w:jc w:val="both"/>
        <w:rPr>
          <w:sz w:val="27"/>
          <w:szCs w:val="27"/>
        </w:rPr>
      </w:pPr>
    </w:p>
    <w:p w:rsidR="00F4484E" w:rsidRPr="00895371" w:rsidRDefault="00F4484E" w:rsidP="00895371">
      <w:pPr>
        <w:jc w:val="center"/>
        <w:rPr>
          <w:b/>
          <w:sz w:val="27"/>
          <w:szCs w:val="27"/>
        </w:rPr>
      </w:pPr>
      <w:r w:rsidRPr="00895371">
        <w:rPr>
          <w:b/>
          <w:sz w:val="27"/>
          <w:szCs w:val="27"/>
        </w:rPr>
        <w:t>3.1. Исчерпывающий перечень административных процедур</w:t>
      </w:r>
    </w:p>
    <w:p w:rsidR="00F4484E" w:rsidRPr="00CC1A0B" w:rsidRDefault="00F4484E" w:rsidP="00CC1A0B">
      <w:pPr>
        <w:ind w:firstLine="567"/>
        <w:jc w:val="both"/>
        <w:rPr>
          <w:sz w:val="27"/>
          <w:szCs w:val="27"/>
        </w:rPr>
      </w:pPr>
      <w:r w:rsidRPr="00CC1A0B">
        <w:rPr>
          <w:sz w:val="27"/>
          <w:szCs w:val="27"/>
        </w:rPr>
        <w:t>3.1.1. Предоставление муниципальной услуги включает в себя следующие административные процедуры:</w:t>
      </w:r>
    </w:p>
    <w:p w:rsidR="00F4484E" w:rsidRPr="00CC1A0B" w:rsidRDefault="00F4484E" w:rsidP="00CC1A0B">
      <w:pPr>
        <w:ind w:firstLine="567"/>
        <w:jc w:val="both"/>
        <w:rPr>
          <w:sz w:val="27"/>
          <w:szCs w:val="27"/>
        </w:rPr>
      </w:pPr>
      <w:bookmarkStart w:id="12" w:name="sub_13011"/>
      <w:r w:rsidRPr="00CC1A0B">
        <w:rPr>
          <w:sz w:val="27"/>
          <w:szCs w:val="27"/>
        </w:rPr>
        <w:t>3.1.2. Прием, регистрация и проверка заявления и прилагаемых к нему документов;</w:t>
      </w:r>
    </w:p>
    <w:p w:rsidR="00F4484E" w:rsidRPr="00CC1A0B" w:rsidRDefault="00F4484E" w:rsidP="00CC1A0B">
      <w:pPr>
        <w:ind w:firstLine="567"/>
        <w:jc w:val="both"/>
        <w:rPr>
          <w:sz w:val="27"/>
          <w:szCs w:val="27"/>
        </w:rPr>
      </w:pPr>
      <w:bookmarkStart w:id="13" w:name="sub_13012"/>
      <w:bookmarkEnd w:id="12"/>
      <w:r w:rsidRPr="00CC1A0B">
        <w:rPr>
          <w:sz w:val="27"/>
          <w:szCs w:val="27"/>
        </w:rPr>
        <w:t>3.1.3. Формирование и направление межведомственных запросов в органы (организации), участвующие в предоставлении муниципальной услуги;</w:t>
      </w:r>
    </w:p>
    <w:p w:rsidR="00F4484E" w:rsidRPr="00CC1A0B" w:rsidRDefault="00F4484E" w:rsidP="00CC1A0B">
      <w:pPr>
        <w:ind w:firstLine="567"/>
        <w:jc w:val="both"/>
        <w:rPr>
          <w:sz w:val="27"/>
          <w:szCs w:val="27"/>
        </w:rPr>
      </w:pPr>
      <w:r w:rsidRPr="00CC1A0B">
        <w:rPr>
          <w:sz w:val="27"/>
          <w:szCs w:val="27"/>
        </w:rPr>
        <w:t xml:space="preserve">3.1.4. </w:t>
      </w:r>
      <w:bookmarkEnd w:id="13"/>
      <w:r w:rsidRPr="00CC1A0B">
        <w:rPr>
          <w:sz w:val="27"/>
          <w:szCs w:val="27"/>
        </w:rPr>
        <w:t>Выдача уведомления о принятии на учет в качестве нуждающихся в жилых помещениях из муниципального жилищного фонда по договорам найма жилых помещений жилищного фонда социального использования в Калининском муниципальном районе или уведомление об отказе в  принятии на учет в качестве нуждающихся в жилых помещениях из муниципального жилищного фонда по договорам найма жилых помещений жилищного фонда социального использования в Калининском муниципальном районе</w:t>
      </w:r>
    </w:p>
    <w:p w:rsidR="00F4484E" w:rsidRPr="00CC1A0B" w:rsidRDefault="00F4484E" w:rsidP="00CC1A0B">
      <w:pPr>
        <w:ind w:firstLine="567"/>
        <w:jc w:val="both"/>
        <w:rPr>
          <w:sz w:val="27"/>
          <w:szCs w:val="27"/>
        </w:rPr>
      </w:pPr>
    </w:p>
    <w:p w:rsidR="00F4484E" w:rsidRPr="00895371" w:rsidRDefault="00F4484E" w:rsidP="00895371">
      <w:pPr>
        <w:jc w:val="center"/>
        <w:rPr>
          <w:b/>
          <w:sz w:val="27"/>
          <w:szCs w:val="27"/>
        </w:rPr>
      </w:pPr>
      <w:r w:rsidRPr="00895371">
        <w:rPr>
          <w:b/>
          <w:sz w:val="27"/>
          <w:szCs w:val="27"/>
        </w:rPr>
        <w:t>3.2. Прием, регистрация и проверка заявления</w:t>
      </w:r>
    </w:p>
    <w:p w:rsidR="00F4484E" w:rsidRPr="00895371" w:rsidRDefault="00F4484E" w:rsidP="00895371">
      <w:pPr>
        <w:jc w:val="center"/>
        <w:rPr>
          <w:b/>
          <w:sz w:val="27"/>
          <w:szCs w:val="27"/>
        </w:rPr>
      </w:pPr>
      <w:r w:rsidRPr="00895371">
        <w:rPr>
          <w:b/>
          <w:sz w:val="27"/>
          <w:szCs w:val="27"/>
        </w:rPr>
        <w:t>и прилагаемых к нему документов</w:t>
      </w:r>
    </w:p>
    <w:p w:rsidR="00F4484E" w:rsidRPr="00CC1A0B" w:rsidRDefault="00F4484E" w:rsidP="00CC1A0B">
      <w:pPr>
        <w:ind w:firstLine="567"/>
        <w:jc w:val="both"/>
        <w:rPr>
          <w:sz w:val="27"/>
          <w:szCs w:val="27"/>
        </w:rPr>
      </w:pPr>
      <w:r w:rsidRPr="00CC1A0B">
        <w:rPr>
          <w:sz w:val="27"/>
          <w:szCs w:val="27"/>
        </w:rPr>
        <w:t>3.2.1. Специалист Управления, ответственный за первичный прием документов, проверяет наличие документов, предусмотренных пунктом 2.5.2. настоящего Административного регламента, при непосредственном обращении заявителя за получением муниципальной услуги.</w:t>
      </w:r>
    </w:p>
    <w:p w:rsidR="00F4484E" w:rsidRPr="00CC1A0B" w:rsidRDefault="00F4484E" w:rsidP="00CC1A0B">
      <w:pPr>
        <w:ind w:firstLine="567"/>
        <w:jc w:val="both"/>
        <w:rPr>
          <w:sz w:val="27"/>
          <w:szCs w:val="27"/>
        </w:rPr>
      </w:pPr>
      <w:r w:rsidRPr="00CC1A0B">
        <w:rPr>
          <w:sz w:val="27"/>
          <w:szCs w:val="27"/>
        </w:rPr>
        <w:t>Юридическим фактом, служащим основанием для предоставления муниципальной услуги, является поступление заявления о принятия на учет граждан в качестве нуждающихся в жилых помещениях по договору социального найма.</w:t>
      </w:r>
    </w:p>
    <w:p w:rsidR="00F4484E" w:rsidRPr="00CC1A0B" w:rsidRDefault="00F4484E" w:rsidP="00CC1A0B">
      <w:pPr>
        <w:ind w:firstLine="567"/>
        <w:jc w:val="both"/>
        <w:rPr>
          <w:sz w:val="27"/>
          <w:szCs w:val="27"/>
        </w:rPr>
      </w:pPr>
      <w:bookmarkStart w:id="14" w:name="sub_314"/>
      <w:r w:rsidRPr="00CC1A0B">
        <w:rPr>
          <w:sz w:val="27"/>
          <w:szCs w:val="27"/>
        </w:rPr>
        <w:lastRenderedPageBreak/>
        <w:t>3.2.2. Сотрудник Управления ЖКХ администрации Калининского муниципального района, оказывающий муниципальную услугу:</w:t>
      </w:r>
    </w:p>
    <w:bookmarkEnd w:id="14"/>
    <w:p w:rsidR="00F4484E" w:rsidRPr="00CC1A0B" w:rsidRDefault="00F4484E" w:rsidP="00CC1A0B">
      <w:pPr>
        <w:ind w:firstLine="567"/>
        <w:jc w:val="both"/>
        <w:rPr>
          <w:sz w:val="27"/>
          <w:szCs w:val="27"/>
        </w:rPr>
      </w:pPr>
      <w:r w:rsidRPr="00CC1A0B">
        <w:rPr>
          <w:sz w:val="27"/>
          <w:szCs w:val="27"/>
        </w:rPr>
        <w:t>- проверяет правильность оформления заявления;</w:t>
      </w:r>
    </w:p>
    <w:p w:rsidR="00F4484E" w:rsidRPr="00CC1A0B" w:rsidRDefault="00F4484E" w:rsidP="00CC1A0B">
      <w:pPr>
        <w:ind w:firstLine="567"/>
        <w:jc w:val="both"/>
        <w:rPr>
          <w:sz w:val="27"/>
          <w:szCs w:val="27"/>
        </w:rPr>
      </w:pPr>
      <w:r w:rsidRPr="00CC1A0B">
        <w:rPr>
          <w:sz w:val="27"/>
          <w:szCs w:val="27"/>
        </w:rPr>
        <w:t>- проверяет наличие и правильное оформление, прилагаемых к заявлению документов;</w:t>
      </w:r>
    </w:p>
    <w:p w:rsidR="00F4484E" w:rsidRPr="00CC1A0B" w:rsidRDefault="00F4484E" w:rsidP="00CC1A0B">
      <w:pPr>
        <w:ind w:firstLine="567"/>
        <w:jc w:val="both"/>
        <w:rPr>
          <w:sz w:val="27"/>
          <w:szCs w:val="27"/>
        </w:rPr>
      </w:pPr>
      <w:r w:rsidRPr="00CC1A0B">
        <w:rPr>
          <w:sz w:val="27"/>
          <w:szCs w:val="27"/>
        </w:rPr>
        <w:t>- проверяет, имеет ли право лицо, подавшее заявление получать данную муниципальную услугу;</w:t>
      </w:r>
    </w:p>
    <w:p w:rsidR="00F4484E" w:rsidRPr="00CC1A0B" w:rsidRDefault="00F4484E" w:rsidP="00CC1A0B">
      <w:pPr>
        <w:ind w:firstLine="567"/>
        <w:jc w:val="both"/>
        <w:rPr>
          <w:sz w:val="27"/>
          <w:szCs w:val="27"/>
        </w:rPr>
      </w:pPr>
      <w:r w:rsidRPr="00CC1A0B">
        <w:rPr>
          <w:sz w:val="27"/>
          <w:szCs w:val="27"/>
        </w:rPr>
        <w:t>- заявление регистрируется в соответствии с правилами делопроизводства, заявление и прилагаемые к нему документы выносятся на рассмотрение комиссии по жилищным вопросам (далее - Комиссия), которая принимает решение по существу заявления;</w:t>
      </w:r>
    </w:p>
    <w:p w:rsidR="00F4484E" w:rsidRPr="00CC1A0B" w:rsidRDefault="00F4484E" w:rsidP="00CC1A0B">
      <w:pPr>
        <w:ind w:firstLine="567"/>
        <w:jc w:val="both"/>
        <w:rPr>
          <w:sz w:val="27"/>
          <w:szCs w:val="27"/>
        </w:rPr>
      </w:pPr>
      <w:r w:rsidRPr="00CC1A0B">
        <w:rPr>
          <w:sz w:val="27"/>
          <w:szCs w:val="27"/>
        </w:rPr>
        <w:t>- в случае неправильного оформления заявления (наличие исправлений, серьёзных повреждений, не позволяющих однозначно истолковать его содержание, отсутствия права заявителя получать испрашиваемый документ, а также отсутствие обратного адреса заинтересованного лица) или отсутствия необходимых документов, а также неправильного их оформления, готовит уведомление об отказе в предоставлении муниципальной услуги.</w:t>
      </w:r>
    </w:p>
    <w:p w:rsidR="00F4484E" w:rsidRPr="00CC1A0B" w:rsidRDefault="00F4484E" w:rsidP="00CC1A0B">
      <w:pPr>
        <w:ind w:firstLine="567"/>
        <w:jc w:val="both"/>
        <w:rPr>
          <w:sz w:val="27"/>
          <w:szCs w:val="27"/>
        </w:rPr>
      </w:pPr>
      <w:bookmarkStart w:id="15" w:name="sub_316"/>
    </w:p>
    <w:p w:rsidR="00F4484E" w:rsidRPr="00895371" w:rsidRDefault="00F4484E" w:rsidP="00895371">
      <w:pPr>
        <w:jc w:val="center"/>
        <w:rPr>
          <w:b/>
          <w:sz w:val="27"/>
          <w:szCs w:val="27"/>
        </w:rPr>
      </w:pPr>
      <w:r w:rsidRPr="00895371">
        <w:rPr>
          <w:b/>
          <w:sz w:val="27"/>
          <w:szCs w:val="27"/>
        </w:rPr>
        <w:t>3.3. Формирование и направление межведомственных запросов в органы (организации), участвующие в предоставлении муниципальной услуги</w:t>
      </w:r>
    </w:p>
    <w:p w:rsidR="00F4484E" w:rsidRPr="00CC1A0B" w:rsidRDefault="00F4484E" w:rsidP="00CC1A0B">
      <w:pPr>
        <w:ind w:firstLine="567"/>
        <w:jc w:val="both"/>
        <w:rPr>
          <w:sz w:val="27"/>
          <w:szCs w:val="27"/>
        </w:rPr>
      </w:pPr>
      <w:r w:rsidRPr="00CC1A0B">
        <w:rPr>
          <w:sz w:val="27"/>
          <w:szCs w:val="27"/>
        </w:rPr>
        <w:t>3.3.1. Основанием для начала административной процедуры по запросу документов на основе межведомственного информационного взаимодействия управления ЖКХ и органов участвующих в предоставлении муниципальных услуг по месту нахождения заявителей является непредставление заявителями по собственной инициативе (самостоятельно) документов.</w:t>
      </w:r>
    </w:p>
    <w:p w:rsidR="00F4484E" w:rsidRPr="00CC1A0B" w:rsidRDefault="00F4484E" w:rsidP="00CC1A0B">
      <w:pPr>
        <w:ind w:firstLine="567"/>
        <w:jc w:val="both"/>
        <w:rPr>
          <w:sz w:val="27"/>
          <w:szCs w:val="27"/>
        </w:rPr>
      </w:pPr>
      <w:r w:rsidRPr="00CC1A0B">
        <w:rPr>
          <w:sz w:val="27"/>
          <w:szCs w:val="27"/>
        </w:rPr>
        <w:t>Направление запроса осуществляется по каналам единой системы межведомственного электронного взаимодействия.</w:t>
      </w:r>
    </w:p>
    <w:p w:rsidR="00F4484E" w:rsidRPr="00CC1A0B" w:rsidRDefault="00F4484E" w:rsidP="00CC1A0B">
      <w:pPr>
        <w:ind w:firstLine="567"/>
        <w:jc w:val="both"/>
        <w:rPr>
          <w:sz w:val="27"/>
          <w:szCs w:val="27"/>
        </w:rPr>
      </w:pPr>
      <w:r w:rsidRPr="00CC1A0B">
        <w:rPr>
          <w:sz w:val="27"/>
          <w:szCs w:val="27"/>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F4484E" w:rsidRPr="00CC1A0B" w:rsidRDefault="00F4484E" w:rsidP="00CC1A0B">
      <w:pPr>
        <w:ind w:firstLine="567"/>
        <w:jc w:val="both"/>
        <w:rPr>
          <w:sz w:val="27"/>
          <w:szCs w:val="27"/>
        </w:rPr>
      </w:pPr>
      <w:r w:rsidRPr="00CC1A0B">
        <w:rPr>
          <w:sz w:val="27"/>
          <w:szCs w:val="27"/>
        </w:rPr>
        <w:t>3.3.2. Межведомственный запрос о представлении документов и (или) информации для предоставления муниципальной услуги должен содержать:</w:t>
      </w:r>
    </w:p>
    <w:p w:rsidR="00F4484E" w:rsidRPr="00CC1A0B" w:rsidRDefault="00F4484E" w:rsidP="00CC1A0B">
      <w:pPr>
        <w:ind w:firstLine="567"/>
        <w:jc w:val="both"/>
        <w:rPr>
          <w:sz w:val="27"/>
          <w:szCs w:val="27"/>
        </w:rPr>
      </w:pPr>
      <w:r w:rsidRPr="00CC1A0B">
        <w:rPr>
          <w:sz w:val="27"/>
          <w:szCs w:val="27"/>
        </w:rPr>
        <w:t>1) наименование организации, направляющей межведомственный запрос;</w:t>
      </w:r>
    </w:p>
    <w:p w:rsidR="00F4484E" w:rsidRPr="00CC1A0B" w:rsidRDefault="00F4484E" w:rsidP="00CC1A0B">
      <w:pPr>
        <w:ind w:firstLine="567"/>
        <w:jc w:val="both"/>
        <w:rPr>
          <w:sz w:val="27"/>
          <w:szCs w:val="27"/>
        </w:rPr>
      </w:pPr>
      <w:r w:rsidRPr="00CC1A0B">
        <w:rPr>
          <w:sz w:val="27"/>
          <w:szCs w:val="27"/>
        </w:rPr>
        <w:t>2) наименование органов, в адрес которых направляется межведомственный запрос;</w:t>
      </w:r>
    </w:p>
    <w:p w:rsidR="00F4484E" w:rsidRPr="00CC1A0B" w:rsidRDefault="00F4484E" w:rsidP="00CC1A0B">
      <w:pPr>
        <w:ind w:firstLine="567"/>
        <w:jc w:val="both"/>
        <w:rPr>
          <w:sz w:val="27"/>
          <w:szCs w:val="27"/>
        </w:rPr>
      </w:pPr>
      <w:r w:rsidRPr="00CC1A0B">
        <w:rPr>
          <w:sz w:val="27"/>
          <w:szCs w:val="27"/>
        </w:rPr>
        <w:t>3) наименование муниципальной услуги, для предоставления которой необходимо представление документа и (или) информации;</w:t>
      </w:r>
    </w:p>
    <w:p w:rsidR="00F4484E" w:rsidRPr="00CC1A0B" w:rsidRDefault="00F4484E" w:rsidP="00CC1A0B">
      <w:pPr>
        <w:ind w:firstLine="567"/>
        <w:jc w:val="both"/>
        <w:rPr>
          <w:sz w:val="27"/>
          <w:szCs w:val="27"/>
        </w:rPr>
      </w:pPr>
      <w:r w:rsidRPr="00CC1A0B">
        <w:rPr>
          <w:sz w:val="27"/>
          <w:szCs w:val="27"/>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F4484E" w:rsidRPr="00CC1A0B" w:rsidRDefault="00F4484E" w:rsidP="00CC1A0B">
      <w:pPr>
        <w:ind w:firstLine="567"/>
        <w:jc w:val="both"/>
        <w:rPr>
          <w:sz w:val="27"/>
          <w:szCs w:val="27"/>
        </w:rPr>
      </w:pPr>
      <w:r w:rsidRPr="00CC1A0B">
        <w:rPr>
          <w:sz w:val="27"/>
          <w:szCs w:val="27"/>
        </w:rPr>
        <w:t>5) сведения, необходимые для представления документа и (или) информации, в соответствии с пунктами 2.11. и 2.13. регламента;</w:t>
      </w:r>
    </w:p>
    <w:p w:rsidR="00F4484E" w:rsidRPr="00CC1A0B" w:rsidRDefault="00F4484E" w:rsidP="00CC1A0B">
      <w:pPr>
        <w:ind w:firstLine="567"/>
        <w:jc w:val="both"/>
        <w:rPr>
          <w:sz w:val="27"/>
          <w:szCs w:val="27"/>
        </w:rPr>
      </w:pPr>
      <w:r w:rsidRPr="00CC1A0B">
        <w:rPr>
          <w:sz w:val="27"/>
          <w:szCs w:val="27"/>
        </w:rPr>
        <w:t>6) контактную информацию для направления ответа на межведомственный запрос;</w:t>
      </w:r>
    </w:p>
    <w:p w:rsidR="00F4484E" w:rsidRPr="00CC1A0B" w:rsidRDefault="00F4484E" w:rsidP="00CC1A0B">
      <w:pPr>
        <w:ind w:firstLine="567"/>
        <w:jc w:val="both"/>
        <w:rPr>
          <w:sz w:val="27"/>
          <w:szCs w:val="27"/>
        </w:rPr>
      </w:pPr>
      <w:r w:rsidRPr="00CC1A0B">
        <w:rPr>
          <w:sz w:val="27"/>
          <w:szCs w:val="27"/>
        </w:rPr>
        <w:lastRenderedPageBreak/>
        <w:t>7) дату направления межведомственного запроса;</w:t>
      </w:r>
    </w:p>
    <w:p w:rsidR="00F4484E" w:rsidRPr="00CC1A0B" w:rsidRDefault="00F4484E" w:rsidP="00CC1A0B">
      <w:pPr>
        <w:ind w:firstLine="567"/>
        <w:jc w:val="both"/>
        <w:rPr>
          <w:sz w:val="27"/>
          <w:szCs w:val="27"/>
        </w:rPr>
      </w:pPr>
      <w:r w:rsidRPr="00CC1A0B">
        <w:rPr>
          <w:sz w:val="27"/>
          <w:szCs w:val="27"/>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4484E" w:rsidRPr="00CC1A0B" w:rsidRDefault="00F4484E" w:rsidP="00CC1A0B">
      <w:pPr>
        <w:ind w:firstLine="567"/>
        <w:jc w:val="both"/>
        <w:rPr>
          <w:sz w:val="27"/>
          <w:szCs w:val="27"/>
        </w:rPr>
      </w:pPr>
      <w:r w:rsidRPr="00CC1A0B">
        <w:rPr>
          <w:sz w:val="27"/>
          <w:szCs w:val="27"/>
        </w:rPr>
        <w:t>3.3.3. Результатом административной процедуры является получение Управлением запрашиваемых документов. Полученные документы приобщаются к делу заявителя.</w:t>
      </w:r>
    </w:p>
    <w:p w:rsidR="00F4484E" w:rsidRPr="00CC1A0B" w:rsidRDefault="00F4484E" w:rsidP="00CC1A0B">
      <w:pPr>
        <w:ind w:firstLine="567"/>
        <w:jc w:val="both"/>
        <w:rPr>
          <w:sz w:val="27"/>
          <w:szCs w:val="27"/>
        </w:rPr>
      </w:pPr>
    </w:p>
    <w:bookmarkEnd w:id="15"/>
    <w:p w:rsidR="00F4484E" w:rsidRPr="00895371" w:rsidRDefault="00F4484E" w:rsidP="00895371">
      <w:pPr>
        <w:jc w:val="center"/>
        <w:rPr>
          <w:b/>
          <w:sz w:val="27"/>
          <w:szCs w:val="27"/>
        </w:rPr>
      </w:pPr>
      <w:r w:rsidRPr="00895371">
        <w:rPr>
          <w:b/>
          <w:sz w:val="27"/>
          <w:szCs w:val="27"/>
        </w:rPr>
        <w:t>3.4. Выдача уведомления о принятии на учет в качестве нуждающихся</w:t>
      </w:r>
    </w:p>
    <w:p w:rsidR="00F4484E" w:rsidRPr="00895371" w:rsidRDefault="00F4484E" w:rsidP="00895371">
      <w:pPr>
        <w:jc w:val="center"/>
        <w:rPr>
          <w:b/>
          <w:sz w:val="27"/>
          <w:szCs w:val="27"/>
        </w:rPr>
      </w:pPr>
      <w:r w:rsidRPr="00895371">
        <w:rPr>
          <w:b/>
          <w:sz w:val="27"/>
          <w:szCs w:val="27"/>
        </w:rPr>
        <w:t>в жилых помещениях из муниципального жилищного фонда по договорам найма жилых помещений жилищного фонда социального использования</w:t>
      </w:r>
    </w:p>
    <w:p w:rsidR="00F4484E" w:rsidRPr="00895371" w:rsidRDefault="00F4484E" w:rsidP="00895371">
      <w:pPr>
        <w:jc w:val="center"/>
        <w:rPr>
          <w:b/>
          <w:sz w:val="27"/>
          <w:szCs w:val="27"/>
        </w:rPr>
      </w:pPr>
      <w:r w:rsidRPr="00895371">
        <w:rPr>
          <w:b/>
          <w:sz w:val="27"/>
          <w:szCs w:val="27"/>
        </w:rPr>
        <w:t>в Калининском муниципальном районе или уведомление об отказе</w:t>
      </w:r>
    </w:p>
    <w:p w:rsidR="00F4484E" w:rsidRPr="00895371" w:rsidRDefault="00F4484E" w:rsidP="00895371">
      <w:pPr>
        <w:jc w:val="center"/>
        <w:rPr>
          <w:b/>
          <w:sz w:val="27"/>
          <w:szCs w:val="27"/>
        </w:rPr>
      </w:pPr>
      <w:r w:rsidRPr="00895371">
        <w:rPr>
          <w:b/>
          <w:sz w:val="27"/>
          <w:szCs w:val="27"/>
        </w:rPr>
        <w:t>в принятии на учет в качестве нуждающихся в жилых помещениях</w:t>
      </w:r>
    </w:p>
    <w:p w:rsidR="00F4484E" w:rsidRPr="00895371" w:rsidRDefault="00F4484E" w:rsidP="00895371">
      <w:pPr>
        <w:jc w:val="center"/>
        <w:rPr>
          <w:b/>
          <w:sz w:val="27"/>
          <w:szCs w:val="27"/>
        </w:rPr>
      </w:pPr>
      <w:r w:rsidRPr="00895371">
        <w:rPr>
          <w:b/>
          <w:sz w:val="27"/>
          <w:szCs w:val="27"/>
        </w:rPr>
        <w:t>из муниципального жилищного фонда по договорам найма</w:t>
      </w:r>
    </w:p>
    <w:p w:rsidR="00F4484E" w:rsidRPr="00895371" w:rsidRDefault="00F4484E" w:rsidP="00895371">
      <w:pPr>
        <w:jc w:val="center"/>
        <w:rPr>
          <w:b/>
          <w:sz w:val="27"/>
          <w:szCs w:val="27"/>
        </w:rPr>
      </w:pPr>
      <w:r w:rsidRPr="00895371">
        <w:rPr>
          <w:b/>
          <w:sz w:val="27"/>
          <w:szCs w:val="27"/>
        </w:rPr>
        <w:t>жилых помещений жилищного фонда социального использования</w:t>
      </w:r>
    </w:p>
    <w:p w:rsidR="00F4484E" w:rsidRPr="00895371" w:rsidRDefault="00F4484E" w:rsidP="00895371">
      <w:pPr>
        <w:jc w:val="center"/>
        <w:rPr>
          <w:b/>
          <w:sz w:val="27"/>
          <w:szCs w:val="27"/>
        </w:rPr>
      </w:pPr>
      <w:r w:rsidRPr="00895371">
        <w:rPr>
          <w:b/>
          <w:sz w:val="27"/>
          <w:szCs w:val="27"/>
        </w:rPr>
        <w:t>в Калининском муниципальном районе</w:t>
      </w:r>
    </w:p>
    <w:p w:rsidR="00F4484E" w:rsidRPr="00CC1A0B" w:rsidRDefault="00F4484E" w:rsidP="00CC1A0B">
      <w:pPr>
        <w:ind w:firstLine="567"/>
        <w:jc w:val="both"/>
        <w:rPr>
          <w:sz w:val="27"/>
          <w:szCs w:val="27"/>
        </w:rPr>
      </w:pPr>
      <w:r w:rsidRPr="00CC1A0B">
        <w:rPr>
          <w:sz w:val="27"/>
          <w:szCs w:val="27"/>
        </w:rPr>
        <w:t>Основанием для начала исполнения данной административной процедуры является изданный приказ Управления ЖКХ.</w:t>
      </w:r>
    </w:p>
    <w:p w:rsidR="00F4484E" w:rsidRPr="00CC1A0B" w:rsidRDefault="00F4484E" w:rsidP="00CC1A0B">
      <w:pPr>
        <w:ind w:firstLine="567"/>
        <w:jc w:val="both"/>
        <w:rPr>
          <w:sz w:val="27"/>
          <w:szCs w:val="27"/>
        </w:rPr>
      </w:pPr>
      <w:r w:rsidRPr="00CC1A0B">
        <w:rPr>
          <w:sz w:val="27"/>
          <w:szCs w:val="27"/>
        </w:rPr>
        <w:t>Специалист Управления ЖКХ посредством телефонной связи сообщает заявителю о предоставлении (отказе в предоставлении) муниципальной услуги, а также о необходимости получения заявителем копии приказа в течение двух рабочих дней. Прибывший для получения копии приказа заявитель указывает на копии приказа фамилию, имя, отчество, ставит подпись и дату получения приказа.</w:t>
      </w:r>
    </w:p>
    <w:p w:rsidR="00F4484E" w:rsidRPr="00CC1A0B" w:rsidRDefault="00F4484E" w:rsidP="00CC1A0B">
      <w:pPr>
        <w:ind w:firstLine="567"/>
        <w:jc w:val="both"/>
        <w:rPr>
          <w:sz w:val="27"/>
          <w:szCs w:val="27"/>
        </w:rPr>
      </w:pPr>
      <w:r w:rsidRPr="00CC1A0B">
        <w:rPr>
          <w:sz w:val="27"/>
          <w:szCs w:val="27"/>
        </w:rPr>
        <w:t>В случае неявки заявителя в течение времени, указанного специалистом Управления для получения копии распоряжения, а также в случае отсутствия возможности уведомления заявителя посредством телефонной связи, специалист Управления не позднее трёх рабочих дней с момента издания приказа на</w:t>
      </w:r>
      <w:r w:rsidR="00895371">
        <w:rPr>
          <w:sz w:val="27"/>
          <w:szCs w:val="27"/>
        </w:rPr>
        <w:t>правляет заявителю копию приказ</w:t>
      </w:r>
      <w:r w:rsidRPr="00CC1A0B">
        <w:rPr>
          <w:sz w:val="27"/>
          <w:szCs w:val="27"/>
        </w:rPr>
        <w:t>а с сопроводительным письмом по почте заказным письмом с уведомлением о вручении.</w:t>
      </w:r>
    </w:p>
    <w:p w:rsidR="00F4484E" w:rsidRPr="00CC1A0B" w:rsidRDefault="00F4484E" w:rsidP="00CC1A0B">
      <w:pPr>
        <w:ind w:firstLine="567"/>
        <w:jc w:val="both"/>
        <w:rPr>
          <w:sz w:val="27"/>
          <w:szCs w:val="27"/>
        </w:rPr>
      </w:pPr>
      <w:r w:rsidRPr="00CC1A0B">
        <w:rPr>
          <w:sz w:val="27"/>
          <w:szCs w:val="27"/>
        </w:rPr>
        <w:t>Срок исполнения данной административной процедуры не более трех рабочих дней со дня издания распоряжения.</w:t>
      </w:r>
    </w:p>
    <w:p w:rsidR="00F4484E" w:rsidRPr="00CC1A0B" w:rsidRDefault="00F4484E" w:rsidP="00CC1A0B">
      <w:pPr>
        <w:ind w:firstLine="567"/>
        <w:jc w:val="both"/>
        <w:rPr>
          <w:sz w:val="27"/>
          <w:szCs w:val="27"/>
        </w:rPr>
      </w:pPr>
      <w:r w:rsidRPr="00CC1A0B">
        <w:rPr>
          <w:sz w:val="27"/>
          <w:szCs w:val="27"/>
        </w:rPr>
        <w:t>При предоставлении услуги в электронной форме идентификация и аутентификация могут осуществляться посредством:</w:t>
      </w:r>
    </w:p>
    <w:p w:rsidR="00F4484E" w:rsidRPr="00CC1A0B" w:rsidRDefault="00F4484E" w:rsidP="00CC1A0B">
      <w:pPr>
        <w:ind w:firstLine="567"/>
        <w:jc w:val="both"/>
        <w:rPr>
          <w:sz w:val="27"/>
          <w:szCs w:val="27"/>
        </w:rPr>
      </w:pPr>
      <w:r w:rsidRPr="00CC1A0B">
        <w:rPr>
          <w:sz w:val="27"/>
          <w:szCs w:val="27"/>
        </w:rPr>
        <w:t>-</w:t>
      </w:r>
      <w:r w:rsidR="00895371">
        <w:rPr>
          <w:sz w:val="27"/>
          <w:szCs w:val="27"/>
        </w:rPr>
        <w:t xml:space="preserve"> </w:t>
      </w:r>
      <w:r w:rsidRPr="00CC1A0B">
        <w:rPr>
          <w:sz w:val="27"/>
          <w:szCs w:val="27"/>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4484E" w:rsidRPr="00CC1A0B" w:rsidRDefault="00F4484E" w:rsidP="00CC1A0B">
      <w:pPr>
        <w:ind w:firstLine="567"/>
        <w:jc w:val="both"/>
        <w:rPr>
          <w:sz w:val="27"/>
          <w:szCs w:val="27"/>
        </w:rPr>
      </w:pPr>
      <w:r w:rsidRPr="00CC1A0B">
        <w:rPr>
          <w:sz w:val="27"/>
          <w:szCs w:val="27"/>
        </w:rPr>
        <w:t>-</w:t>
      </w:r>
      <w:r w:rsidR="00895371">
        <w:rPr>
          <w:sz w:val="27"/>
          <w:szCs w:val="27"/>
        </w:rPr>
        <w:t xml:space="preserve"> </w:t>
      </w:r>
      <w:r w:rsidRPr="00CC1A0B">
        <w:rPr>
          <w:sz w:val="27"/>
          <w:szCs w:val="27"/>
        </w:rPr>
        <w:t>информационных технологий, предусмотренных статьями 9,</w:t>
      </w:r>
      <w:r w:rsidR="00895371">
        <w:rPr>
          <w:sz w:val="27"/>
          <w:szCs w:val="27"/>
        </w:rPr>
        <w:t xml:space="preserve"> </w:t>
      </w:r>
      <w:r w:rsidRPr="00CC1A0B">
        <w:rPr>
          <w:sz w:val="27"/>
          <w:szCs w:val="27"/>
        </w:rPr>
        <w:t>10 и 14 Федерального закона от 29.12.2022</w:t>
      </w:r>
      <w:r w:rsidR="00895371">
        <w:rPr>
          <w:sz w:val="27"/>
          <w:szCs w:val="27"/>
        </w:rPr>
        <w:t xml:space="preserve"> года</w:t>
      </w:r>
      <w:r w:rsidRPr="00CC1A0B">
        <w:rPr>
          <w:sz w:val="27"/>
          <w:szCs w:val="27"/>
        </w:rPr>
        <w:t xml:space="preserve"> №</w:t>
      </w:r>
      <w:r w:rsidR="00895371">
        <w:rPr>
          <w:sz w:val="27"/>
          <w:szCs w:val="27"/>
        </w:rPr>
        <w:t xml:space="preserve"> </w:t>
      </w:r>
      <w:r w:rsidRPr="00CC1A0B">
        <w:rPr>
          <w:sz w:val="27"/>
          <w:szCs w:val="27"/>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4484E" w:rsidRPr="00CC1A0B" w:rsidRDefault="00F4484E" w:rsidP="00CC1A0B">
      <w:pPr>
        <w:ind w:firstLine="567"/>
        <w:jc w:val="both"/>
        <w:rPr>
          <w:sz w:val="27"/>
          <w:szCs w:val="27"/>
        </w:rPr>
      </w:pPr>
    </w:p>
    <w:p w:rsidR="00F4484E" w:rsidRDefault="00895371" w:rsidP="00895371">
      <w:pPr>
        <w:jc w:val="center"/>
        <w:rPr>
          <w:sz w:val="27"/>
          <w:szCs w:val="27"/>
        </w:rPr>
      </w:pPr>
      <w:r>
        <w:rPr>
          <w:sz w:val="27"/>
          <w:szCs w:val="27"/>
        </w:rPr>
        <w:t>_________________________</w:t>
      </w:r>
    </w:p>
    <w:bookmarkEnd w:id="1"/>
    <w:p w:rsidR="002B267C" w:rsidRDefault="002B267C" w:rsidP="00F4484E"/>
    <w:p w:rsidR="00F4484E" w:rsidRPr="002B267C" w:rsidRDefault="00F4484E" w:rsidP="002B267C">
      <w:pPr>
        <w:ind w:left="5103"/>
        <w:rPr>
          <w:b/>
          <w:sz w:val="27"/>
          <w:szCs w:val="27"/>
        </w:rPr>
      </w:pPr>
      <w:r w:rsidRPr="002B267C">
        <w:rPr>
          <w:b/>
          <w:sz w:val="27"/>
          <w:szCs w:val="27"/>
        </w:rPr>
        <w:lastRenderedPageBreak/>
        <w:t>Приложение №1</w:t>
      </w:r>
    </w:p>
    <w:p w:rsidR="00F4484E" w:rsidRPr="002B267C" w:rsidRDefault="00F4484E" w:rsidP="002B267C">
      <w:pPr>
        <w:ind w:left="5103"/>
        <w:rPr>
          <w:b/>
          <w:sz w:val="27"/>
          <w:szCs w:val="27"/>
        </w:rPr>
      </w:pPr>
      <w:r w:rsidRPr="002B267C">
        <w:rPr>
          <w:b/>
          <w:sz w:val="27"/>
          <w:szCs w:val="27"/>
        </w:rPr>
        <w:t>к административному регламенту</w:t>
      </w:r>
    </w:p>
    <w:p w:rsidR="00F4484E" w:rsidRPr="00F4484E" w:rsidRDefault="00F4484E" w:rsidP="00F4484E"/>
    <w:p w:rsidR="002B267C" w:rsidRDefault="00F4484E" w:rsidP="002B267C">
      <w:pPr>
        <w:ind w:left="4536"/>
        <w:rPr>
          <w:sz w:val="24"/>
          <w:szCs w:val="24"/>
        </w:rPr>
      </w:pPr>
      <w:bookmarkStart w:id="16" w:name="sub_2000"/>
      <w:r w:rsidRPr="002B267C">
        <w:rPr>
          <w:sz w:val="24"/>
          <w:szCs w:val="24"/>
        </w:rPr>
        <w:t xml:space="preserve">Начальнику Управления ЖКХ </w:t>
      </w:r>
    </w:p>
    <w:p w:rsidR="00F4484E" w:rsidRPr="002B267C" w:rsidRDefault="00F4484E" w:rsidP="002B267C">
      <w:pPr>
        <w:ind w:left="4536"/>
        <w:rPr>
          <w:sz w:val="24"/>
          <w:szCs w:val="24"/>
        </w:rPr>
      </w:pPr>
      <w:r w:rsidRPr="002B267C">
        <w:rPr>
          <w:sz w:val="24"/>
          <w:szCs w:val="24"/>
        </w:rPr>
        <w:t>администрации Калининского МР</w:t>
      </w:r>
    </w:p>
    <w:p w:rsidR="00F4484E" w:rsidRPr="002B267C" w:rsidRDefault="00F4484E" w:rsidP="002B267C">
      <w:pPr>
        <w:ind w:left="4536"/>
        <w:rPr>
          <w:sz w:val="24"/>
          <w:szCs w:val="24"/>
        </w:rPr>
      </w:pPr>
      <w:r w:rsidRPr="002B267C">
        <w:rPr>
          <w:sz w:val="24"/>
          <w:szCs w:val="24"/>
        </w:rPr>
        <w:t>от ____________________________</w:t>
      </w:r>
    </w:p>
    <w:p w:rsidR="00F4484E" w:rsidRPr="002B267C" w:rsidRDefault="002B267C" w:rsidP="002B267C">
      <w:pPr>
        <w:ind w:left="4536"/>
      </w:pPr>
      <w:r>
        <w:t xml:space="preserve">      </w:t>
      </w:r>
      <w:r w:rsidR="00F4484E" w:rsidRPr="002B267C">
        <w:t xml:space="preserve"> (фамилия, имя, отчество полностью)</w:t>
      </w:r>
    </w:p>
    <w:p w:rsidR="00F4484E" w:rsidRPr="002B267C" w:rsidRDefault="00F4484E" w:rsidP="002B267C">
      <w:pPr>
        <w:ind w:left="4536"/>
        <w:rPr>
          <w:sz w:val="24"/>
          <w:szCs w:val="24"/>
        </w:rPr>
      </w:pPr>
      <w:r w:rsidRPr="002B267C">
        <w:rPr>
          <w:sz w:val="24"/>
          <w:szCs w:val="24"/>
        </w:rPr>
        <w:t>______________________________</w:t>
      </w:r>
    </w:p>
    <w:p w:rsidR="00F4484E" w:rsidRPr="002B267C" w:rsidRDefault="002B267C" w:rsidP="002B267C">
      <w:pPr>
        <w:ind w:left="4536"/>
      </w:pPr>
      <w:r>
        <w:t xml:space="preserve">             </w:t>
      </w:r>
      <w:r w:rsidR="00F4484E" w:rsidRPr="002B267C">
        <w:t xml:space="preserve">проживающего (ей) по адресу: </w:t>
      </w:r>
    </w:p>
    <w:p w:rsidR="00F4484E" w:rsidRPr="002B267C" w:rsidRDefault="00F4484E" w:rsidP="002B267C">
      <w:pPr>
        <w:ind w:left="4536"/>
        <w:rPr>
          <w:sz w:val="24"/>
          <w:szCs w:val="24"/>
        </w:rPr>
      </w:pPr>
      <w:r w:rsidRPr="002B267C">
        <w:rPr>
          <w:sz w:val="24"/>
          <w:szCs w:val="24"/>
        </w:rPr>
        <w:t>______________________________</w:t>
      </w:r>
    </w:p>
    <w:p w:rsidR="00F4484E" w:rsidRPr="002B267C" w:rsidRDefault="00F4484E" w:rsidP="002B267C">
      <w:pPr>
        <w:ind w:left="4536"/>
      </w:pPr>
      <w:r w:rsidRPr="002B267C">
        <w:t xml:space="preserve">                                  (паспорт)  </w:t>
      </w:r>
      <w:r w:rsidR="002B267C">
        <w:t xml:space="preserve">                   </w:t>
      </w:r>
    </w:p>
    <w:p w:rsidR="00F4484E" w:rsidRPr="002B267C" w:rsidRDefault="00F4484E" w:rsidP="002B267C">
      <w:pPr>
        <w:ind w:left="4536"/>
        <w:rPr>
          <w:sz w:val="24"/>
          <w:szCs w:val="24"/>
        </w:rPr>
      </w:pPr>
      <w:r w:rsidRPr="002B267C">
        <w:rPr>
          <w:sz w:val="24"/>
          <w:szCs w:val="24"/>
        </w:rPr>
        <w:t>______________________________</w:t>
      </w:r>
    </w:p>
    <w:p w:rsidR="00F4484E" w:rsidRPr="002B267C" w:rsidRDefault="00F4484E" w:rsidP="002B267C">
      <w:pPr>
        <w:ind w:left="4536"/>
        <w:rPr>
          <w:sz w:val="24"/>
          <w:szCs w:val="24"/>
        </w:rPr>
      </w:pPr>
      <w:r w:rsidRPr="002B267C">
        <w:rPr>
          <w:sz w:val="24"/>
          <w:szCs w:val="24"/>
        </w:rPr>
        <w:t>______________________________</w:t>
      </w:r>
    </w:p>
    <w:p w:rsidR="00F4484E" w:rsidRPr="002B267C" w:rsidRDefault="00F4484E" w:rsidP="002B267C">
      <w:pPr>
        <w:ind w:left="4536"/>
        <w:rPr>
          <w:sz w:val="24"/>
          <w:szCs w:val="24"/>
        </w:rPr>
      </w:pPr>
      <w:r w:rsidRPr="002B267C">
        <w:rPr>
          <w:sz w:val="24"/>
          <w:szCs w:val="24"/>
        </w:rPr>
        <w:t>______________________________</w:t>
      </w:r>
    </w:p>
    <w:p w:rsidR="002B267C" w:rsidRDefault="00F4484E" w:rsidP="002B267C">
      <w:pPr>
        <w:ind w:left="4536"/>
      </w:pPr>
      <w:r w:rsidRPr="002B267C">
        <w:t xml:space="preserve">контактный телефон, </w:t>
      </w:r>
    </w:p>
    <w:p w:rsidR="00F4484E" w:rsidRPr="002B267C" w:rsidRDefault="00F4484E" w:rsidP="002B267C">
      <w:pPr>
        <w:ind w:left="4536"/>
      </w:pPr>
      <w:r w:rsidRPr="002B267C">
        <w:t>адрес электронной почты</w:t>
      </w:r>
    </w:p>
    <w:p w:rsidR="00F4484E" w:rsidRPr="002B267C" w:rsidRDefault="00F4484E" w:rsidP="002B267C">
      <w:pPr>
        <w:jc w:val="both"/>
        <w:rPr>
          <w:sz w:val="24"/>
          <w:szCs w:val="24"/>
        </w:rPr>
      </w:pPr>
    </w:p>
    <w:p w:rsidR="00F4484E" w:rsidRPr="002B267C" w:rsidRDefault="00F4484E" w:rsidP="002B267C">
      <w:pPr>
        <w:jc w:val="center"/>
        <w:rPr>
          <w:b/>
          <w:sz w:val="24"/>
          <w:szCs w:val="24"/>
        </w:rPr>
      </w:pPr>
      <w:r w:rsidRPr="002B267C">
        <w:rPr>
          <w:b/>
          <w:sz w:val="24"/>
          <w:szCs w:val="24"/>
        </w:rPr>
        <w:t>Заявление</w:t>
      </w:r>
    </w:p>
    <w:p w:rsidR="00F4484E" w:rsidRPr="002B267C" w:rsidRDefault="00F4484E" w:rsidP="002B267C">
      <w:pPr>
        <w:jc w:val="both"/>
        <w:rPr>
          <w:sz w:val="24"/>
          <w:szCs w:val="24"/>
        </w:rPr>
      </w:pPr>
      <w:r w:rsidRPr="002B267C">
        <w:rPr>
          <w:sz w:val="24"/>
          <w:szCs w:val="24"/>
        </w:rPr>
        <w:t>Прошу принять меня на учет в качестве нуждающегося в жилом помещении, предоставляемом по договору найма жилого помещения жилищного фонда социального использования, в связи с</w:t>
      </w:r>
    </w:p>
    <w:p w:rsidR="00F4484E" w:rsidRPr="002B267C" w:rsidRDefault="00F4484E" w:rsidP="002B267C">
      <w:pPr>
        <w:jc w:val="both"/>
        <w:rPr>
          <w:sz w:val="24"/>
          <w:szCs w:val="24"/>
        </w:rPr>
      </w:pPr>
      <w:r w:rsidRPr="002B267C">
        <w:rPr>
          <w:sz w:val="24"/>
          <w:szCs w:val="24"/>
        </w:rPr>
        <w:t>__________________________________________________________________</w:t>
      </w:r>
      <w:r w:rsidR="002B267C">
        <w:rPr>
          <w:sz w:val="24"/>
          <w:szCs w:val="24"/>
        </w:rPr>
        <w:t>____________</w:t>
      </w:r>
      <w:r w:rsidRPr="002B267C">
        <w:rPr>
          <w:sz w:val="24"/>
          <w:szCs w:val="24"/>
        </w:rPr>
        <w:t>__</w:t>
      </w:r>
    </w:p>
    <w:p w:rsidR="00F4484E" w:rsidRPr="002B267C" w:rsidRDefault="00F4484E" w:rsidP="002B267C">
      <w:pPr>
        <w:jc w:val="both"/>
      </w:pPr>
      <w:r w:rsidRPr="002B267C">
        <w:t>(указать одно из оснований: отсутствие жилого помещения; обеспеченность</w:t>
      </w:r>
    </w:p>
    <w:p w:rsidR="00F4484E" w:rsidRPr="002B267C" w:rsidRDefault="00F4484E" w:rsidP="002B267C">
      <w:pPr>
        <w:jc w:val="both"/>
        <w:rPr>
          <w:sz w:val="24"/>
          <w:szCs w:val="24"/>
        </w:rPr>
      </w:pPr>
      <w:r w:rsidRPr="002B267C">
        <w:rPr>
          <w:sz w:val="24"/>
          <w:szCs w:val="24"/>
        </w:rPr>
        <w:t>____________________________________________________________________</w:t>
      </w:r>
      <w:r w:rsidR="002B267C">
        <w:rPr>
          <w:sz w:val="24"/>
          <w:szCs w:val="24"/>
        </w:rPr>
        <w:t>____________</w:t>
      </w:r>
    </w:p>
    <w:p w:rsidR="00F4484E" w:rsidRPr="002B267C" w:rsidRDefault="00F4484E" w:rsidP="002B267C">
      <w:pPr>
        <w:jc w:val="both"/>
      </w:pPr>
      <w:r w:rsidRPr="002B267C">
        <w:t>общей площадью жилого помещения на одного члена семьи менее учетной</w:t>
      </w:r>
    </w:p>
    <w:p w:rsidR="00F4484E" w:rsidRPr="002B267C" w:rsidRDefault="00F4484E" w:rsidP="002B267C">
      <w:pPr>
        <w:jc w:val="both"/>
        <w:rPr>
          <w:sz w:val="24"/>
          <w:szCs w:val="24"/>
        </w:rPr>
      </w:pPr>
      <w:r w:rsidRPr="002B267C">
        <w:rPr>
          <w:sz w:val="24"/>
          <w:szCs w:val="24"/>
        </w:rPr>
        <w:t>__________________________________________________________________</w:t>
      </w:r>
      <w:r w:rsidR="002B267C">
        <w:rPr>
          <w:sz w:val="24"/>
          <w:szCs w:val="24"/>
        </w:rPr>
        <w:t>____________</w:t>
      </w:r>
      <w:r w:rsidRPr="002B267C">
        <w:rPr>
          <w:sz w:val="24"/>
          <w:szCs w:val="24"/>
        </w:rPr>
        <w:t>__</w:t>
      </w:r>
    </w:p>
    <w:p w:rsidR="00F4484E" w:rsidRPr="002B267C" w:rsidRDefault="00F4484E" w:rsidP="002B267C">
      <w:pPr>
        <w:jc w:val="both"/>
      </w:pPr>
      <w:r w:rsidRPr="002B267C">
        <w:t>нормы; проживание в помещении, признанном непригодным для проживания и</w:t>
      </w:r>
    </w:p>
    <w:p w:rsidR="00F4484E" w:rsidRPr="002B267C" w:rsidRDefault="00F4484E" w:rsidP="002B267C">
      <w:pPr>
        <w:jc w:val="both"/>
        <w:rPr>
          <w:sz w:val="24"/>
          <w:szCs w:val="24"/>
        </w:rPr>
      </w:pPr>
      <w:r w:rsidRPr="002B267C">
        <w:rPr>
          <w:sz w:val="24"/>
          <w:szCs w:val="24"/>
        </w:rPr>
        <w:t>________________________________________________________________</w:t>
      </w:r>
      <w:r w:rsidR="002B267C">
        <w:rPr>
          <w:sz w:val="24"/>
          <w:szCs w:val="24"/>
        </w:rPr>
        <w:t>____________</w:t>
      </w:r>
      <w:r w:rsidRPr="002B267C">
        <w:rPr>
          <w:sz w:val="24"/>
          <w:szCs w:val="24"/>
        </w:rPr>
        <w:t>____</w:t>
      </w:r>
    </w:p>
    <w:p w:rsidR="00F4484E" w:rsidRPr="002B267C" w:rsidRDefault="00F4484E" w:rsidP="002B267C">
      <w:pPr>
        <w:jc w:val="both"/>
        <w:rPr>
          <w:sz w:val="24"/>
          <w:szCs w:val="24"/>
        </w:rPr>
      </w:pPr>
      <w:r w:rsidRPr="002B267C">
        <w:t>ремонту или реконструкции не подлежащем; проживание в жилом помещении</w:t>
      </w:r>
      <w:r w:rsidRPr="002B267C">
        <w:rPr>
          <w:sz w:val="24"/>
          <w:szCs w:val="24"/>
        </w:rPr>
        <w:t>,</w:t>
      </w:r>
    </w:p>
    <w:p w:rsidR="00F4484E" w:rsidRPr="002B267C" w:rsidRDefault="00F4484E" w:rsidP="002B267C">
      <w:pPr>
        <w:jc w:val="both"/>
        <w:rPr>
          <w:sz w:val="24"/>
          <w:szCs w:val="24"/>
        </w:rPr>
      </w:pPr>
      <w:r w:rsidRPr="002B267C">
        <w:rPr>
          <w:sz w:val="24"/>
          <w:szCs w:val="24"/>
        </w:rPr>
        <w:t>__________________________________________________________________</w:t>
      </w:r>
      <w:r w:rsidR="002B267C">
        <w:rPr>
          <w:sz w:val="24"/>
          <w:szCs w:val="24"/>
        </w:rPr>
        <w:t>____________</w:t>
      </w:r>
      <w:r w:rsidRPr="002B267C">
        <w:rPr>
          <w:sz w:val="24"/>
          <w:szCs w:val="24"/>
        </w:rPr>
        <w:t>__</w:t>
      </w:r>
    </w:p>
    <w:p w:rsidR="00F4484E" w:rsidRPr="002B267C" w:rsidRDefault="00F4484E" w:rsidP="002B267C">
      <w:pPr>
        <w:jc w:val="both"/>
        <w:rPr>
          <w:sz w:val="24"/>
          <w:szCs w:val="24"/>
        </w:rPr>
      </w:pPr>
      <w:r w:rsidRPr="002B267C">
        <w:rPr>
          <w:sz w:val="24"/>
          <w:szCs w:val="24"/>
        </w:rPr>
        <w:t>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невозможно)</w:t>
      </w:r>
    </w:p>
    <w:p w:rsidR="00F4484E" w:rsidRPr="002B267C" w:rsidRDefault="00F4484E" w:rsidP="002B267C">
      <w:pPr>
        <w:jc w:val="both"/>
        <w:rPr>
          <w:sz w:val="24"/>
          <w:szCs w:val="24"/>
        </w:rPr>
      </w:pPr>
      <w:r w:rsidRPr="002B267C">
        <w:rPr>
          <w:sz w:val="24"/>
          <w:szCs w:val="24"/>
        </w:rPr>
        <w:t>Состав моей семьи ____ человек:</w:t>
      </w:r>
    </w:p>
    <w:p w:rsidR="00F4484E" w:rsidRPr="002B267C" w:rsidRDefault="00F4484E" w:rsidP="002B267C">
      <w:pPr>
        <w:jc w:val="both"/>
        <w:rPr>
          <w:sz w:val="24"/>
          <w:szCs w:val="24"/>
        </w:rPr>
      </w:pPr>
      <w:r w:rsidRPr="002B267C">
        <w:rPr>
          <w:sz w:val="24"/>
          <w:szCs w:val="24"/>
        </w:rPr>
        <w:t>1) заявитель ________________________________________________________</w:t>
      </w:r>
      <w:r w:rsidR="002B267C">
        <w:rPr>
          <w:sz w:val="24"/>
          <w:szCs w:val="24"/>
        </w:rPr>
        <w:t>____________</w:t>
      </w:r>
      <w:r w:rsidRPr="002B267C">
        <w:rPr>
          <w:sz w:val="24"/>
          <w:szCs w:val="24"/>
        </w:rPr>
        <w:t>_</w:t>
      </w:r>
    </w:p>
    <w:p w:rsidR="00F4484E" w:rsidRPr="002B267C" w:rsidRDefault="00F4484E" w:rsidP="002B267C">
      <w:pPr>
        <w:jc w:val="both"/>
      </w:pPr>
      <w:r w:rsidRPr="002B267C">
        <w:t xml:space="preserve">                                    (Ф.И.О., число, месяц, год рождения, адрес регистрации по месту жительства)</w:t>
      </w:r>
    </w:p>
    <w:p w:rsidR="00F4484E" w:rsidRPr="002B267C" w:rsidRDefault="00F4484E" w:rsidP="002B267C">
      <w:pPr>
        <w:jc w:val="both"/>
        <w:rPr>
          <w:sz w:val="24"/>
          <w:szCs w:val="24"/>
        </w:rPr>
      </w:pPr>
      <w:r w:rsidRPr="002B267C">
        <w:rPr>
          <w:sz w:val="24"/>
          <w:szCs w:val="24"/>
        </w:rPr>
        <w:t>________________________________________________________________</w:t>
      </w:r>
      <w:r w:rsidR="002B267C">
        <w:rPr>
          <w:sz w:val="24"/>
          <w:szCs w:val="24"/>
        </w:rPr>
        <w:t>___________</w:t>
      </w:r>
      <w:r w:rsidRPr="002B267C">
        <w:rPr>
          <w:sz w:val="24"/>
          <w:szCs w:val="24"/>
        </w:rPr>
        <w:t>____;</w:t>
      </w:r>
    </w:p>
    <w:p w:rsidR="00F4484E" w:rsidRPr="002B267C" w:rsidRDefault="00F4484E" w:rsidP="002B267C">
      <w:pPr>
        <w:jc w:val="both"/>
        <w:rPr>
          <w:sz w:val="24"/>
          <w:szCs w:val="24"/>
        </w:rPr>
      </w:pPr>
      <w:r w:rsidRPr="002B267C">
        <w:rPr>
          <w:sz w:val="24"/>
          <w:szCs w:val="24"/>
        </w:rPr>
        <w:t>2) супруг(а) ________________________________________________________</w:t>
      </w:r>
      <w:r w:rsidR="002B267C">
        <w:rPr>
          <w:sz w:val="24"/>
          <w:szCs w:val="24"/>
        </w:rPr>
        <w:t>___________</w:t>
      </w:r>
      <w:r w:rsidRPr="002B267C">
        <w:rPr>
          <w:sz w:val="24"/>
          <w:szCs w:val="24"/>
        </w:rPr>
        <w:t>_</w:t>
      </w:r>
    </w:p>
    <w:p w:rsidR="00F4484E" w:rsidRPr="002B267C" w:rsidRDefault="00F4484E" w:rsidP="002B267C">
      <w:pPr>
        <w:jc w:val="both"/>
      </w:pPr>
      <w:r w:rsidRPr="002B267C">
        <w:t xml:space="preserve">                                    (Ф.И.О., число, месяц, год рождения, адрес регистрации по месту жительства)</w:t>
      </w:r>
    </w:p>
    <w:p w:rsidR="00F4484E" w:rsidRPr="002B267C" w:rsidRDefault="00F4484E" w:rsidP="002B267C">
      <w:pPr>
        <w:jc w:val="both"/>
        <w:rPr>
          <w:sz w:val="24"/>
          <w:szCs w:val="24"/>
        </w:rPr>
      </w:pPr>
      <w:r w:rsidRPr="002B267C">
        <w:rPr>
          <w:sz w:val="24"/>
          <w:szCs w:val="24"/>
        </w:rPr>
        <w:t>__________________________________________________________________</w:t>
      </w:r>
      <w:r w:rsidR="002B267C">
        <w:rPr>
          <w:sz w:val="24"/>
          <w:szCs w:val="24"/>
        </w:rPr>
        <w:t>__________</w:t>
      </w:r>
      <w:r w:rsidRPr="002B267C">
        <w:rPr>
          <w:sz w:val="24"/>
          <w:szCs w:val="24"/>
        </w:rPr>
        <w:t>__;</w:t>
      </w:r>
    </w:p>
    <w:p w:rsidR="00F4484E" w:rsidRPr="002B267C" w:rsidRDefault="00F4484E" w:rsidP="002B267C">
      <w:pPr>
        <w:jc w:val="both"/>
        <w:rPr>
          <w:sz w:val="24"/>
          <w:szCs w:val="24"/>
        </w:rPr>
      </w:pPr>
      <w:r w:rsidRPr="002B267C">
        <w:rPr>
          <w:sz w:val="24"/>
          <w:szCs w:val="24"/>
        </w:rPr>
        <w:t>3) _________________________________________________________________</w:t>
      </w:r>
      <w:r w:rsidR="002B267C">
        <w:rPr>
          <w:sz w:val="24"/>
          <w:szCs w:val="24"/>
        </w:rPr>
        <w:t>__________</w:t>
      </w:r>
      <w:r w:rsidRPr="002B267C">
        <w:rPr>
          <w:sz w:val="24"/>
          <w:szCs w:val="24"/>
        </w:rPr>
        <w:t>_</w:t>
      </w:r>
    </w:p>
    <w:p w:rsidR="00F4484E" w:rsidRPr="002B267C" w:rsidRDefault="00F4484E" w:rsidP="002B267C">
      <w:pPr>
        <w:jc w:val="both"/>
      </w:pPr>
      <w:r w:rsidRPr="002B267C">
        <w:t xml:space="preserve">      (родственные отношения, Ф.И.О., число, месяц, год рождения, адрес регистрации по месту жительства)</w:t>
      </w:r>
    </w:p>
    <w:p w:rsidR="00F4484E" w:rsidRPr="002B267C" w:rsidRDefault="00F4484E" w:rsidP="002B267C">
      <w:pPr>
        <w:jc w:val="both"/>
        <w:rPr>
          <w:sz w:val="24"/>
          <w:szCs w:val="24"/>
        </w:rPr>
      </w:pPr>
      <w:r w:rsidRPr="002B267C">
        <w:rPr>
          <w:sz w:val="24"/>
          <w:szCs w:val="24"/>
        </w:rPr>
        <w:t>_______________________________________________________________ и т.д.</w:t>
      </w:r>
    </w:p>
    <w:p w:rsidR="00F4484E" w:rsidRPr="002B267C" w:rsidRDefault="00F4484E" w:rsidP="002B267C">
      <w:pPr>
        <w:jc w:val="both"/>
        <w:rPr>
          <w:sz w:val="24"/>
          <w:szCs w:val="24"/>
        </w:rPr>
      </w:pPr>
      <w:r w:rsidRPr="002B267C">
        <w:rPr>
          <w:sz w:val="24"/>
          <w:szCs w:val="24"/>
        </w:rPr>
        <w:t>Я, _______________________________________________________________</w:t>
      </w:r>
      <w:r w:rsidR="002B267C">
        <w:rPr>
          <w:sz w:val="24"/>
          <w:szCs w:val="24"/>
        </w:rPr>
        <w:t>__________</w:t>
      </w:r>
      <w:r w:rsidRPr="002B267C">
        <w:rPr>
          <w:sz w:val="24"/>
          <w:szCs w:val="24"/>
        </w:rPr>
        <w:t>__,</w:t>
      </w:r>
    </w:p>
    <w:p w:rsidR="00F4484E" w:rsidRPr="002B267C" w:rsidRDefault="00F4484E" w:rsidP="002B267C">
      <w:pPr>
        <w:jc w:val="both"/>
      </w:pPr>
      <w:r w:rsidRPr="002B267C">
        <w:rPr>
          <w:sz w:val="24"/>
          <w:szCs w:val="24"/>
        </w:rPr>
        <w:t xml:space="preserve">                                                      </w:t>
      </w:r>
      <w:r w:rsidRPr="002B267C">
        <w:t>(Ф.И.О., число, месяц, год рождения)</w:t>
      </w:r>
    </w:p>
    <w:p w:rsidR="00F4484E" w:rsidRPr="002B267C" w:rsidRDefault="00F4484E" w:rsidP="002B267C">
      <w:pPr>
        <w:jc w:val="both"/>
        <w:rPr>
          <w:sz w:val="24"/>
          <w:szCs w:val="24"/>
        </w:rPr>
      </w:pPr>
      <w:r w:rsidRPr="002B267C">
        <w:rPr>
          <w:sz w:val="24"/>
          <w:szCs w:val="24"/>
        </w:rPr>
        <w:t>проживаю с "___" ________________ _______ года в жилом помещении по адресу: ____________________________________________________________</w:t>
      </w:r>
      <w:r w:rsidR="005827C1">
        <w:rPr>
          <w:sz w:val="24"/>
          <w:szCs w:val="24"/>
        </w:rPr>
        <w:t>__________________</w:t>
      </w:r>
      <w:r w:rsidRPr="002B267C">
        <w:rPr>
          <w:sz w:val="24"/>
          <w:szCs w:val="24"/>
        </w:rPr>
        <w:t>__</w:t>
      </w:r>
    </w:p>
    <w:p w:rsidR="00F4484E" w:rsidRPr="002B267C" w:rsidRDefault="00F4484E" w:rsidP="002B267C">
      <w:pPr>
        <w:jc w:val="both"/>
        <w:rPr>
          <w:sz w:val="24"/>
          <w:szCs w:val="24"/>
        </w:rPr>
      </w:pPr>
      <w:r w:rsidRPr="002B267C">
        <w:rPr>
          <w:sz w:val="24"/>
          <w:szCs w:val="24"/>
        </w:rPr>
        <w:t>общей площадью ___ кв.м. на основании ______________________________________________________________</w:t>
      </w:r>
      <w:r w:rsidR="005827C1">
        <w:rPr>
          <w:sz w:val="24"/>
          <w:szCs w:val="24"/>
        </w:rPr>
        <w:t>____________</w:t>
      </w:r>
      <w:r w:rsidRPr="002B267C">
        <w:rPr>
          <w:sz w:val="24"/>
          <w:szCs w:val="24"/>
        </w:rPr>
        <w:t>______</w:t>
      </w:r>
    </w:p>
    <w:p w:rsidR="00F4484E" w:rsidRPr="002B267C" w:rsidRDefault="00F4484E" w:rsidP="002B267C">
      <w:pPr>
        <w:jc w:val="both"/>
      </w:pPr>
      <w:r w:rsidRPr="002B267C">
        <w:t xml:space="preserve">                                 (указать основание: на основании договора социального найма, на основании</w:t>
      </w:r>
    </w:p>
    <w:p w:rsidR="00F4484E" w:rsidRPr="002B267C" w:rsidRDefault="00F4484E" w:rsidP="002B267C">
      <w:pPr>
        <w:jc w:val="both"/>
        <w:rPr>
          <w:sz w:val="24"/>
          <w:szCs w:val="24"/>
        </w:rPr>
      </w:pPr>
      <w:r w:rsidRPr="002B267C">
        <w:rPr>
          <w:sz w:val="24"/>
          <w:szCs w:val="24"/>
        </w:rPr>
        <w:t>_________________________________________________________________</w:t>
      </w:r>
      <w:r w:rsidR="002B267C">
        <w:rPr>
          <w:sz w:val="24"/>
          <w:szCs w:val="24"/>
        </w:rPr>
        <w:t>____________</w:t>
      </w:r>
      <w:r w:rsidRPr="002B267C">
        <w:rPr>
          <w:sz w:val="24"/>
          <w:szCs w:val="24"/>
        </w:rPr>
        <w:t>___</w:t>
      </w:r>
    </w:p>
    <w:p w:rsidR="00F4484E" w:rsidRPr="002B267C" w:rsidRDefault="00F4484E" w:rsidP="002B267C">
      <w:pPr>
        <w:jc w:val="both"/>
      </w:pPr>
      <w:r w:rsidRPr="002B267C">
        <w:t xml:space="preserve">                                 права собственности (долевой, общедолевой, совместной), на основании</w:t>
      </w:r>
    </w:p>
    <w:p w:rsidR="00F4484E" w:rsidRPr="002B267C" w:rsidRDefault="00F4484E" w:rsidP="002B267C">
      <w:pPr>
        <w:jc w:val="both"/>
        <w:rPr>
          <w:sz w:val="24"/>
          <w:szCs w:val="24"/>
        </w:rPr>
      </w:pPr>
      <w:r w:rsidRPr="002B267C">
        <w:rPr>
          <w:sz w:val="24"/>
          <w:szCs w:val="24"/>
        </w:rPr>
        <w:t>___________________________________________________________________</w:t>
      </w:r>
      <w:r w:rsidR="002B267C">
        <w:rPr>
          <w:sz w:val="24"/>
          <w:szCs w:val="24"/>
        </w:rPr>
        <w:t>___________</w:t>
      </w:r>
      <w:r w:rsidRPr="002B267C">
        <w:rPr>
          <w:sz w:val="24"/>
          <w:szCs w:val="24"/>
        </w:rPr>
        <w:t>_.</w:t>
      </w:r>
    </w:p>
    <w:p w:rsidR="00F4484E" w:rsidRPr="002B267C" w:rsidRDefault="00F4484E" w:rsidP="002B267C">
      <w:pPr>
        <w:jc w:val="both"/>
      </w:pPr>
      <w:r w:rsidRPr="002B267C">
        <w:t xml:space="preserve">                          соглашения (договора) с собственником жилого помещения, другое)</w:t>
      </w:r>
    </w:p>
    <w:p w:rsidR="00F4484E" w:rsidRPr="002B267C" w:rsidRDefault="00F4484E" w:rsidP="002B267C">
      <w:pPr>
        <w:jc w:val="both"/>
        <w:rPr>
          <w:sz w:val="24"/>
          <w:szCs w:val="24"/>
        </w:rPr>
      </w:pPr>
      <w:r w:rsidRPr="002B267C">
        <w:rPr>
          <w:sz w:val="24"/>
          <w:szCs w:val="24"/>
        </w:rPr>
        <w:t>Совместно со мной в данном жилом помещении проживают ______ человек,</w:t>
      </w:r>
    </w:p>
    <w:p w:rsidR="00F4484E" w:rsidRPr="002B267C" w:rsidRDefault="00F4484E" w:rsidP="002B267C">
      <w:pPr>
        <w:jc w:val="both"/>
        <w:rPr>
          <w:sz w:val="24"/>
          <w:szCs w:val="24"/>
        </w:rPr>
      </w:pPr>
      <w:r w:rsidRPr="002B267C">
        <w:rPr>
          <w:sz w:val="24"/>
          <w:szCs w:val="24"/>
        </w:rPr>
        <w:t>в том числе:</w:t>
      </w:r>
    </w:p>
    <w:p w:rsidR="00F4484E" w:rsidRPr="002B267C" w:rsidRDefault="00F4484E" w:rsidP="002B267C">
      <w:pPr>
        <w:jc w:val="both"/>
        <w:rPr>
          <w:sz w:val="24"/>
          <w:szCs w:val="24"/>
        </w:rPr>
      </w:pPr>
      <w:r w:rsidRPr="002B267C">
        <w:rPr>
          <w:sz w:val="24"/>
          <w:szCs w:val="24"/>
        </w:rPr>
        <w:t>а) члены моей семьи:</w:t>
      </w:r>
    </w:p>
    <w:p w:rsidR="00F4484E" w:rsidRPr="002B267C" w:rsidRDefault="00F4484E" w:rsidP="002B267C">
      <w:pPr>
        <w:jc w:val="both"/>
        <w:rPr>
          <w:sz w:val="24"/>
          <w:szCs w:val="24"/>
        </w:rPr>
      </w:pPr>
      <w:r w:rsidRPr="002B267C">
        <w:rPr>
          <w:sz w:val="24"/>
          <w:szCs w:val="24"/>
        </w:rPr>
        <w:lastRenderedPageBreak/>
        <w:t>1) _______________________________________________________________</w:t>
      </w:r>
      <w:r w:rsidR="002B267C">
        <w:rPr>
          <w:sz w:val="24"/>
          <w:szCs w:val="24"/>
        </w:rPr>
        <w:t>_____________</w:t>
      </w:r>
      <w:r w:rsidRPr="002B267C">
        <w:rPr>
          <w:sz w:val="24"/>
          <w:szCs w:val="24"/>
        </w:rPr>
        <w:t>_;</w:t>
      </w:r>
    </w:p>
    <w:p w:rsidR="00F4484E" w:rsidRPr="002B267C" w:rsidRDefault="00F4484E" w:rsidP="002B267C">
      <w:pPr>
        <w:jc w:val="both"/>
      </w:pPr>
      <w:r w:rsidRPr="002B267C">
        <w:t xml:space="preserve">                                           (Ф.И.О., число, месяц, год рождения, основание проживания)</w:t>
      </w:r>
    </w:p>
    <w:p w:rsidR="00F4484E" w:rsidRPr="002B267C" w:rsidRDefault="00F4484E" w:rsidP="002B267C">
      <w:pPr>
        <w:jc w:val="both"/>
        <w:rPr>
          <w:sz w:val="24"/>
          <w:szCs w:val="24"/>
        </w:rPr>
      </w:pPr>
      <w:r w:rsidRPr="002B267C">
        <w:rPr>
          <w:sz w:val="24"/>
          <w:szCs w:val="24"/>
        </w:rPr>
        <w:t>2) _______________________________________________________________</w:t>
      </w:r>
      <w:r w:rsidR="002B267C">
        <w:rPr>
          <w:sz w:val="24"/>
          <w:szCs w:val="24"/>
        </w:rPr>
        <w:t>_____________</w:t>
      </w:r>
      <w:r w:rsidRPr="002B267C">
        <w:rPr>
          <w:sz w:val="24"/>
          <w:szCs w:val="24"/>
        </w:rPr>
        <w:t>_;</w:t>
      </w:r>
    </w:p>
    <w:p w:rsidR="00F4484E" w:rsidRPr="005827C1" w:rsidRDefault="00F4484E" w:rsidP="002B267C">
      <w:pPr>
        <w:jc w:val="both"/>
      </w:pPr>
      <w:r w:rsidRPr="005827C1">
        <w:t xml:space="preserve">                                           (Ф.И.О., число, месяц, год рождения, основание проживания)</w:t>
      </w:r>
    </w:p>
    <w:p w:rsidR="00F4484E" w:rsidRPr="002B267C" w:rsidRDefault="00F4484E" w:rsidP="002B267C">
      <w:pPr>
        <w:jc w:val="both"/>
        <w:rPr>
          <w:sz w:val="24"/>
          <w:szCs w:val="24"/>
        </w:rPr>
      </w:pPr>
      <w:r w:rsidRPr="002B267C">
        <w:rPr>
          <w:sz w:val="24"/>
          <w:szCs w:val="24"/>
        </w:rPr>
        <w:t>3) ________________________________________________________</w:t>
      </w:r>
      <w:r w:rsidR="002B267C">
        <w:rPr>
          <w:sz w:val="24"/>
          <w:szCs w:val="24"/>
        </w:rPr>
        <w:t>_______________</w:t>
      </w:r>
      <w:r w:rsidRPr="002B267C">
        <w:rPr>
          <w:sz w:val="24"/>
          <w:szCs w:val="24"/>
        </w:rPr>
        <w:t>_ и т.д.;</w:t>
      </w:r>
    </w:p>
    <w:p w:rsidR="00F4484E" w:rsidRPr="005827C1" w:rsidRDefault="00F4484E" w:rsidP="002B267C">
      <w:pPr>
        <w:jc w:val="both"/>
      </w:pPr>
      <w:r w:rsidRPr="005827C1">
        <w:t xml:space="preserve">                                            (Ф.И.О., число, месяц, год рождения, основание проживания)</w:t>
      </w:r>
    </w:p>
    <w:p w:rsidR="00F4484E" w:rsidRPr="002B267C" w:rsidRDefault="00F4484E" w:rsidP="002B267C">
      <w:pPr>
        <w:jc w:val="both"/>
        <w:rPr>
          <w:sz w:val="24"/>
          <w:szCs w:val="24"/>
        </w:rPr>
      </w:pPr>
      <w:r w:rsidRPr="002B267C">
        <w:rPr>
          <w:sz w:val="24"/>
          <w:szCs w:val="24"/>
        </w:rPr>
        <w:t>б) не члены моей семьи:</w:t>
      </w:r>
    </w:p>
    <w:p w:rsidR="00F4484E" w:rsidRPr="002B267C" w:rsidRDefault="00F4484E" w:rsidP="002B267C">
      <w:pPr>
        <w:jc w:val="both"/>
        <w:rPr>
          <w:sz w:val="24"/>
          <w:szCs w:val="24"/>
        </w:rPr>
      </w:pPr>
      <w:r w:rsidRPr="002B267C">
        <w:rPr>
          <w:sz w:val="24"/>
          <w:szCs w:val="24"/>
        </w:rPr>
        <w:t>1) _______________________________________________________________</w:t>
      </w:r>
      <w:r w:rsidR="005827C1">
        <w:rPr>
          <w:sz w:val="24"/>
          <w:szCs w:val="24"/>
        </w:rPr>
        <w:t>_____________</w:t>
      </w:r>
      <w:r w:rsidRPr="002B267C">
        <w:rPr>
          <w:sz w:val="24"/>
          <w:szCs w:val="24"/>
        </w:rPr>
        <w:t>_;</w:t>
      </w:r>
    </w:p>
    <w:p w:rsidR="00F4484E" w:rsidRPr="005827C1" w:rsidRDefault="00F4484E" w:rsidP="002B267C">
      <w:pPr>
        <w:jc w:val="both"/>
      </w:pPr>
      <w:r w:rsidRPr="005827C1">
        <w:t xml:space="preserve">                                             (Ф.И.О., число, месяц, год рождения, основание проживания)</w:t>
      </w:r>
    </w:p>
    <w:p w:rsidR="00F4484E" w:rsidRPr="002B267C" w:rsidRDefault="00F4484E" w:rsidP="002B267C">
      <w:pPr>
        <w:jc w:val="both"/>
        <w:rPr>
          <w:sz w:val="24"/>
          <w:szCs w:val="24"/>
        </w:rPr>
      </w:pPr>
      <w:r w:rsidRPr="002B267C">
        <w:rPr>
          <w:sz w:val="24"/>
          <w:szCs w:val="24"/>
        </w:rPr>
        <w:t>2) _______________________________________________________________</w:t>
      </w:r>
      <w:r w:rsidR="005827C1">
        <w:rPr>
          <w:sz w:val="24"/>
          <w:szCs w:val="24"/>
        </w:rPr>
        <w:t>_____________</w:t>
      </w:r>
      <w:r w:rsidRPr="002B267C">
        <w:rPr>
          <w:sz w:val="24"/>
          <w:szCs w:val="24"/>
        </w:rPr>
        <w:t>_;</w:t>
      </w:r>
    </w:p>
    <w:p w:rsidR="00F4484E" w:rsidRPr="005827C1" w:rsidRDefault="00F4484E" w:rsidP="002B267C">
      <w:pPr>
        <w:jc w:val="both"/>
      </w:pPr>
      <w:r w:rsidRPr="005827C1">
        <w:t xml:space="preserve">                                             (Ф.И.О., число, месяц, год рождения, основание проживания)</w:t>
      </w:r>
    </w:p>
    <w:p w:rsidR="00F4484E" w:rsidRPr="002B267C" w:rsidRDefault="00F4484E" w:rsidP="002B267C">
      <w:pPr>
        <w:jc w:val="both"/>
        <w:rPr>
          <w:sz w:val="24"/>
          <w:szCs w:val="24"/>
        </w:rPr>
      </w:pPr>
      <w:r w:rsidRPr="002B267C">
        <w:rPr>
          <w:sz w:val="24"/>
          <w:szCs w:val="24"/>
        </w:rPr>
        <w:t>3) ___________________________________________________</w:t>
      </w:r>
      <w:r w:rsidR="005827C1">
        <w:rPr>
          <w:sz w:val="24"/>
          <w:szCs w:val="24"/>
        </w:rPr>
        <w:t>_______________</w:t>
      </w:r>
      <w:r w:rsidRPr="002B267C">
        <w:rPr>
          <w:sz w:val="24"/>
          <w:szCs w:val="24"/>
        </w:rPr>
        <w:t>_______ и т.д.</w:t>
      </w:r>
    </w:p>
    <w:p w:rsidR="00F4484E" w:rsidRPr="005827C1" w:rsidRDefault="00F4484E" w:rsidP="002B267C">
      <w:pPr>
        <w:jc w:val="both"/>
      </w:pPr>
      <w:r w:rsidRPr="005827C1">
        <w:t xml:space="preserve">                                             (Ф.И.О., число, месяц, год рождения, основание проживания)</w:t>
      </w:r>
    </w:p>
    <w:p w:rsidR="00F4484E" w:rsidRPr="002B267C" w:rsidRDefault="00F4484E" w:rsidP="002B267C">
      <w:pPr>
        <w:jc w:val="both"/>
        <w:rPr>
          <w:sz w:val="24"/>
          <w:szCs w:val="24"/>
        </w:rPr>
      </w:pPr>
      <w:r w:rsidRPr="002B267C">
        <w:rPr>
          <w:sz w:val="24"/>
          <w:szCs w:val="24"/>
        </w:rPr>
        <w:t>Следующая информация указывается в случае, если заявитель и (или) члены его семьи проживают в помещении, признанном непригодным для проживания и ремонту или реконструкции не подлежащем:</w:t>
      </w:r>
    </w:p>
    <w:p w:rsidR="00F4484E" w:rsidRPr="002B267C" w:rsidRDefault="00F4484E" w:rsidP="002B267C">
      <w:pPr>
        <w:jc w:val="both"/>
        <w:rPr>
          <w:sz w:val="24"/>
          <w:szCs w:val="24"/>
        </w:rPr>
      </w:pPr>
      <w:r w:rsidRPr="002B267C">
        <w:rPr>
          <w:sz w:val="24"/>
          <w:szCs w:val="24"/>
        </w:rPr>
        <w:t>На основании ______________________________________________________</w:t>
      </w:r>
      <w:r w:rsidR="005827C1">
        <w:rPr>
          <w:sz w:val="24"/>
          <w:szCs w:val="24"/>
        </w:rPr>
        <w:t>____________</w:t>
      </w:r>
      <w:r w:rsidRPr="002B267C">
        <w:rPr>
          <w:sz w:val="24"/>
          <w:szCs w:val="24"/>
        </w:rPr>
        <w:t>_</w:t>
      </w:r>
    </w:p>
    <w:p w:rsidR="00F4484E" w:rsidRPr="005827C1" w:rsidRDefault="00F4484E" w:rsidP="002B267C">
      <w:pPr>
        <w:jc w:val="both"/>
      </w:pPr>
      <w:r w:rsidRPr="005827C1">
        <w:t xml:space="preserve">                                                            (указать нормативный правовой акт и его реквизиты)</w:t>
      </w:r>
    </w:p>
    <w:p w:rsidR="00F4484E" w:rsidRPr="002B267C" w:rsidRDefault="00F4484E" w:rsidP="002B267C">
      <w:pPr>
        <w:jc w:val="both"/>
        <w:rPr>
          <w:sz w:val="24"/>
          <w:szCs w:val="24"/>
        </w:rPr>
      </w:pPr>
      <w:r w:rsidRPr="002B267C">
        <w:rPr>
          <w:sz w:val="24"/>
          <w:szCs w:val="24"/>
        </w:rPr>
        <w:t>__________________________________________________________________</w:t>
      </w:r>
      <w:r w:rsidR="005827C1">
        <w:rPr>
          <w:sz w:val="24"/>
          <w:szCs w:val="24"/>
        </w:rPr>
        <w:t>____________</w:t>
      </w:r>
      <w:r w:rsidRPr="002B267C">
        <w:rPr>
          <w:sz w:val="24"/>
          <w:szCs w:val="24"/>
        </w:rPr>
        <w:t>__</w:t>
      </w:r>
    </w:p>
    <w:p w:rsidR="00F4484E" w:rsidRPr="002B267C" w:rsidRDefault="00F4484E" w:rsidP="002B267C">
      <w:pPr>
        <w:jc w:val="both"/>
        <w:rPr>
          <w:sz w:val="24"/>
          <w:szCs w:val="24"/>
        </w:rPr>
      </w:pPr>
      <w:r w:rsidRPr="002B267C">
        <w:rPr>
          <w:sz w:val="24"/>
          <w:szCs w:val="24"/>
        </w:rPr>
        <w:t>указанное жилое помещение признано непригодным для проживания и ремонту</w:t>
      </w:r>
      <w:r w:rsidR="005827C1">
        <w:rPr>
          <w:sz w:val="24"/>
          <w:szCs w:val="24"/>
        </w:rPr>
        <w:t xml:space="preserve"> </w:t>
      </w:r>
      <w:r w:rsidRPr="002B267C">
        <w:rPr>
          <w:sz w:val="24"/>
          <w:szCs w:val="24"/>
        </w:rPr>
        <w:t>или реконструкции не подлежит.</w:t>
      </w:r>
    </w:p>
    <w:p w:rsidR="00F4484E" w:rsidRPr="002B267C" w:rsidRDefault="00F4484E" w:rsidP="002B267C">
      <w:pPr>
        <w:jc w:val="both"/>
        <w:rPr>
          <w:sz w:val="24"/>
          <w:szCs w:val="24"/>
        </w:rPr>
      </w:pPr>
      <w:r w:rsidRPr="002B267C">
        <w:rPr>
          <w:sz w:val="24"/>
          <w:szCs w:val="24"/>
        </w:rPr>
        <w:t>Следующая информация указывается при наличии у заявителя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F4484E" w:rsidRPr="002B267C" w:rsidRDefault="00F4484E" w:rsidP="002B267C">
      <w:pPr>
        <w:jc w:val="both"/>
        <w:rPr>
          <w:sz w:val="24"/>
          <w:szCs w:val="24"/>
        </w:rPr>
      </w:pPr>
      <w:r w:rsidRPr="002B267C">
        <w:rPr>
          <w:sz w:val="24"/>
          <w:szCs w:val="24"/>
        </w:rPr>
        <w:t>Сообщаю сведения о наличии у меня и (или) членов моей семьи иных жилых помещений:</w:t>
      </w:r>
    </w:p>
    <w:p w:rsidR="00F4484E" w:rsidRPr="002B267C" w:rsidRDefault="00F4484E" w:rsidP="002B267C">
      <w:pPr>
        <w:jc w:val="both"/>
        <w:rPr>
          <w:sz w:val="24"/>
          <w:szCs w:val="24"/>
        </w:rPr>
      </w:pPr>
      <w:r w:rsidRPr="002B267C">
        <w:rPr>
          <w:sz w:val="24"/>
          <w:szCs w:val="24"/>
        </w:rPr>
        <w:t>1. __________________________________________________________________</w:t>
      </w:r>
      <w:r w:rsidR="005827C1">
        <w:rPr>
          <w:sz w:val="24"/>
          <w:szCs w:val="24"/>
        </w:rPr>
        <w:t>____________</w:t>
      </w:r>
    </w:p>
    <w:p w:rsidR="00F4484E" w:rsidRPr="005827C1" w:rsidRDefault="00F4484E" w:rsidP="002B267C">
      <w:pPr>
        <w:jc w:val="both"/>
      </w:pPr>
      <w:r w:rsidRPr="005827C1">
        <w:t xml:space="preserve">                                                            (Ф.И.О., число, месяц, год рождения)</w:t>
      </w:r>
    </w:p>
    <w:p w:rsidR="00F4484E" w:rsidRPr="002B267C" w:rsidRDefault="00F4484E" w:rsidP="002B267C">
      <w:pPr>
        <w:jc w:val="both"/>
        <w:rPr>
          <w:sz w:val="24"/>
          <w:szCs w:val="24"/>
        </w:rPr>
      </w:pPr>
      <w:r w:rsidRPr="002B267C">
        <w:rPr>
          <w:sz w:val="24"/>
          <w:szCs w:val="24"/>
        </w:rPr>
        <w:t>а) жилое помещение, занимаемое ______________________________________</w:t>
      </w:r>
      <w:r w:rsidR="005827C1">
        <w:rPr>
          <w:sz w:val="24"/>
          <w:szCs w:val="24"/>
        </w:rPr>
        <w:t>____________</w:t>
      </w:r>
      <w:r w:rsidRPr="002B267C">
        <w:rPr>
          <w:sz w:val="24"/>
          <w:szCs w:val="24"/>
        </w:rPr>
        <w:t>_</w:t>
      </w:r>
    </w:p>
    <w:p w:rsidR="00F4484E" w:rsidRPr="005827C1" w:rsidRDefault="00F4484E" w:rsidP="002B267C">
      <w:pPr>
        <w:jc w:val="both"/>
      </w:pPr>
      <w:r w:rsidRPr="005827C1">
        <w:t xml:space="preserve">                                                                 (по договору социального найма; договору найма жилого помещения</w:t>
      </w:r>
    </w:p>
    <w:p w:rsidR="00F4484E" w:rsidRPr="002B267C" w:rsidRDefault="00F4484E" w:rsidP="002B267C">
      <w:pPr>
        <w:jc w:val="both"/>
        <w:rPr>
          <w:sz w:val="24"/>
          <w:szCs w:val="24"/>
        </w:rPr>
      </w:pPr>
      <w:r w:rsidRPr="002B267C">
        <w:rPr>
          <w:sz w:val="24"/>
          <w:szCs w:val="24"/>
        </w:rPr>
        <w:t>___________________________________________________________________</w:t>
      </w:r>
      <w:r w:rsidR="005827C1">
        <w:rPr>
          <w:sz w:val="24"/>
          <w:szCs w:val="24"/>
        </w:rPr>
        <w:t>___________</w:t>
      </w:r>
      <w:r w:rsidRPr="002B267C">
        <w:rPr>
          <w:sz w:val="24"/>
          <w:szCs w:val="24"/>
        </w:rPr>
        <w:t>_,</w:t>
      </w:r>
    </w:p>
    <w:p w:rsidR="00F4484E" w:rsidRPr="005827C1" w:rsidRDefault="00F4484E" w:rsidP="002B267C">
      <w:pPr>
        <w:jc w:val="both"/>
      </w:pPr>
      <w:r w:rsidRPr="005827C1">
        <w:t xml:space="preserve"> жилищного фонда социального использования; на праве собственности)</w:t>
      </w:r>
    </w:p>
    <w:p w:rsidR="00F4484E" w:rsidRPr="002B267C" w:rsidRDefault="00F4484E" w:rsidP="002B267C">
      <w:pPr>
        <w:jc w:val="both"/>
        <w:rPr>
          <w:sz w:val="24"/>
          <w:szCs w:val="24"/>
        </w:rPr>
      </w:pPr>
      <w:r w:rsidRPr="002B267C">
        <w:rPr>
          <w:sz w:val="24"/>
          <w:szCs w:val="24"/>
        </w:rPr>
        <w:t>по адресу: ____________________________</w:t>
      </w:r>
      <w:r w:rsidR="005827C1">
        <w:rPr>
          <w:sz w:val="24"/>
          <w:szCs w:val="24"/>
        </w:rPr>
        <w:t>_______</w:t>
      </w:r>
      <w:r w:rsidRPr="002B267C">
        <w:rPr>
          <w:sz w:val="24"/>
          <w:szCs w:val="24"/>
        </w:rPr>
        <w:t>__ общей площадью _____</w:t>
      </w:r>
      <w:r w:rsidR="005827C1">
        <w:rPr>
          <w:sz w:val="24"/>
          <w:szCs w:val="24"/>
        </w:rPr>
        <w:t>____</w:t>
      </w:r>
      <w:r w:rsidRPr="002B267C">
        <w:rPr>
          <w:sz w:val="24"/>
          <w:szCs w:val="24"/>
        </w:rPr>
        <w:t>___ кв.м.</w:t>
      </w:r>
    </w:p>
    <w:p w:rsidR="00F4484E" w:rsidRPr="002B267C" w:rsidRDefault="00F4484E" w:rsidP="002B267C">
      <w:pPr>
        <w:jc w:val="both"/>
        <w:rPr>
          <w:sz w:val="24"/>
          <w:szCs w:val="24"/>
        </w:rPr>
      </w:pPr>
      <w:r w:rsidRPr="002B267C">
        <w:rPr>
          <w:sz w:val="24"/>
          <w:szCs w:val="24"/>
        </w:rPr>
        <w:t>В данном жилом помещении проживают __</w:t>
      </w:r>
      <w:r w:rsidR="005827C1">
        <w:rPr>
          <w:sz w:val="24"/>
          <w:szCs w:val="24"/>
        </w:rPr>
        <w:t>____</w:t>
      </w:r>
      <w:r w:rsidRPr="002B267C">
        <w:rPr>
          <w:sz w:val="24"/>
          <w:szCs w:val="24"/>
        </w:rPr>
        <w:t>__ человек:</w:t>
      </w:r>
    </w:p>
    <w:p w:rsidR="00F4484E" w:rsidRPr="002B267C" w:rsidRDefault="00F4484E" w:rsidP="002B267C">
      <w:pPr>
        <w:jc w:val="both"/>
        <w:rPr>
          <w:sz w:val="24"/>
          <w:szCs w:val="24"/>
        </w:rPr>
      </w:pPr>
      <w:r w:rsidRPr="002B267C">
        <w:rPr>
          <w:sz w:val="24"/>
          <w:szCs w:val="24"/>
        </w:rPr>
        <w:t>1) ________________________________________________________________</w:t>
      </w:r>
      <w:r w:rsidR="005827C1">
        <w:rPr>
          <w:sz w:val="24"/>
          <w:szCs w:val="24"/>
        </w:rPr>
        <w:t>____________</w:t>
      </w:r>
      <w:r w:rsidRPr="002B267C">
        <w:rPr>
          <w:sz w:val="24"/>
          <w:szCs w:val="24"/>
        </w:rPr>
        <w:t>_</w:t>
      </w:r>
    </w:p>
    <w:p w:rsidR="00F4484E" w:rsidRPr="005827C1" w:rsidRDefault="00F4484E" w:rsidP="002B267C">
      <w:pPr>
        <w:jc w:val="both"/>
      </w:pPr>
      <w:r w:rsidRPr="005827C1">
        <w:t xml:space="preserve">                                        (Ф.И.О., число, месяц, год рождения, адрес регистрации по месту</w:t>
      </w:r>
    </w:p>
    <w:p w:rsidR="00F4484E" w:rsidRPr="005827C1" w:rsidRDefault="00F4484E" w:rsidP="005827C1">
      <w:pPr>
        <w:jc w:val="center"/>
      </w:pPr>
      <w:r w:rsidRPr="005827C1">
        <w:t>____________________________________________________________________</w:t>
      </w:r>
      <w:r w:rsidR="005827C1">
        <w:t>___________________________</w:t>
      </w:r>
      <w:r w:rsidRPr="005827C1">
        <w:t>;жительства, основание 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2) _________________________________________________________________</w:t>
      </w:r>
    </w:p>
    <w:p w:rsidR="00F4484E" w:rsidRPr="002B267C" w:rsidRDefault="00F4484E" w:rsidP="002B267C">
      <w:pPr>
        <w:jc w:val="both"/>
        <w:rPr>
          <w:sz w:val="24"/>
          <w:szCs w:val="24"/>
        </w:rPr>
      </w:pPr>
      <w:r w:rsidRPr="002B267C">
        <w:rPr>
          <w:sz w:val="24"/>
          <w:szCs w:val="24"/>
        </w:rPr>
        <w:t xml:space="preserve">                                       (Ф.И.О., число, месяц, год рождения, адрес регистрации по месту</w:t>
      </w:r>
    </w:p>
    <w:p w:rsidR="00F4484E" w:rsidRPr="002B267C" w:rsidRDefault="00F4484E" w:rsidP="002B267C">
      <w:pPr>
        <w:jc w:val="both"/>
        <w:rPr>
          <w:sz w:val="24"/>
          <w:szCs w:val="24"/>
        </w:rPr>
      </w:pPr>
      <w:r w:rsidRPr="002B267C">
        <w:rPr>
          <w:sz w:val="24"/>
          <w:szCs w:val="24"/>
        </w:rPr>
        <w:t>___________________________________________________________________</w:t>
      </w:r>
      <w:r w:rsidR="005827C1">
        <w:rPr>
          <w:sz w:val="24"/>
          <w:szCs w:val="24"/>
        </w:rPr>
        <w:t>___________</w:t>
      </w:r>
      <w:r w:rsidRPr="002B267C">
        <w:rPr>
          <w:sz w:val="24"/>
          <w:szCs w:val="24"/>
        </w:rPr>
        <w:t>_;</w:t>
      </w:r>
    </w:p>
    <w:p w:rsidR="00F4484E" w:rsidRPr="005827C1" w:rsidRDefault="00F4484E" w:rsidP="005827C1">
      <w:pPr>
        <w:jc w:val="center"/>
      </w:pPr>
      <w:r w:rsidRPr="005827C1">
        <w:t>жительства, основание 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3) _____________________________________</w:t>
      </w:r>
      <w:r w:rsidR="005827C1">
        <w:rPr>
          <w:sz w:val="24"/>
          <w:szCs w:val="24"/>
        </w:rPr>
        <w:t>____________</w:t>
      </w:r>
      <w:r w:rsidRPr="002B267C">
        <w:rPr>
          <w:sz w:val="24"/>
          <w:szCs w:val="24"/>
        </w:rPr>
        <w:t>____________________________</w:t>
      </w:r>
    </w:p>
    <w:p w:rsidR="00F4484E" w:rsidRPr="005827C1" w:rsidRDefault="00F4484E" w:rsidP="002B267C">
      <w:pPr>
        <w:jc w:val="both"/>
      </w:pPr>
      <w:r w:rsidRPr="005827C1">
        <w:t xml:space="preserve">                                      (Ф.И.О., число, месяц, год рождения, адрес регистрации по месту</w:t>
      </w:r>
    </w:p>
    <w:p w:rsidR="00F4484E" w:rsidRPr="002B267C" w:rsidRDefault="00F4484E" w:rsidP="002B267C">
      <w:pPr>
        <w:jc w:val="both"/>
        <w:rPr>
          <w:sz w:val="24"/>
          <w:szCs w:val="24"/>
        </w:rPr>
      </w:pPr>
      <w:r w:rsidRPr="002B267C">
        <w:rPr>
          <w:sz w:val="24"/>
          <w:szCs w:val="24"/>
        </w:rPr>
        <w:t>______________________________________________________________</w:t>
      </w:r>
      <w:r w:rsidR="005827C1">
        <w:rPr>
          <w:sz w:val="24"/>
          <w:szCs w:val="24"/>
        </w:rPr>
        <w:t>___________</w:t>
      </w:r>
      <w:r w:rsidRPr="002B267C">
        <w:rPr>
          <w:sz w:val="24"/>
          <w:szCs w:val="24"/>
        </w:rPr>
        <w:t>_ и т.д.;</w:t>
      </w:r>
    </w:p>
    <w:p w:rsidR="00F4484E" w:rsidRPr="005827C1" w:rsidRDefault="00F4484E" w:rsidP="002B267C">
      <w:pPr>
        <w:jc w:val="both"/>
      </w:pPr>
      <w:r w:rsidRPr="005827C1">
        <w:t>жительства, основание 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б) жилое помещение, занимаемое _____________________________________</w:t>
      </w:r>
      <w:r w:rsidR="005827C1">
        <w:rPr>
          <w:sz w:val="24"/>
          <w:szCs w:val="24"/>
        </w:rPr>
        <w:t>____________</w:t>
      </w:r>
      <w:r w:rsidRPr="002B267C">
        <w:rPr>
          <w:sz w:val="24"/>
          <w:szCs w:val="24"/>
        </w:rPr>
        <w:t>__</w:t>
      </w:r>
    </w:p>
    <w:p w:rsidR="00F4484E" w:rsidRPr="005827C1" w:rsidRDefault="00F4484E" w:rsidP="002B267C">
      <w:pPr>
        <w:jc w:val="both"/>
      </w:pPr>
      <w:r w:rsidRPr="005827C1">
        <w:t xml:space="preserve">                                                               (по договору социального найма; договору найма жилого помещения</w:t>
      </w:r>
    </w:p>
    <w:p w:rsidR="00F4484E" w:rsidRPr="002B267C" w:rsidRDefault="00F4484E" w:rsidP="002B267C">
      <w:pPr>
        <w:jc w:val="both"/>
        <w:rPr>
          <w:sz w:val="24"/>
          <w:szCs w:val="24"/>
        </w:rPr>
      </w:pPr>
      <w:r w:rsidRPr="002B267C">
        <w:rPr>
          <w:sz w:val="24"/>
          <w:szCs w:val="24"/>
        </w:rPr>
        <w:t>___________________________________________________________________</w:t>
      </w:r>
      <w:r w:rsidR="005827C1">
        <w:rPr>
          <w:sz w:val="24"/>
          <w:szCs w:val="24"/>
        </w:rPr>
        <w:t>___________</w:t>
      </w:r>
      <w:r w:rsidRPr="002B267C">
        <w:rPr>
          <w:sz w:val="24"/>
          <w:szCs w:val="24"/>
        </w:rPr>
        <w:t>_,</w:t>
      </w:r>
    </w:p>
    <w:p w:rsidR="00F4484E" w:rsidRPr="005827C1" w:rsidRDefault="00F4484E" w:rsidP="002B267C">
      <w:pPr>
        <w:jc w:val="both"/>
      </w:pPr>
      <w:r w:rsidRPr="005827C1">
        <w:t>жилищного фонда социального использования; на праве собственности)</w:t>
      </w:r>
    </w:p>
    <w:p w:rsidR="00F4484E" w:rsidRPr="002B267C" w:rsidRDefault="00F4484E" w:rsidP="002B267C">
      <w:pPr>
        <w:jc w:val="both"/>
        <w:rPr>
          <w:sz w:val="24"/>
          <w:szCs w:val="24"/>
        </w:rPr>
      </w:pPr>
      <w:r w:rsidRPr="002B267C">
        <w:rPr>
          <w:sz w:val="24"/>
          <w:szCs w:val="24"/>
        </w:rPr>
        <w:t>по адресу:_________________________________ общей площадью_</w:t>
      </w:r>
      <w:r w:rsidR="005827C1">
        <w:rPr>
          <w:sz w:val="24"/>
          <w:szCs w:val="24"/>
        </w:rPr>
        <w:t>____________</w:t>
      </w:r>
      <w:r w:rsidRPr="002B267C">
        <w:rPr>
          <w:sz w:val="24"/>
          <w:szCs w:val="24"/>
        </w:rPr>
        <w:t>_____ кв.м.</w:t>
      </w:r>
    </w:p>
    <w:p w:rsidR="00F4484E" w:rsidRPr="002B267C" w:rsidRDefault="00F4484E" w:rsidP="002B267C">
      <w:pPr>
        <w:jc w:val="both"/>
        <w:rPr>
          <w:sz w:val="24"/>
          <w:szCs w:val="24"/>
        </w:rPr>
      </w:pPr>
      <w:r w:rsidRPr="002B267C">
        <w:rPr>
          <w:sz w:val="24"/>
          <w:szCs w:val="24"/>
        </w:rPr>
        <w:t>В данном жилом помещении проживают ____</w:t>
      </w:r>
      <w:r w:rsidR="005827C1">
        <w:rPr>
          <w:sz w:val="24"/>
          <w:szCs w:val="24"/>
        </w:rPr>
        <w:t>__</w:t>
      </w:r>
      <w:r w:rsidRPr="002B267C">
        <w:rPr>
          <w:sz w:val="24"/>
          <w:szCs w:val="24"/>
        </w:rPr>
        <w:t xml:space="preserve"> человек:</w:t>
      </w:r>
    </w:p>
    <w:p w:rsidR="00F4484E" w:rsidRPr="002B267C" w:rsidRDefault="00F4484E" w:rsidP="002B267C">
      <w:pPr>
        <w:jc w:val="both"/>
        <w:rPr>
          <w:sz w:val="24"/>
          <w:szCs w:val="24"/>
        </w:rPr>
      </w:pPr>
      <w:r w:rsidRPr="002B267C">
        <w:rPr>
          <w:sz w:val="24"/>
          <w:szCs w:val="24"/>
        </w:rPr>
        <w:t>1) _____________________________________________________</w:t>
      </w:r>
      <w:r w:rsidR="005827C1">
        <w:rPr>
          <w:sz w:val="24"/>
          <w:szCs w:val="24"/>
        </w:rPr>
        <w:t>_____________</w:t>
      </w:r>
      <w:r w:rsidRPr="002B267C">
        <w:rPr>
          <w:sz w:val="24"/>
          <w:szCs w:val="24"/>
        </w:rPr>
        <w:t>____________</w:t>
      </w:r>
    </w:p>
    <w:p w:rsidR="00F4484E" w:rsidRPr="005827C1" w:rsidRDefault="00F4484E" w:rsidP="002B267C">
      <w:pPr>
        <w:jc w:val="both"/>
      </w:pPr>
      <w:r w:rsidRPr="005827C1">
        <w:t xml:space="preserve">                        (Ф.И.О., число, месяц, год рождения, адрес регистрации по месту</w:t>
      </w:r>
    </w:p>
    <w:p w:rsidR="00F4484E" w:rsidRPr="002B267C" w:rsidRDefault="00F4484E" w:rsidP="002B267C">
      <w:pPr>
        <w:jc w:val="both"/>
        <w:rPr>
          <w:sz w:val="24"/>
          <w:szCs w:val="24"/>
        </w:rPr>
      </w:pPr>
      <w:r w:rsidRPr="002B267C">
        <w:rPr>
          <w:sz w:val="24"/>
          <w:szCs w:val="24"/>
        </w:rPr>
        <w:t>__________________________________________________________________</w:t>
      </w:r>
      <w:r w:rsidR="005827C1">
        <w:rPr>
          <w:sz w:val="24"/>
          <w:szCs w:val="24"/>
        </w:rPr>
        <w:t>___________</w:t>
      </w:r>
      <w:r w:rsidRPr="002B267C">
        <w:rPr>
          <w:sz w:val="24"/>
          <w:szCs w:val="24"/>
        </w:rPr>
        <w:t>__;</w:t>
      </w:r>
    </w:p>
    <w:p w:rsidR="00F4484E" w:rsidRPr="005827C1" w:rsidRDefault="00F4484E" w:rsidP="002B267C">
      <w:pPr>
        <w:jc w:val="both"/>
      </w:pPr>
      <w:r w:rsidRPr="005827C1">
        <w:t xml:space="preserve"> жительства, основание 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2) ___________________________________________________________</w:t>
      </w:r>
      <w:r w:rsidR="005827C1">
        <w:rPr>
          <w:sz w:val="24"/>
          <w:szCs w:val="24"/>
        </w:rPr>
        <w:t>____________</w:t>
      </w:r>
      <w:r w:rsidRPr="002B267C">
        <w:rPr>
          <w:sz w:val="24"/>
          <w:szCs w:val="24"/>
        </w:rPr>
        <w:t>______</w:t>
      </w:r>
    </w:p>
    <w:p w:rsidR="00F4484E" w:rsidRPr="005827C1" w:rsidRDefault="00F4484E" w:rsidP="002B267C">
      <w:pPr>
        <w:jc w:val="both"/>
      </w:pPr>
      <w:r w:rsidRPr="005827C1">
        <w:lastRenderedPageBreak/>
        <w:t xml:space="preserve">                                  (Ф.И.О., число, месяц, год рождения, адрес регистрации по месту</w:t>
      </w:r>
    </w:p>
    <w:p w:rsidR="00F4484E" w:rsidRPr="002B267C" w:rsidRDefault="00F4484E" w:rsidP="002B267C">
      <w:pPr>
        <w:jc w:val="both"/>
        <w:rPr>
          <w:sz w:val="24"/>
          <w:szCs w:val="24"/>
        </w:rPr>
      </w:pPr>
      <w:r w:rsidRPr="002B267C">
        <w:rPr>
          <w:sz w:val="24"/>
          <w:szCs w:val="24"/>
        </w:rPr>
        <w:t>__________________________________________________________________</w:t>
      </w:r>
      <w:r w:rsidR="005827C1">
        <w:rPr>
          <w:sz w:val="24"/>
          <w:szCs w:val="24"/>
        </w:rPr>
        <w:t>___________</w:t>
      </w:r>
      <w:r w:rsidRPr="002B267C">
        <w:rPr>
          <w:sz w:val="24"/>
          <w:szCs w:val="24"/>
        </w:rPr>
        <w:t>__;</w:t>
      </w:r>
    </w:p>
    <w:p w:rsidR="00F4484E" w:rsidRPr="005827C1" w:rsidRDefault="00F4484E" w:rsidP="005827C1">
      <w:pPr>
        <w:jc w:val="center"/>
      </w:pPr>
      <w:r w:rsidRPr="005827C1">
        <w:t>жительства, основание 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3) _______________________________________________________________</w:t>
      </w:r>
      <w:r w:rsidR="005827C1">
        <w:rPr>
          <w:sz w:val="24"/>
          <w:szCs w:val="24"/>
        </w:rPr>
        <w:t>____________</w:t>
      </w:r>
      <w:r w:rsidRPr="002B267C">
        <w:rPr>
          <w:sz w:val="24"/>
          <w:szCs w:val="24"/>
        </w:rPr>
        <w:t>__</w:t>
      </w:r>
    </w:p>
    <w:p w:rsidR="00F4484E" w:rsidRPr="005827C1" w:rsidRDefault="00F4484E" w:rsidP="002B267C">
      <w:pPr>
        <w:jc w:val="both"/>
      </w:pPr>
      <w:r w:rsidRPr="005827C1">
        <w:t xml:space="preserve">                                 (Ф.И.О., число, месяц, год рождения, адрес регистрации по месту</w:t>
      </w:r>
    </w:p>
    <w:p w:rsidR="00F4484E" w:rsidRPr="002B267C" w:rsidRDefault="00F4484E" w:rsidP="002B267C">
      <w:pPr>
        <w:jc w:val="both"/>
        <w:rPr>
          <w:sz w:val="24"/>
          <w:szCs w:val="24"/>
        </w:rPr>
      </w:pPr>
      <w:r w:rsidRPr="002B267C">
        <w:rPr>
          <w:sz w:val="24"/>
          <w:szCs w:val="24"/>
        </w:rPr>
        <w:t>_______________________________________________________________</w:t>
      </w:r>
      <w:r w:rsidR="005827C1">
        <w:rPr>
          <w:sz w:val="24"/>
          <w:szCs w:val="24"/>
        </w:rPr>
        <w:t>___________</w:t>
      </w:r>
      <w:r w:rsidRPr="002B267C">
        <w:rPr>
          <w:sz w:val="24"/>
          <w:szCs w:val="24"/>
        </w:rPr>
        <w:t xml:space="preserve"> и т.д.</w:t>
      </w:r>
    </w:p>
    <w:p w:rsidR="00F4484E" w:rsidRPr="005827C1" w:rsidRDefault="00F4484E" w:rsidP="005827C1">
      <w:pPr>
        <w:jc w:val="center"/>
      </w:pPr>
      <w:r w:rsidRPr="005827C1">
        <w:t>жительства, основание 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2. ___________________________________________________________</w:t>
      </w:r>
      <w:r w:rsidR="005827C1">
        <w:rPr>
          <w:sz w:val="24"/>
          <w:szCs w:val="24"/>
        </w:rPr>
        <w:t>____________</w:t>
      </w:r>
      <w:r w:rsidRPr="002B267C">
        <w:rPr>
          <w:sz w:val="24"/>
          <w:szCs w:val="24"/>
        </w:rPr>
        <w:t>______</w:t>
      </w:r>
    </w:p>
    <w:p w:rsidR="00F4484E" w:rsidRPr="005827C1" w:rsidRDefault="00F4484E" w:rsidP="005827C1">
      <w:pPr>
        <w:jc w:val="center"/>
      </w:pPr>
      <w:r w:rsidRPr="005827C1">
        <w:t>(Ф.И.О., число, месяц, год рождения)</w:t>
      </w:r>
    </w:p>
    <w:p w:rsidR="00F4484E" w:rsidRPr="002B267C" w:rsidRDefault="00F4484E" w:rsidP="002B267C">
      <w:pPr>
        <w:jc w:val="both"/>
        <w:rPr>
          <w:sz w:val="24"/>
          <w:szCs w:val="24"/>
        </w:rPr>
      </w:pPr>
      <w:r w:rsidRPr="002B267C">
        <w:rPr>
          <w:sz w:val="24"/>
          <w:szCs w:val="24"/>
        </w:rPr>
        <w:t>а) жилое помещение, занимаемое ____________________________________</w:t>
      </w:r>
      <w:r w:rsidR="005827C1">
        <w:rPr>
          <w:sz w:val="24"/>
          <w:szCs w:val="24"/>
        </w:rPr>
        <w:t>_____________</w:t>
      </w:r>
      <w:r w:rsidRPr="002B267C">
        <w:rPr>
          <w:sz w:val="24"/>
          <w:szCs w:val="24"/>
        </w:rPr>
        <w:t>_</w:t>
      </w:r>
    </w:p>
    <w:p w:rsidR="00F4484E" w:rsidRPr="005827C1" w:rsidRDefault="00F4484E" w:rsidP="005827C1">
      <w:pPr>
        <w:jc w:val="center"/>
      </w:pPr>
      <w:r w:rsidRPr="005827C1">
        <w:t>(по договору социального найма; договору найма жилого помещения</w:t>
      </w:r>
    </w:p>
    <w:p w:rsidR="00F4484E" w:rsidRPr="002B267C" w:rsidRDefault="00F4484E" w:rsidP="002B267C">
      <w:pPr>
        <w:jc w:val="both"/>
        <w:rPr>
          <w:sz w:val="24"/>
          <w:szCs w:val="24"/>
        </w:rPr>
      </w:pPr>
      <w:r w:rsidRPr="002B267C">
        <w:rPr>
          <w:sz w:val="24"/>
          <w:szCs w:val="24"/>
        </w:rPr>
        <w:t>____________________________________________________________________</w:t>
      </w:r>
      <w:r w:rsidR="005827C1">
        <w:rPr>
          <w:sz w:val="24"/>
          <w:szCs w:val="24"/>
        </w:rPr>
        <w:t>___________</w:t>
      </w:r>
    </w:p>
    <w:p w:rsidR="00F4484E" w:rsidRPr="005827C1" w:rsidRDefault="00F4484E" w:rsidP="005827C1">
      <w:pPr>
        <w:jc w:val="center"/>
      </w:pPr>
      <w:r w:rsidRPr="005827C1">
        <w:t>жилищного фонда социального использования; на праве собственности)</w:t>
      </w:r>
    </w:p>
    <w:p w:rsidR="00F4484E" w:rsidRPr="002B267C" w:rsidRDefault="00F4484E" w:rsidP="002B267C">
      <w:pPr>
        <w:jc w:val="both"/>
        <w:rPr>
          <w:sz w:val="24"/>
          <w:szCs w:val="24"/>
        </w:rPr>
      </w:pPr>
      <w:r w:rsidRPr="002B267C">
        <w:rPr>
          <w:sz w:val="24"/>
          <w:szCs w:val="24"/>
        </w:rPr>
        <w:t>по адресу: ________________________________ общей площадью __</w:t>
      </w:r>
      <w:r w:rsidR="005827C1">
        <w:rPr>
          <w:sz w:val="24"/>
          <w:szCs w:val="24"/>
        </w:rPr>
        <w:t>__________</w:t>
      </w:r>
      <w:r w:rsidRPr="002B267C">
        <w:rPr>
          <w:sz w:val="24"/>
          <w:szCs w:val="24"/>
        </w:rPr>
        <w:t>____ кв.м.</w:t>
      </w:r>
    </w:p>
    <w:p w:rsidR="00F4484E" w:rsidRPr="002B267C" w:rsidRDefault="00F4484E" w:rsidP="002B267C">
      <w:pPr>
        <w:jc w:val="both"/>
        <w:rPr>
          <w:sz w:val="24"/>
          <w:szCs w:val="24"/>
        </w:rPr>
      </w:pPr>
      <w:r w:rsidRPr="002B267C">
        <w:rPr>
          <w:sz w:val="24"/>
          <w:szCs w:val="24"/>
        </w:rPr>
        <w:t>В данном жилом помещении проживают __</w:t>
      </w:r>
      <w:r w:rsidR="005827C1">
        <w:rPr>
          <w:sz w:val="24"/>
          <w:szCs w:val="24"/>
        </w:rPr>
        <w:t>________</w:t>
      </w:r>
      <w:r w:rsidRPr="002B267C">
        <w:rPr>
          <w:sz w:val="24"/>
          <w:szCs w:val="24"/>
        </w:rPr>
        <w:t>__ человек:</w:t>
      </w:r>
    </w:p>
    <w:p w:rsidR="00F4484E" w:rsidRPr="002B267C" w:rsidRDefault="00F4484E" w:rsidP="002B267C">
      <w:pPr>
        <w:jc w:val="both"/>
        <w:rPr>
          <w:sz w:val="24"/>
          <w:szCs w:val="24"/>
        </w:rPr>
      </w:pPr>
      <w:r w:rsidRPr="002B267C">
        <w:rPr>
          <w:sz w:val="24"/>
          <w:szCs w:val="24"/>
        </w:rPr>
        <w:t>1) ________________________________________________________________</w:t>
      </w:r>
      <w:r w:rsidR="005827C1">
        <w:rPr>
          <w:sz w:val="24"/>
          <w:szCs w:val="24"/>
        </w:rPr>
        <w:t>___________</w:t>
      </w:r>
      <w:r w:rsidRPr="002B267C">
        <w:rPr>
          <w:sz w:val="24"/>
          <w:szCs w:val="24"/>
        </w:rPr>
        <w:t>_</w:t>
      </w:r>
    </w:p>
    <w:p w:rsidR="00F4484E" w:rsidRPr="005827C1" w:rsidRDefault="00F4484E" w:rsidP="002B267C">
      <w:pPr>
        <w:jc w:val="both"/>
      </w:pPr>
      <w:r w:rsidRPr="005827C1">
        <w:t xml:space="preserve">                               (Ф.И.О., число, месяц, год рождения, адрес регистрации по месту</w:t>
      </w:r>
    </w:p>
    <w:p w:rsidR="00F4484E" w:rsidRPr="002B267C" w:rsidRDefault="00F4484E" w:rsidP="002B267C">
      <w:pPr>
        <w:jc w:val="both"/>
        <w:rPr>
          <w:sz w:val="24"/>
          <w:szCs w:val="24"/>
        </w:rPr>
      </w:pPr>
      <w:r w:rsidRPr="002B267C">
        <w:rPr>
          <w:sz w:val="24"/>
          <w:szCs w:val="24"/>
        </w:rPr>
        <w:t>__________________________________________________________________</w:t>
      </w:r>
      <w:r w:rsidR="005827C1">
        <w:rPr>
          <w:sz w:val="24"/>
          <w:szCs w:val="24"/>
        </w:rPr>
        <w:t>__________</w:t>
      </w:r>
      <w:r w:rsidRPr="002B267C">
        <w:rPr>
          <w:sz w:val="24"/>
          <w:szCs w:val="24"/>
        </w:rPr>
        <w:t>__;</w:t>
      </w:r>
    </w:p>
    <w:p w:rsidR="00F4484E" w:rsidRPr="002B267C" w:rsidRDefault="00F4484E" w:rsidP="005827C1">
      <w:pPr>
        <w:jc w:val="center"/>
        <w:rPr>
          <w:sz w:val="24"/>
          <w:szCs w:val="24"/>
        </w:rPr>
      </w:pPr>
      <w:r w:rsidRPr="005827C1">
        <w:t>жительства, основание проживания, период проживания в жилом помещении</w:t>
      </w:r>
      <w:r w:rsidRPr="002B267C">
        <w:rPr>
          <w:sz w:val="24"/>
          <w:szCs w:val="24"/>
        </w:rPr>
        <w:t>)</w:t>
      </w:r>
    </w:p>
    <w:p w:rsidR="00F4484E" w:rsidRPr="002B267C" w:rsidRDefault="00F4484E" w:rsidP="002B267C">
      <w:pPr>
        <w:jc w:val="both"/>
        <w:rPr>
          <w:sz w:val="24"/>
          <w:szCs w:val="24"/>
        </w:rPr>
      </w:pPr>
      <w:r w:rsidRPr="002B267C">
        <w:rPr>
          <w:sz w:val="24"/>
          <w:szCs w:val="24"/>
        </w:rPr>
        <w:t>2) ______________________________________________________________</w:t>
      </w:r>
      <w:r w:rsidR="005827C1">
        <w:rPr>
          <w:sz w:val="24"/>
          <w:szCs w:val="24"/>
        </w:rPr>
        <w:t>___________</w:t>
      </w:r>
      <w:r w:rsidRPr="002B267C">
        <w:rPr>
          <w:sz w:val="24"/>
          <w:szCs w:val="24"/>
        </w:rPr>
        <w:t>___</w:t>
      </w:r>
    </w:p>
    <w:p w:rsidR="00F4484E" w:rsidRPr="005827C1" w:rsidRDefault="00F4484E" w:rsidP="002B267C">
      <w:pPr>
        <w:jc w:val="both"/>
      </w:pPr>
      <w:r w:rsidRPr="005827C1">
        <w:t xml:space="preserve">                             (Ф.И.О., число, месяц, год рождения, адрес регистрации по месту</w:t>
      </w:r>
    </w:p>
    <w:p w:rsidR="00F4484E" w:rsidRPr="005827C1" w:rsidRDefault="00F4484E" w:rsidP="002B267C">
      <w:pPr>
        <w:jc w:val="both"/>
      </w:pPr>
      <w:r w:rsidRPr="005827C1">
        <w:t>__________________________________________________________________</w:t>
      </w:r>
      <w:r w:rsidR="005827C1">
        <w:t>__________________</w:t>
      </w:r>
      <w:r w:rsidRPr="005827C1">
        <w:t>__;</w:t>
      </w:r>
    </w:p>
    <w:p w:rsidR="00F4484E" w:rsidRPr="005827C1" w:rsidRDefault="00F4484E" w:rsidP="005827C1">
      <w:pPr>
        <w:jc w:val="center"/>
      </w:pPr>
      <w:r w:rsidRPr="005827C1">
        <w:t>жительства,  основание 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3) _________________________________________________________________</w:t>
      </w:r>
      <w:r w:rsidR="005827C1">
        <w:rPr>
          <w:sz w:val="24"/>
          <w:szCs w:val="24"/>
        </w:rPr>
        <w:t>___________</w:t>
      </w:r>
    </w:p>
    <w:p w:rsidR="00F4484E" w:rsidRPr="005827C1" w:rsidRDefault="00F4484E" w:rsidP="005827C1">
      <w:pPr>
        <w:jc w:val="center"/>
      </w:pPr>
      <w:r w:rsidRPr="005827C1">
        <w:t>(Ф.И.О., число, месяц, год рождения, адрес регистрации по месту</w:t>
      </w:r>
    </w:p>
    <w:p w:rsidR="00F4484E" w:rsidRPr="002B267C" w:rsidRDefault="00F4484E" w:rsidP="002B267C">
      <w:pPr>
        <w:jc w:val="both"/>
        <w:rPr>
          <w:sz w:val="24"/>
          <w:szCs w:val="24"/>
        </w:rPr>
      </w:pPr>
      <w:r w:rsidRPr="002B267C">
        <w:rPr>
          <w:sz w:val="24"/>
          <w:szCs w:val="24"/>
        </w:rPr>
        <w:t>_____________________________________________________________</w:t>
      </w:r>
      <w:r w:rsidR="005827C1">
        <w:rPr>
          <w:sz w:val="24"/>
          <w:szCs w:val="24"/>
        </w:rPr>
        <w:t>__________</w:t>
      </w:r>
      <w:r w:rsidRPr="002B267C">
        <w:rPr>
          <w:sz w:val="24"/>
          <w:szCs w:val="24"/>
        </w:rPr>
        <w:t>__ и т.д.</w:t>
      </w:r>
    </w:p>
    <w:p w:rsidR="00F4484E" w:rsidRPr="002B267C" w:rsidRDefault="00F4484E" w:rsidP="002B267C">
      <w:pPr>
        <w:jc w:val="both"/>
        <w:rPr>
          <w:sz w:val="24"/>
          <w:szCs w:val="24"/>
        </w:rPr>
      </w:pPr>
      <w:r w:rsidRPr="005827C1">
        <w:t>жительства, основание проживания, период проживания в жилом помещении</w:t>
      </w:r>
      <w:r w:rsidRPr="002B267C">
        <w:rPr>
          <w:sz w:val="24"/>
          <w:szCs w:val="24"/>
        </w:rPr>
        <w:t>)</w:t>
      </w:r>
    </w:p>
    <w:p w:rsidR="00F4484E" w:rsidRPr="002B267C" w:rsidRDefault="00F4484E" w:rsidP="002B267C">
      <w:pPr>
        <w:jc w:val="both"/>
        <w:rPr>
          <w:sz w:val="24"/>
          <w:szCs w:val="24"/>
        </w:rPr>
      </w:pPr>
      <w:r w:rsidRPr="002B267C">
        <w:rPr>
          <w:sz w:val="24"/>
          <w:szCs w:val="24"/>
        </w:rPr>
        <w:t>Следующая информация указывается в случае, если заявитель и (или) члены его семьи изменяли свое место жительства в течение пяти лет, предшествовавших дню обращения для признания их в качестве нуждающихся в жилых помещениях:</w:t>
      </w:r>
    </w:p>
    <w:p w:rsidR="00F4484E" w:rsidRPr="002B267C" w:rsidRDefault="00F4484E" w:rsidP="002B267C">
      <w:pPr>
        <w:jc w:val="both"/>
        <w:rPr>
          <w:sz w:val="24"/>
          <w:szCs w:val="24"/>
        </w:rPr>
      </w:pPr>
      <w:r w:rsidRPr="002B267C">
        <w:rPr>
          <w:sz w:val="24"/>
          <w:szCs w:val="24"/>
        </w:rPr>
        <w:t>В течение пяти лет, предшествовавших дню обращения, я, члены моей семьи проживали:</w:t>
      </w:r>
    </w:p>
    <w:p w:rsidR="00F4484E" w:rsidRPr="002B267C" w:rsidRDefault="00F4484E" w:rsidP="002B267C">
      <w:pPr>
        <w:jc w:val="both"/>
        <w:rPr>
          <w:sz w:val="24"/>
          <w:szCs w:val="24"/>
        </w:rPr>
      </w:pPr>
      <w:r w:rsidRPr="002B267C">
        <w:rPr>
          <w:sz w:val="24"/>
          <w:szCs w:val="24"/>
        </w:rPr>
        <w:t>а) в жилом помещении по адресу: ________________________</w:t>
      </w:r>
      <w:r w:rsidR="005827C1">
        <w:rPr>
          <w:sz w:val="24"/>
          <w:szCs w:val="24"/>
        </w:rPr>
        <w:t>___________</w:t>
      </w:r>
      <w:r w:rsidRPr="002B267C">
        <w:rPr>
          <w:sz w:val="24"/>
          <w:szCs w:val="24"/>
        </w:rPr>
        <w:t>______________</w:t>
      </w:r>
    </w:p>
    <w:p w:rsidR="00F4484E" w:rsidRPr="002B267C" w:rsidRDefault="00F4484E" w:rsidP="002B267C">
      <w:pPr>
        <w:jc w:val="both"/>
        <w:rPr>
          <w:sz w:val="24"/>
          <w:szCs w:val="24"/>
        </w:rPr>
      </w:pPr>
      <w:r w:rsidRPr="002B267C">
        <w:rPr>
          <w:sz w:val="24"/>
          <w:szCs w:val="24"/>
        </w:rPr>
        <w:t>общей площадью ___</w:t>
      </w:r>
      <w:r w:rsidR="005827C1">
        <w:rPr>
          <w:sz w:val="24"/>
          <w:szCs w:val="24"/>
        </w:rPr>
        <w:t>________</w:t>
      </w:r>
      <w:r w:rsidRPr="002B267C">
        <w:rPr>
          <w:sz w:val="24"/>
          <w:szCs w:val="24"/>
        </w:rPr>
        <w:t>__ кв.м.</w:t>
      </w:r>
    </w:p>
    <w:p w:rsidR="00F4484E" w:rsidRPr="002B267C" w:rsidRDefault="00F4484E" w:rsidP="002B267C">
      <w:pPr>
        <w:jc w:val="both"/>
        <w:rPr>
          <w:sz w:val="24"/>
          <w:szCs w:val="24"/>
        </w:rPr>
      </w:pPr>
      <w:r w:rsidRPr="002B267C">
        <w:rPr>
          <w:sz w:val="24"/>
          <w:szCs w:val="24"/>
        </w:rPr>
        <w:t>В дан</w:t>
      </w:r>
      <w:r w:rsidR="005827C1">
        <w:rPr>
          <w:sz w:val="24"/>
          <w:szCs w:val="24"/>
        </w:rPr>
        <w:t>ном жилом помещении проживали ___________</w:t>
      </w:r>
      <w:r w:rsidRPr="002B267C">
        <w:rPr>
          <w:sz w:val="24"/>
          <w:szCs w:val="24"/>
        </w:rPr>
        <w:t>__ человек:</w:t>
      </w:r>
    </w:p>
    <w:p w:rsidR="00F4484E" w:rsidRPr="002B267C" w:rsidRDefault="00F4484E" w:rsidP="002B267C">
      <w:pPr>
        <w:jc w:val="both"/>
        <w:rPr>
          <w:sz w:val="24"/>
          <w:szCs w:val="24"/>
        </w:rPr>
      </w:pPr>
      <w:r w:rsidRPr="002B267C">
        <w:rPr>
          <w:sz w:val="24"/>
          <w:szCs w:val="24"/>
        </w:rPr>
        <w:t>1) ________________________________________________________________</w:t>
      </w:r>
      <w:r w:rsidR="005827C1">
        <w:rPr>
          <w:sz w:val="24"/>
          <w:szCs w:val="24"/>
        </w:rPr>
        <w:t>___________</w:t>
      </w:r>
      <w:r w:rsidRPr="002B267C">
        <w:rPr>
          <w:sz w:val="24"/>
          <w:szCs w:val="24"/>
        </w:rPr>
        <w:t>_</w:t>
      </w:r>
    </w:p>
    <w:p w:rsidR="00F4484E" w:rsidRPr="005827C1" w:rsidRDefault="00F4484E" w:rsidP="002B267C">
      <w:pPr>
        <w:jc w:val="both"/>
      </w:pPr>
      <w:r w:rsidRPr="005827C1">
        <w:t xml:space="preserve">                                   (Ф.И.О., число, месяц, год рождения, адрес регистрации по месту</w:t>
      </w:r>
    </w:p>
    <w:p w:rsidR="00F4484E" w:rsidRPr="005827C1" w:rsidRDefault="00F4484E" w:rsidP="002B267C">
      <w:pPr>
        <w:jc w:val="both"/>
      </w:pPr>
      <w:r w:rsidRPr="005827C1">
        <w:t>__________________________________________________________________</w:t>
      </w:r>
      <w:r w:rsidR="005827C1">
        <w:t>__________________</w:t>
      </w:r>
      <w:r w:rsidRPr="005827C1">
        <w:t>__;</w:t>
      </w:r>
    </w:p>
    <w:p w:rsidR="00F4484E" w:rsidRPr="005827C1" w:rsidRDefault="00F4484E" w:rsidP="005827C1">
      <w:pPr>
        <w:jc w:val="center"/>
      </w:pPr>
      <w:r w:rsidRPr="005827C1">
        <w:t>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2) _______________________________________________________________</w:t>
      </w:r>
      <w:r w:rsidR="005827C1">
        <w:rPr>
          <w:sz w:val="24"/>
          <w:szCs w:val="24"/>
        </w:rPr>
        <w:t>___________</w:t>
      </w:r>
      <w:r w:rsidRPr="002B267C">
        <w:rPr>
          <w:sz w:val="24"/>
          <w:szCs w:val="24"/>
        </w:rPr>
        <w:t>__</w:t>
      </w:r>
    </w:p>
    <w:p w:rsidR="00F4484E" w:rsidRPr="005827C1" w:rsidRDefault="00F4484E" w:rsidP="002B267C">
      <w:pPr>
        <w:jc w:val="both"/>
      </w:pPr>
      <w:r w:rsidRPr="005827C1">
        <w:t xml:space="preserve">                               (Ф.И.О., число, месяц, год рождения, адрес регистрации по месту</w:t>
      </w:r>
    </w:p>
    <w:p w:rsidR="00F4484E" w:rsidRPr="005827C1" w:rsidRDefault="00F4484E" w:rsidP="002B267C">
      <w:pPr>
        <w:jc w:val="both"/>
        <w:rPr>
          <w:sz w:val="24"/>
          <w:szCs w:val="24"/>
        </w:rPr>
      </w:pPr>
      <w:r w:rsidRPr="005827C1">
        <w:t>___________________________________________________________</w:t>
      </w:r>
      <w:r w:rsidR="005827C1">
        <w:t>___________________</w:t>
      </w:r>
      <w:r w:rsidRPr="005827C1">
        <w:t xml:space="preserve">____ </w:t>
      </w:r>
      <w:r w:rsidRPr="005827C1">
        <w:rPr>
          <w:sz w:val="24"/>
          <w:szCs w:val="24"/>
        </w:rPr>
        <w:t>и т.д.;</w:t>
      </w:r>
    </w:p>
    <w:p w:rsidR="00F4484E" w:rsidRPr="005827C1" w:rsidRDefault="00F4484E" w:rsidP="002B267C">
      <w:pPr>
        <w:jc w:val="both"/>
      </w:pPr>
      <w:r w:rsidRPr="005827C1">
        <w:t xml:space="preserve"> жительства, основание 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б) в жилом помещении по адресу: ____________________________________</w:t>
      </w:r>
    </w:p>
    <w:p w:rsidR="00F4484E" w:rsidRPr="002B267C" w:rsidRDefault="00F4484E" w:rsidP="002B267C">
      <w:pPr>
        <w:jc w:val="both"/>
        <w:rPr>
          <w:sz w:val="24"/>
          <w:szCs w:val="24"/>
        </w:rPr>
      </w:pPr>
      <w:r w:rsidRPr="002B267C">
        <w:rPr>
          <w:sz w:val="24"/>
          <w:szCs w:val="24"/>
        </w:rPr>
        <w:t>общей площадью ______ кв.м.</w:t>
      </w:r>
    </w:p>
    <w:p w:rsidR="00F4484E" w:rsidRPr="002B267C" w:rsidRDefault="00F4484E" w:rsidP="002B267C">
      <w:pPr>
        <w:jc w:val="both"/>
        <w:rPr>
          <w:sz w:val="24"/>
          <w:szCs w:val="24"/>
        </w:rPr>
      </w:pPr>
      <w:r w:rsidRPr="002B267C">
        <w:rPr>
          <w:sz w:val="24"/>
          <w:szCs w:val="24"/>
        </w:rPr>
        <w:t>В данном жилом помещении проживали ______ человек:</w:t>
      </w:r>
    </w:p>
    <w:p w:rsidR="00F4484E" w:rsidRPr="002B267C" w:rsidRDefault="00F4484E" w:rsidP="002B267C">
      <w:pPr>
        <w:jc w:val="both"/>
        <w:rPr>
          <w:sz w:val="24"/>
          <w:szCs w:val="24"/>
        </w:rPr>
      </w:pPr>
      <w:r w:rsidRPr="002B267C">
        <w:rPr>
          <w:sz w:val="24"/>
          <w:szCs w:val="24"/>
        </w:rPr>
        <w:t>1) ___________________________________________________________</w:t>
      </w:r>
      <w:r w:rsidR="005827C1">
        <w:rPr>
          <w:sz w:val="24"/>
          <w:szCs w:val="24"/>
        </w:rPr>
        <w:t>_____________</w:t>
      </w:r>
      <w:r w:rsidRPr="002B267C">
        <w:rPr>
          <w:sz w:val="24"/>
          <w:szCs w:val="24"/>
        </w:rPr>
        <w:t>______</w:t>
      </w:r>
    </w:p>
    <w:p w:rsidR="00F4484E" w:rsidRPr="005827C1" w:rsidRDefault="00F4484E" w:rsidP="002B267C">
      <w:pPr>
        <w:jc w:val="both"/>
      </w:pPr>
      <w:r w:rsidRPr="005827C1">
        <w:t xml:space="preserve">                             (Ф.И.О., число, месяц, год рождения, адрес регистрации по месту</w:t>
      </w:r>
    </w:p>
    <w:p w:rsidR="00F4484E" w:rsidRPr="005827C1" w:rsidRDefault="00F4484E" w:rsidP="002B267C">
      <w:pPr>
        <w:jc w:val="both"/>
      </w:pPr>
      <w:r w:rsidRPr="005827C1">
        <w:t>__________________________________________________________________</w:t>
      </w:r>
      <w:r w:rsidR="005827C1">
        <w:t>____________________</w:t>
      </w:r>
      <w:r w:rsidRPr="005827C1">
        <w:t>__;</w:t>
      </w:r>
    </w:p>
    <w:p w:rsidR="00F4484E" w:rsidRPr="005827C1" w:rsidRDefault="00F4484E" w:rsidP="002B267C">
      <w:pPr>
        <w:jc w:val="both"/>
      </w:pPr>
      <w:r w:rsidRPr="005827C1">
        <w:t xml:space="preserve"> жительства, основание 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2) ______________________________________________________________</w:t>
      </w:r>
      <w:r w:rsidR="005827C1">
        <w:rPr>
          <w:sz w:val="24"/>
          <w:szCs w:val="24"/>
        </w:rPr>
        <w:t>____________</w:t>
      </w:r>
      <w:r w:rsidRPr="002B267C">
        <w:rPr>
          <w:sz w:val="24"/>
          <w:szCs w:val="24"/>
        </w:rPr>
        <w:t>___</w:t>
      </w:r>
    </w:p>
    <w:p w:rsidR="00F4484E" w:rsidRPr="005827C1" w:rsidRDefault="00F4484E" w:rsidP="002B267C">
      <w:pPr>
        <w:jc w:val="both"/>
      </w:pPr>
      <w:r w:rsidRPr="005827C1">
        <w:t xml:space="preserve">                            (Ф.И.О., число, месяц, год рождения, адрес регистрации по месту</w:t>
      </w:r>
    </w:p>
    <w:p w:rsidR="00F4484E" w:rsidRPr="002B267C" w:rsidRDefault="00F4484E" w:rsidP="002B267C">
      <w:pPr>
        <w:jc w:val="both"/>
        <w:rPr>
          <w:sz w:val="24"/>
          <w:szCs w:val="24"/>
        </w:rPr>
      </w:pPr>
      <w:r w:rsidRPr="002B267C">
        <w:rPr>
          <w:sz w:val="24"/>
          <w:szCs w:val="24"/>
        </w:rPr>
        <w:t>_____________________________________________________________</w:t>
      </w:r>
      <w:r w:rsidR="005827C1">
        <w:rPr>
          <w:sz w:val="24"/>
          <w:szCs w:val="24"/>
        </w:rPr>
        <w:t>__________</w:t>
      </w:r>
      <w:r w:rsidRPr="002B267C">
        <w:rPr>
          <w:sz w:val="24"/>
          <w:szCs w:val="24"/>
        </w:rPr>
        <w:t>__ и т.д.;</w:t>
      </w:r>
    </w:p>
    <w:p w:rsidR="00F4484E" w:rsidRPr="005827C1" w:rsidRDefault="00F4484E" w:rsidP="002B267C">
      <w:pPr>
        <w:jc w:val="both"/>
      </w:pPr>
      <w:r w:rsidRPr="005827C1">
        <w:t xml:space="preserve"> жительства, основание проживания, период проживания в жилом помещении)</w:t>
      </w:r>
    </w:p>
    <w:p w:rsidR="00F4484E" w:rsidRPr="002B267C" w:rsidRDefault="00F4484E" w:rsidP="002B267C">
      <w:pPr>
        <w:jc w:val="both"/>
        <w:rPr>
          <w:sz w:val="24"/>
          <w:szCs w:val="24"/>
        </w:rPr>
      </w:pPr>
      <w:r w:rsidRPr="002B267C">
        <w:rPr>
          <w:sz w:val="24"/>
          <w:szCs w:val="24"/>
        </w:rPr>
        <w:t>Следующая информация указывается в случае, если заявитель и (или) члены его семьи изменяли фамилию, имя или отчество:</w:t>
      </w:r>
    </w:p>
    <w:p w:rsidR="00F4484E" w:rsidRPr="002B267C" w:rsidRDefault="00F4484E" w:rsidP="002B267C">
      <w:pPr>
        <w:jc w:val="both"/>
        <w:rPr>
          <w:sz w:val="24"/>
          <w:szCs w:val="24"/>
        </w:rPr>
      </w:pPr>
      <w:r w:rsidRPr="002B267C">
        <w:rPr>
          <w:sz w:val="24"/>
          <w:szCs w:val="24"/>
        </w:rPr>
        <w:t>1) _______________________________________________________________</w:t>
      </w:r>
      <w:r w:rsidR="00650596">
        <w:rPr>
          <w:sz w:val="24"/>
          <w:szCs w:val="24"/>
        </w:rPr>
        <w:t>____________</w:t>
      </w:r>
      <w:r w:rsidRPr="002B267C">
        <w:rPr>
          <w:sz w:val="24"/>
          <w:szCs w:val="24"/>
        </w:rPr>
        <w:t>__</w:t>
      </w:r>
    </w:p>
    <w:p w:rsidR="00F4484E" w:rsidRPr="00650596" w:rsidRDefault="00F4484E" w:rsidP="002B267C">
      <w:pPr>
        <w:jc w:val="both"/>
      </w:pPr>
      <w:r w:rsidRPr="00650596">
        <w:t xml:space="preserve">                   (Ф.И.О. в настоящее время, дата изменения, причины изменения, Ф.И.О. до изменения)</w:t>
      </w:r>
    </w:p>
    <w:p w:rsidR="00F4484E" w:rsidRPr="002B267C" w:rsidRDefault="00F4484E" w:rsidP="002B267C">
      <w:pPr>
        <w:jc w:val="both"/>
        <w:rPr>
          <w:sz w:val="24"/>
          <w:szCs w:val="24"/>
        </w:rPr>
      </w:pPr>
      <w:r w:rsidRPr="002B267C">
        <w:rPr>
          <w:sz w:val="24"/>
          <w:szCs w:val="24"/>
        </w:rPr>
        <w:lastRenderedPageBreak/>
        <w:t>__________________________________________________________________</w:t>
      </w:r>
      <w:r w:rsidR="00650596">
        <w:rPr>
          <w:sz w:val="24"/>
          <w:szCs w:val="24"/>
        </w:rPr>
        <w:t>___________</w:t>
      </w:r>
      <w:r w:rsidRPr="002B267C">
        <w:rPr>
          <w:sz w:val="24"/>
          <w:szCs w:val="24"/>
        </w:rPr>
        <w:t>__;</w:t>
      </w:r>
    </w:p>
    <w:p w:rsidR="00F4484E" w:rsidRPr="002B267C" w:rsidRDefault="00F4484E" w:rsidP="002B267C">
      <w:pPr>
        <w:jc w:val="both"/>
        <w:rPr>
          <w:sz w:val="24"/>
          <w:szCs w:val="24"/>
        </w:rPr>
      </w:pPr>
      <w:r w:rsidRPr="002B267C">
        <w:rPr>
          <w:sz w:val="24"/>
          <w:szCs w:val="24"/>
        </w:rPr>
        <w:t>2) ________________________________________________________________</w:t>
      </w:r>
      <w:r w:rsidR="00650596">
        <w:rPr>
          <w:sz w:val="24"/>
          <w:szCs w:val="24"/>
        </w:rPr>
        <w:t>____________</w:t>
      </w:r>
      <w:r w:rsidRPr="002B267C">
        <w:rPr>
          <w:sz w:val="24"/>
          <w:szCs w:val="24"/>
        </w:rPr>
        <w:t>_</w:t>
      </w:r>
    </w:p>
    <w:p w:rsidR="00F4484E" w:rsidRPr="00650596" w:rsidRDefault="00F4484E" w:rsidP="00650596">
      <w:pPr>
        <w:jc w:val="center"/>
      </w:pPr>
      <w:r w:rsidRPr="00650596">
        <w:t>(Ф.И.О. в настоящее время, дата изменения, причины изменения, Ф.И.О. до изменения)</w:t>
      </w:r>
    </w:p>
    <w:p w:rsidR="00F4484E" w:rsidRPr="002B267C" w:rsidRDefault="00F4484E" w:rsidP="002B267C">
      <w:pPr>
        <w:jc w:val="both"/>
        <w:rPr>
          <w:sz w:val="24"/>
          <w:szCs w:val="24"/>
        </w:rPr>
      </w:pPr>
      <w:r w:rsidRPr="002B267C">
        <w:rPr>
          <w:sz w:val="24"/>
          <w:szCs w:val="24"/>
        </w:rPr>
        <w:t>_______________________________________________________________</w:t>
      </w:r>
      <w:r w:rsidR="00650596">
        <w:rPr>
          <w:sz w:val="24"/>
          <w:szCs w:val="24"/>
        </w:rPr>
        <w:t>___________</w:t>
      </w:r>
      <w:r w:rsidRPr="002B267C">
        <w:rPr>
          <w:sz w:val="24"/>
          <w:szCs w:val="24"/>
        </w:rPr>
        <w:t xml:space="preserve"> и т.д.</w:t>
      </w:r>
    </w:p>
    <w:p w:rsidR="00F4484E" w:rsidRPr="002B267C" w:rsidRDefault="00F4484E" w:rsidP="002B267C">
      <w:pPr>
        <w:jc w:val="both"/>
        <w:rPr>
          <w:sz w:val="24"/>
          <w:szCs w:val="24"/>
        </w:rPr>
      </w:pPr>
      <w:r w:rsidRPr="002B267C">
        <w:rPr>
          <w:sz w:val="24"/>
          <w:szCs w:val="24"/>
        </w:rPr>
        <w:t>Следующая информация указывается в случае, если заявитель относится к отдельным категориям граждан, имеющим льготы по предоставлению жилья, установленным федеральным законодательством или законодательством области:</w:t>
      </w:r>
    </w:p>
    <w:p w:rsidR="00F4484E" w:rsidRPr="002B267C" w:rsidRDefault="00F4484E" w:rsidP="002B267C">
      <w:pPr>
        <w:jc w:val="both"/>
        <w:rPr>
          <w:sz w:val="24"/>
          <w:szCs w:val="24"/>
        </w:rPr>
      </w:pPr>
      <w:r w:rsidRPr="002B267C">
        <w:rPr>
          <w:sz w:val="24"/>
          <w:szCs w:val="24"/>
        </w:rPr>
        <w:t>Я отношусь к категории _________________________________________</w:t>
      </w:r>
      <w:r w:rsidR="00650596">
        <w:rPr>
          <w:sz w:val="24"/>
          <w:szCs w:val="24"/>
        </w:rPr>
        <w:t>___________</w:t>
      </w:r>
      <w:r w:rsidRPr="002B267C">
        <w:rPr>
          <w:sz w:val="24"/>
          <w:szCs w:val="24"/>
        </w:rPr>
        <w:t>______,</w:t>
      </w:r>
    </w:p>
    <w:p w:rsidR="00F4484E" w:rsidRPr="002B267C" w:rsidRDefault="00F4484E" w:rsidP="002B267C">
      <w:pPr>
        <w:jc w:val="both"/>
        <w:rPr>
          <w:sz w:val="24"/>
          <w:szCs w:val="24"/>
        </w:rPr>
      </w:pPr>
      <w:r w:rsidRPr="002B267C">
        <w:rPr>
          <w:sz w:val="24"/>
          <w:szCs w:val="24"/>
        </w:rPr>
        <w:t>_________________________________________________________________</w:t>
      </w:r>
      <w:r w:rsidR="00650596">
        <w:rPr>
          <w:sz w:val="24"/>
          <w:szCs w:val="24"/>
        </w:rPr>
        <w:t>____________</w:t>
      </w:r>
      <w:r w:rsidRPr="002B267C">
        <w:rPr>
          <w:sz w:val="24"/>
          <w:szCs w:val="24"/>
        </w:rPr>
        <w:t>___</w:t>
      </w:r>
    </w:p>
    <w:p w:rsidR="00F4484E" w:rsidRPr="00650596" w:rsidRDefault="00F4484E" w:rsidP="002B267C">
      <w:pPr>
        <w:jc w:val="both"/>
      </w:pPr>
      <w:r w:rsidRPr="00650596">
        <w:t xml:space="preserve">      (указать номер статьи, номер и название закона, устанавливающего льготу по предоставлению жилья)</w:t>
      </w:r>
    </w:p>
    <w:p w:rsidR="00F4484E" w:rsidRPr="002B267C" w:rsidRDefault="00F4484E" w:rsidP="002B267C">
      <w:pPr>
        <w:jc w:val="both"/>
        <w:rPr>
          <w:sz w:val="24"/>
          <w:szCs w:val="24"/>
        </w:rPr>
      </w:pPr>
      <w:r w:rsidRPr="002B267C">
        <w:rPr>
          <w:sz w:val="24"/>
          <w:szCs w:val="24"/>
        </w:rPr>
        <w:t>_____________________________________________________________</w:t>
      </w:r>
      <w:r w:rsidR="003435AE">
        <w:rPr>
          <w:sz w:val="24"/>
          <w:szCs w:val="24"/>
        </w:rPr>
        <w:t>___________</w:t>
      </w:r>
      <w:r w:rsidRPr="002B267C">
        <w:rPr>
          <w:sz w:val="24"/>
          <w:szCs w:val="24"/>
        </w:rPr>
        <w:t>_______,</w:t>
      </w:r>
    </w:p>
    <w:p w:rsidR="00F4484E" w:rsidRPr="002B267C" w:rsidRDefault="00F4484E" w:rsidP="002B267C">
      <w:pPr>
        <w:jc w:val="both"/>
        <w:rPr>
          <w:sz w:val="24"/>
          <w:szCs w:val="24"/>
        </w:rPr>
      </w:pPr>
      <w:r w:rsidRPr="002B267C">
        <w:rPr>
          <w:sz w:val="24"/>
          <w:szCs w:val="24"/>
        </w:rPr>
        <w:t>что подтверждается (нужное заполнить):</w:t>
      </w:r>
    </w:p>
    <w:p w:rsidR="00F4484E" w:rsidRPr="002B267C" w:rsidRDefault="00F4484E" w:rsidP="002B267C">
      <w:pPr>
        <w:jc w:val="both"/>
        <w:rPr>
          <w:sz w:val="24"/>
          <w:szCs w:val="24"/>
        </w:rPr>
      </w:pPr>
      <w:r w:rsidRPr="002B267C">
        <w:rPr>
          <w:sz w:val="24"/>
          <w:szCs w:val="24"/>
        </w:rPr>
        <w:t>а) удостоверением _____________________ серия ______ N _____________</w:t>
      </w:r>
      <w:r w:rsidR="003435AE">
        <w:rPr>
          <w:sz w:val="24"/>
          <w:szCs w:val="24"/>
        </w:rPr>
        <w:t>___________</w:t>
      </w:r>
      <w:r w:rsidRPr="002B267C">
        <w:rPr>
          <w:sz w:val="24"/>
          <w:szCs w:val="24"/>
        </w:rPr>
        <w:t>___,</w:t>
      </w:r>
    </w:p>
    <w:p w:rsidR="00F4484E" w:rsidRPr="002B267C" w:rsidRDefault="00F4484E" w:rsidP="002B267C">
      <w:pPr>
        <w:jc w:val="both"/>
        <w:rPr>
          <w:sz w:val="24"/>
          <w:szCs w:val="24"/>
        </w:rPr>
      </w:pPr>
      <w:r w:rsidRPr="002B267C">
        <w:rPr>
          <w:sz w:val="24"/>
          <w:szCs w:val="24"/>
        </w:rPr>
        <w:t xml:space="preserve">                                                             (наименование)</w:t>
      </w:r>
    </w:p>
    <w:p w:rsidR="00F4484E" w:rsidRPr="002B267C" w:rsidRDefault="00F4484E" w:rsidP="002B267C">
      <w:pPr>
        <w:jc w:val="both"/>
        <w:rPr>
          <w:sz w:val="24"/>
          <w:szCs w:val="24"/>
        </w:rPr>
      </w:pPr>
      <w:r w:rsidRPr="002B267C">
        <w:rPr>
          <w:sz w:val="24"/>
          <w:szCs w:val="24"/>
        </w:rPr>
        <w:t>выданным ____________________________________________________________________;</w:t>
      </w:r>
    </w:p>
    <w:p w:rsidR="00F4484E" w:rsidRPr="003435AE" w:rsidRDefault="00F4484E" w:rsidP="002B267C">
      <w:pPr>
        <w:jc w:val="both"/>
      </w:pPr>
      <w:r w:rsidRPr="003435AE">
        <w:t xml:space="preserve">                                                                               (кем и когда выдано)</w:t>
      </w:r>
    </w:p>
    <w:p w:rsidR="00F4484E" w:rsidRPr="002B267C" w:rsidRDefault="00F4484E" w:rsidP="002B267C">
      <w:pPr>
        <w:jc w:val="both"/>
        <w:rPr>
          <w:sz w:val="24"/>
          <w:szCs w:val="24"/>
        </w:rPr>
      </w:pPr>
      <w:r w:rsidRPr="002B267C">
        <w:rPr>
          <w:sz w:val="24"/>
          <w:szCs w:val="24"/>
        </w:rPr>
        <w:t>б) следующими документами:</w:t>
      </w:r>
    </w:p>
    <w:p w:rsidR="00F4484E" w:rsidRPr="002B267C" w:rsidRDefault="00F4484E" w:rsidP="002B267C">
      <w:pPr>
        <w:jc w:val="both"/>
        <w:rPr>
          <w:sz w:val="24"/>
          <w:szCs w:val="24"/>
        </w:rPr>
      </w:pPr>
      <w:r w:rsidRPr="002B267C">
        <w:rPr>
          <w:sz w:val="24"/>
          <w:szCs w:val="24"/>
        </w:rPr>
        <w:t>___________________________________________________________________</w:t>
      </w:r>
      <w:r w:rsidR="003435AE">
        <w:rPr>
          <w:sz w:val="24"/>
          <w:szCs w:val="24"/>
        </w:rPr>
        <w:t>__________</w:t>
      </w:r>
      <w:r w:rsidRPr="002B267C">
        <w:rPr>
          <w:sz w:val="24"/>
          <w:szCs w:val="24"/>
        </w:rPr>
        <w:t>_</w:t>
      </w:r>
    </w:p>
    <w:p w:rsidR="00F4484E" w:rsidRPr="003435AE" w:rsidRDefault="00F4484E" w:rsidP="002B267C">
      <w:pPr>
        <w:jc w:val="both"/>
      </w:pPr>
      <w:r w:rsidRPr="003435AE">
        <w:t>(указать наименование документа (справка, медицинское заключение или другое) и его реквизиты)</w:t>
      </w:r>
    </w:p>
    <w:p w:rsidR="00F4484E" w:rsidRPr="002B267C" w:rsidRDefault="00F4484E" w:rsidP="002B267C">
      <w:pPr>
        <w:jc w:val="both"/>
        <w:rPr>
          <w:sz w:val="24"/>
          <w:szCs w:val="24"/>
        </w:rPr>
      </w:pPr>
      <w:r w:rsidRPr="002B267C">
        <w:rPr>
          <w:sz w:val="24"/>
          <w:szCs w:val="24"/>
        </w:rPr>
        <w:t>____________________________________________________________</w:t>
      </w:r>
      <w:r w:rsidR="003435AE">
        <w:rPr>
          <w:sz w:val="24"/>
          <w:szCs w:val="24"/>
        </w:rPr>
        <w:t>__________</w:t>
      </w:r>
      <w:r w:rsidRPr="002B267C">
        <w:rPr>
          <w:sz w:val="24"/>
          <w:szCs w:val="24"/>
        </w:rPr>
        <w:t>________.</w:t>
      </w:r>
    </w:p>
    <w:p w:rsidR="00F4484E" w:rsidRPr="002B267C" w:rsidRDefault="00F4484E" w:rsidP="002B267C">
      <w:pPr>
        <w:jc w:val="both"/>
        <w:rPr>
          <w:sz w:val="24"/>
          <w:szCs w:val="24"/>
        </w:rPr>
      </w:pPr>
    </w:p>
    <w:p w:rsidR="00F4484E" w:rsidRPr="002B267C" w:rsidRDefault="00F4484E" w:rsidP="002B267C">
      <w:pPr>
        <w:jc w:val="both"/>
        <w:rPr>
          <w:sz w:val="24"/>
          <w:szCs w:val="24"/>
        </w:rPr>
      </w:pPr>
      <w:r w:rsidRPr="002B267C">
        <w:rPr>
          <w:sz w:val="24"/>
          <w:szCs w:val="24"/>
        </w:rPr>
        <w:t>К заявлению прилагаю следующие документы:</w:t>
      </w:r>
    </w:p>
    <w:p w:rsidR="00F4484E" w:rsidRPr="002B267C" w:rsidRDefault="00F4484E" w:rsidP="002B267C">
      <w:pPr>
        <w:jc w:val="both"/>
        <w:rPr>
          <w:sz w:val="24"/>
          <w:szCs w:val="24"/>
        </w:rPr>
      </w:pPr>
      <w:r w:rsidRPr="002B267C">
        <w:rPr>
          <w:sz w:val="24"/>
          <w:szCs w:val="24"/>
        </w:rPr>
        <w:t>1) ________________________________________________________________;</w:t>
      </w:r>
    </w:p>
    <w:p w:rsidR="00F4484E" w:rsidRPr="002B267C" w:rsidRDefault="00F4484E" w:rsidP="002B267C">
      <w:pPr>
        <w:jc w:val="both"/>
        <w:rPr>
          <w:sz w:val="24"/>
          <w:szCs w:val="24"/>
        </w:rPr>
      </w:pPr>
      <w:r w:rsidRPr="002B267C">
        <w:rPr>
          <w:sz w:val="24"/>
          <w:szCs w:val="24"/>
        </w:rPr>
        <w:t>2) ________________________________________________________________;</w:t>
      </w:r>
    </w:p>
    <w:p w:rsidR="00F4484E" w:rsidRPr="002B267C" w:rsidRDefault="00F4484E" w:rsidP="002B267C">
      <w:pPr>
        <w:jc w:val="both"/>
        <w:rPr>
          <w:sz w:val="24"/>
          <w:szCs w:val="24"/>
        </w:rPr>
      </w:pPr>
      <w:r w:rsidRPr="002B267C">
        <w:rPr>
          <w:sz w:val="24"/>
          <w:szCs w:val="24"/>
        </w:rPr>
        <w:t>3) ________________________________________________________________;</w:t>
      </w:r>
    </w:p>
    <w:p w:rsidR="00F4484E" w:rsidRPr="002B267C" w:rsidRDefault="00F4484E" w:rsidP="002B267C">
      <w:pPr>
        <w:jc w:val="both"/>
        <w:rPr>
          <w:sz w:val="24"/>
          <w:szCs w:val="24"/>
        </w:rPr>
      </w:pPr>
      <w:r w:rsidRPr="002B267C">
        <w:rPr>
          <w:sz w:val="24"/>
          <w:szCs w:val="24"/>
        </w:rPr>
        <w:t>4) ________________________________________________________________;</w:t>
      </w:r>
    </w:p>
    <w:p w:rsidR="00F4484E" w:rsidRPr="002B267C" w:rsidRDefault="00F4484E" w:rsidP="002B267C">
      <w:pPr>
        <w:jc w:val="both"/>
        <w:rPr>
          <w:sz w:val="24"/>
          <w:szCs w:val="24"/>
        </w:rPr>
      </w:pPr>
      <w:r w:rsidRPr="002B267C">
        <w:rPr>
          <w:sz w:val="24"/>
          <w:szCs w:val="24"/>
        </w:rPr>
        <w:t>5) ________________________________________________________________;</w:t>
      </w:r>
    </w:p>
    <w:p w:rsidR="00F4484E" w:rsidRPr="002B267C" w:rsidRDefault="00F4484E" w:rsidP="002B267C">
      <w:pPr>
        <w:jc w:val="both"/>
        <w:rPr>
          <w:sz w:val="24"/>
          <w:szCs w:val="24"/>
        </w:rPr>
      </w:pPr>
      <w:r w:rsidRPr="002B267C">
        <w:rPr>
          <w:sz w:val="24"/>
          <w:szCs w:val="24"/>
        </w:rPr>
        <w:t>6) ________________________________________________________________;</w:t>
      </w:r>
    </w:p>
    <w:p w:rsidR="00F4484E" w:rsidRPr="002B267C" w:rsidRDefault="00F4484E" w:rsidP="002B267C">
      <w:pPr>
        <w:jc w:val="both"/>
        <w:rPr>
          <w:sz w:val="24"/>
          <w:szCs w:val="24"/>
        </w:rPr>
      </w:pPr>
      <w:r w:rsidRPr="002B267C">
        <w:rPr>
          <w:sz w:val="24"/>
          <w:szCs w:val="24"/>
        </w:rPr>
        <w:t>7) ________________________________________________________________;</w:t>
      </w:r>
    </w:p>
    <w:p w:rsidR="00F4484E" w:rsidRPr="002B267C" w:rsidRDefault="00F4484E" w:rsidP="002B267C">
      <w:pPr>
        <w:jc w:val="both"/>
        <w:rPr>
          <w:sz w:val="24"/>
          <w:szCs w:val="24"/>
        </w:rPr>
      </w:pPr>
      <w:r w:rsidRPr="002B267C">
        <w:rPr>
          <w:sz w:val="24"/>
          <w:szCs w:val="24"/>
        </w:rPr>
        <w:t>8) __________________________________________________________ и т.д.</w:t>
      </w:r>
    </w:p>
    <w:p w:rsidR="00F4484E" w:rsidRPr="002B267C" w:rsidRDefault="00F4484E" w:rsidP="002B267C">
      <w:pPr>
        <w:jc w:val="both"/>
        <w:rPr>
          <w:sz w:val="24"/>
          <w:szCs w:val="24"/>
        </w:rPr>
      </w:pPr>
      <w:r w:rsidRPr="002B267C">
        <w:rPr>
          <w:sz w:val="24"/>
          <w:szCs w:val="24"/>
        </w:rPr>
        <w:t>Действия с намерением приобретения права состоять на учете в качестве нуждающихся в жилых помещениях, в результате которых я и члены моей семьи могут быть признаны нуждающимися в жилых помещениях, в течение пяти лет, предшествовавших дню обращения в уполномоченный орган, не совершали.</w:t>
      </w:r>
    </w:p>
    <w:p w:rsidR="00F4484E" w:rsidRPr="002B267C" w:rsidRDefault="00F4484E" w:rsidP="002B267C">
      <w:pPr>
        <w:jc w:val="both"/>
        <w:rPr>
          <w:sz w:val="24"/>
          <w:szCs w:val="24"/>
        </w:rPr>
      </w:pPr>
      <w:r w:rsidRPr="002B267C">
        <w:rPr>
          <w:sz w:val="24"/>
          <w:szCs w:val="24"/>
        </w:rPr>
        <w:t>Достоверность представленных сведений подтверждаю. Об ответственности за представление недостоверных сведений предупрежден(а).</w:t>
      </w:r>
    </w:p>
    <w:p w:rsidR="00F4484E" w:rsidRPr="002B267C" w:rsidRDefault="00F4484E" w:rsidP="002B267C">
      <w:pPr>
        <w:jc w:val="both"/>
        <w:rPr>
          <w:sz w:val="24"/>
          <w:szCs w:val="24"/>
        </w:rPr>
      </w:pPr>
      <w:r w:rsidRPr="002B267C">
        <w:rPr>
          <w:sz w:val="24"/>
          <w:szCs w:val="24"/>
        </w:rPr>
        <w:t>Об изменении места жительства, состава семьи, семейного положения, а также в случае утраты оснований, дающих право на получение жилого помещения по договору социального найма,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F4484E" w:rsidRPr="002B267C" w:rsidRDefault="00F4484E" w:rsidP="002B267C">
      <w:pPr>
        <w:jc w:val="both"/>
        <w:rPr>
          <w:sz w:val="24"/>
          <w:szCs w:val="24"/>
        </w:rPr>
      </w:pPr>
    </w:p>
    <w:p w:rsidR="00F4484E" w:rsidRPr="002B267C" w:rsidRDefault="00F4484E" w:rsidP="002B267C">
      <w:pPr>
        <w:jc w:val="both"/>
        <w:rPr>
          <w:sz w:val="24"/>
          <w:szCs w:val="24"/>
        </w:rPr>
      </w:pPr>
      <w:r w:rsidRPr="002B267C">
        <w:rPr>
          <w:sz w:val="24"/>
          <w:szCs w:val="24"/>
        </w:rPr>
        <w:t>Подписи совершеннолетних членов семьи заявителя:</w:t>
      </w:r>
    </w:p>
    <w:p w:rsidR="00F4484E" w:rsidRPr="002B267C" w:rsidRDefault="00F4484E" w:rsidP="002B267C">
      <w:pPr>
        <w:jc w:val="both"/>
        <w:rPr>
          <w:sz w:val="24"/>
          <w:szCs w:val="24"/>
        </w:rPr>
      </w:pPr>
    </w:p>
    <w:p w:rsidR="00F4484E" w:rsidRPr="002B267C" w:rsidRDefault="00F4484E" w:rsidP="002B267C">
      <w:pPr>
        <w:jc w:val="both"/>
        <w:rPr>
          <w:sz w:val="24"/>
          <w:szCs w:val="24"/>
        </w:rPr>
      </w:pPr>
      <w:r w:rsidRPr="002B267C">
        <w:rPr>
          <w:sz w:val="24"/>
          <w:szCs w:val="24"/>
        </w:rPr>
        <w:t>_______________   ___________________________</w:t>
      </w:r>
    </w:p>
    <w:p w:rsidR="00F4484E" w:rsidRPr="002B267C" w:rsidRDefault="00F4484E" w:rsidP="002B267C">
      <w:pPr>
        <w:jc w:val="both"/>
        <w:rPr>
          <w:sz w:val="24"/>
          <w:szCs w:val="24"/>
        </w:rPr>
      </w:pPr>
      <w:r w:rsidRPr="002B267C">
        <w:rPr>
          <w:sz w:val="24"/>
          <w:szCs w:val="24"/>
        </w:rPr>
        <w:t xml:space="preserve">            (подпись)                                                (Ф.И.О.)</w:t>
      </w:r>
    </w:p>
    <w:p w:rsidR="00F4484E" w:rsidRPr="002B267C" w:rsidRDefault="00F4484E" w:rsidP="002B267C">
      <w:pPr>
        <w:jc w:val="both"/>
        <w:rPr>
          <w:sz w:val="24"/>
          <w:szCs w:val="24"/>
        </w:rPr>
      </w:pPr>
      <w:r w:rsidRPr="002B267C">
        <w:rPr>
          <w:sz w:val="24"/>
          <w:szCs w:val="24"/>
        </w:rPr>
        <w:t>_______________   ___________________________</w:t>
      </w:r>
    </w:p>
    <w:p w:rsidR="00F4484E" w:rsidRPr="002B267C" w:rsidRDefault="00F4484E" w:rsidP="002B267C">
      <w:pPr>
        <w:jc w:val="both"/>
        <w:rPr>
          <w:sz w:val="24"/>
          <w:szCs w:val="24"/>
        </w:rPr>
      </w:pPr>
      <w:r w:rsidRPr="002B267C">
        <w:rPr>
          <w:sz w:val="24"/>
          <w:szCs w:val="24"/>
        </w:rPr>
        <w:t xml:space="preserve">            (подпись)                                                 (Ф.И.О.)</w:t>
      </w:r>
    </w:p>
    <w:p w:rsidR="00F4484E" w:rsidRPr="002B267C" w:rsidRDefault="00F4484E" w:rsidP="002B267C">
      <w:pPr>
        <w:jc w:val="both"/>
        <w:rPr>
          <w:sz w:val="24"/>
          <w:szCs w:val="24"/>
        </w:rPr>
      </w:pPr>
    </w:p>
    <w:p w:rsidR="00F4484E" w:rsidRPr="002B267C" w:rsidRDefault="00F4484E" w:rsidP="002B267C">
      <w:pPr>
        <w:jc w:val="both"/>
        <w:rPr>
          <w:sz w:val="24"/>
          <w:szCs w:val="24"/>
        </w:rPr>
      </w:pPr>
      <w:r w:rsidRPr="002B267C">
        <w:rPr>
          <w:sz w:val="24"/>
          <w:szCs w:val="24"/>
        </w:rPr>
        <w:t>"_____" _______________ 20____ г.     Подпись заявителя ___________________</w:t>
      </w:r>
    </w:p>
    <w:p w:rsidR="00F4484E" w:rsidRPr="002B267C" w:rsidRDefault="00F4484E" w:rsidP="002B267C">
      <w:pPr>
        <w:jc w:val="both"/>
        <w:rPr>
          <w:sz w:val="24"/>
          <w:szCs w:val="24"/>
        </w:rPr>
      </w:pPr>
    </w:p>
    <w:p w:rsidR="00F4484E" w:rsidRPr="002B267C" w:rsidRDefault="00F4484E" w:rsidP="002B267C">
      <w:pPr>
        <w:jc w:val="both"/>
        <w:rPr>
          <w:sz w:val="24"/>
          <w:szCs w:val="24"/>
        </w:rPr>
      </w:pPr>
      <w:r w:rsidRPr="002B267C">
        <w:rPr>
          <w:sz w:val="24"/>
          <w:szCs w:val="24"/>
        </w:rPr>
        <w:t>Контактный телефон: _____________________________</w:t>
      </w:r>
    </w:p>
    <w:p w:rsidR="00F4484E" w:rsidRPr="002B267C" w:rsidRDefault="00F4484E" w:rsidP="002B267C">
      <w:pPr>
        <w:jc w:val="both"/>
        <w:rPr>
          <w:sz w:val="24"/>
          <w:szCs w:val="24"/>
        </w:rPr>
      </w:pPr>
      <w:r w:rsidRPr="002B267C">
        <w:rPr>
          <w:sz w:val="24"/>
          <w:szCs w:val="24"/>
        </w:rPr>
        <w:t xml:space="preserve"> </w:t>
      </w:r>
    </w:p>
    <w:bookmarkEnd w:id="16"/>
    <w:p w:rsidR="00F4484E" w:rsidRPr="002B267C" w:rsidRDefault="00F4484E" w:rsidP="002B267C">
      <w:pPr>
        <w:jc w:val="both"/>
        <w:rPr>
          <w:sz w:val="24"/>
          <w:szCs w:val="24"/>
        </w:rPr>
      </w:pPr>
    </w:p>
    <w:sectPr w:rsidR="00F4484E" w:rsidRPr="002B267C"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32A" w:rsidRDefault="0053632A">
      <w:r>
        <w:separator/>
      </w:r>
    </w:p>
  </w:endnote>
  <w:endnote w:type="continuationSeparator" w:id="1">
    <w:p w:rsidR="0053632A" w:rsidRDefault="00536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32A" w:rsidRDefault="0053632A">
      <w:r>
        <w:separator/>
      </w:r>
    </w:p>
  </w:footnote>
  <w:footnote w:type="continuationSeparator" w:id="1">
    <w:p w:rsidR="0053632A" w:rsidRDefault="00536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2DA57D5"/>
    <w:multiLevelType w:val="hybridMultilevel"/>
    <w:tmpl w:val="13D40422"/>
    <w:lvl w:ilvl="0" w:tplc="3A3222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1"/>
  </w:num>
  <w:num w:numId="6">
    <w:abstractNumId w:val="6"/>
  </w:num>
  <w:num w:numId="7">
    <w:abstractNumId w:val="19"/>
  </w:num>
  <w:num w:numId="8">
    <w:abstractNumId w:val="27"/>
  </w:num>
  <w:num w:numId="9">
    <w:abstractNumId w:val="34"/>
  </w:num>
  <w:num w:numId="10">
    <w:abstractNumId w:val="45"/>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 w:numId="41">
    <w:abstractNumId w:val="4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059"/>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67C"/>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35AE"/>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32A"/>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7C1"/>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43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596"/>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7DE"/>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371"/>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958"/>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0926"/>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A0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097"/>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6C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9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9718</Words>
  <Characters>55394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2025-05-14T12:35:00Z</cp:lastPrinted>
  <dcterms:created xsi:type="dcterms:W3CDTF">2025-05-20T12:13:00Z</dcterms:created>
  <dcterms:modified xsi:type="dcterms:W3CDTF">2025-05-20T12:15:00Z</dcterms:modified>
</cp:coreProperties>
</file>